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1C0573" w14:textId="69CCA730" w:rsidR="001649D7" w:rsidRDefault="0084646B" w:rsidP="0084646B">
      <w:pPr>
        <w:spacing w:after="0"/>
        <w:rPr>
          <w:b/>
        </w:rPr>
      </w:pPr>
      <w:bookmarkStart w:id="0" w:name="_GoBack"/>
      <w:bookmarkEnd w:id="0"/>
      <w:r>
        <w:rPr>
          <w:rFonts w:ascii="Arial Narrow" w:hAnsi="Arial Narrow"/>
          <w:b/>
          <w:noProof/>
          <w:sz w:val="40"/>
          <w:lang w:eastAsia="fr-FR"/>
        </w:rPr>
        <w:drawing>
          <wp:anchor distT="0" distB="0" distL="114300" distR="114300" simplePos="0" relativeHeight="251665408" behindDoc="1" locked="0" layoutInCell="1" allowOverlap="1" wp14:anchorId="764DA3E0" wp14:editId="70019ECB">
            <wp:simplePos x="0" y="0"/>
            <wp:positionH relativeFrom="column">
              <wp:posOffset>2291080</wp:posOffset>
            </wp:positionH>
            <wp:positionV relativeFrom="paragraph">
              <wp:posOffset>43180</wp:posOffset>
            </wp:positionV>
            <wp:extent cx="1956220" cy="1152180"/>
            <wp:effectExtent l="0" t="0" r="635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duotone>
                        <a:schemeClr val="accent4">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59661" cy="1154207"/>
                    </a:xfrm>
                    <a:prstGeom prst="rect">
                      <a:avLst/>
                    </a:prstGeom>
                    <a:noFill/>
                    <a:ln>
                      <a:noFill/>
                    </a:ln>
                  </pic:spPr>
                </pic:pic>
              </a:graphicData>
            </a:graphic>
            <wp14:sizeRelH relativeFrom="page">
              <wp14:pctWidth>0</wp14:pctWidth>
            </wp14:sizeRelH>
            <wp14:sizeRelV relativeFrom="page">
              <wp14:pctHeight>0</wp14:pctHeight>
            </wp14:sizeRelV>
          </wp:anchor>
        </w:drawing>
      </w:r>
      <w:r w:rsidR="001649D7">
        <w:rPr>
          <w:b/>
          <w:noProof/>
          <w:lang w:eastAsia="fr-FR"/>
        </w:rPr>
        <w:drawing>
          <wp:inline distT="0" distB="0" distL="0" distR="0" wp14:anchorId="476C4FFC" wp14:editId="67E3AFBC">
            <wp:extent cx="2194560" cy="120015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duotone>
                        <a:schemeClr val="accent4">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208770" cy="1207921"/>
                    </a:xfrm>
                    <a:prstGeom prst="rect">
                      <a:avLst/>
                    </a:prstGeom>
                  </pic:spPr>
                </pic:pic>
              </a:graphicData>
            </a:graphic>
          </wp:inline>
        </w:drawing>
      </w:r>
    </w:p>
    <w:p w14:paraId="502123C6" w14:textId="31C46FC0" w:rsidR="001649D7" w:rsidRDefault="001649D7" w:rsidP="00007C3B">
      <w:pPr>
        <w:spacing w:after="0"/>
        <w:jc w:val="center"/>
        <w:rPr>
          <w:b/>
        </w:rPr>
      </w:pPr>
    </w:p>
    <w:p w14:paraId="49ABA6EA" w14:textId="552507E4" w:rsidR="001649D7" w:rsidRDefault="001649D7" w:rsidP="00007C3B">
      <w:pPr>
        <w:spacing w:after="0"/>
        <w:jc w:val="center"/>
        <w:rPr>
          <w:b/>
        </w:rPr>
      </w:pPr>
    </w:p>
    <w:p w14:paraId="064DEFDC" w14:textId="3932D0C2" w:rsidR="001649D7" w:rsidRDefault="001649D7" w:rsidP="00007C3B">
      <w:pPr>
        <w:spacing w:after="0"/>
        <w:jc w:val="center"/>
        <w:rPr>
          <w:b/>
        </w:rPr>
      </w:pPr>
    </w:p>
    <w:p w14:paraId="0D041FE6" w14:textId="4389B244" w:rsidR="001649D7" w:rsidRDefault="001649D7" w:rsidP="00007C3B">
      <w:pPr>
        <w:spacing w:after="0"/>
        <w:jc w:val="center"/>
        <w:rPr>
          <w:rFonts w:ascii="Arial Narrow" w:hAnsi="Arial Narrow"/>
          <w:b/>
          <w:sz w:val="40"/>
        </w:rPr>
      </w:pPr>
    </w:p>
    <w:p w14:paraId="5EFFC298" w14:textId="02D2C081" w:rsidR="001649D7" w:rsidRDefault="001649D7" w:rsidP="00007C3B">
      <w:pPr>
        <w:spacing w:after="0"/>
        <w:jc w:val="center"/>
        <w:rPr>
          <w:rFonts w:ascii="Arial Narrow" w:hAnsi="Arial Narrow"/>
          <w:b/>
          <w:sz w:val="40"/>
        </w:rPr>
      </w:pPr>
    </w:p>
    <w:p w14:paraId="2C54EE9B" w14:textId="77777777" w:rsidR="0084646B" w:rsidRPr="00134835" w:rsidRDefault="0084646B" w:rsidP="006B7F81">
      <w:pPr>
        <w:spacing w:after="0"/>
        <w:jc w:val="center"/>
        <w:rPr>
          <w:rFonts w:ascii="Arial Narrow" w:hAnsi="Arial Narrow"/>
          <w:b/>
          <w:sz w:val="96"/>
        </w:rPr>
      </w:pPr>
      <w:r w:rsidRPr="00134835">
        <w:rPr>
          <w:rFonts w:ascii="Arial Narrow" w:hAnsi="Arial Narrow"/>
          <w:b/>
          <w:sz w:val="96"/>
        </w:rPr>
        <w:t>Q</w:t>
      </w:r>
      <w:r w:rsidR="005F53A9" w:rsidRPr="00134835">
        <w:rPr>
          <w:rFonts w:ascii="Arial Narrow" w:hAnsi="Arial Narrow"/>
          <w:b/>
          <w:sz w:val="96"/>
        </w:rPr>
        <w:t xml:space="preserve">uestionnaire </w:t>
      </w:r>
    </w:p>
    <w:p w14:paraId="15BB9529" w14:textId="7553D666" w:rsidR="006B7F81" w:rsidRPr="00134835" w:rsidRDefault="00AC36E9" w:rsidP="006B7F81">
      <w:pPr>
        <w:spacing w:after="0"/>
        <w:jc w:val="center"/>
        <w:rPr>
          <w:rFonts w:ascii="Arial Narrow" w:hAnsi="Arial Narrow"/>
          <w:b/>
          <w:sz w:val="96"/>
        </w:rPr>
      </w:pPr>
      <w:r w:rsidRPr="00134835">
        <w:rPr>
          <w:rFonts w:ascii="Arial Narrow" w:hAnsi="Arial Narrow"/>
          <w:b/>
          <w:sz w:val="96"/>
        </w:rPr>
        <w:t>agricole</w:t>
      </w:r>
    </w:p>
    <w:p w14:paraId="4D59B805" w14:textId="2C0ED28F" w:rsidR="00007C3B" w:rsidRDefault="00007C3B" w:rsidP="001649D7">
      <w:pPr>
        <w:spacing w:after="0"/>
        <w:jc w:val="center"/>
        <w:rPr>
          <w:rFonts w:ascii="Arial Narrow" w:hAnsi="Arial Narrow"/>
          <w:b/>
          <w:sz w:val="36"/>
        </w:rPr>
      </w:pPr>
    </w:p>
    <w:p w14:paraId="6011D1DB" w14:textId="4075BF30" w:rsidR="006D1750" w:rsidRDefault="006D1750" w:rsidP="001649D7">
      <w:pPr>
        <w:spacing w:after="0"/>
        <w:jc w:val="center"/>
        <w:rPr>
          <w:rFonts w:ascii="Arial Narrow" w:hAnsi="Arial Narrow"/>
          <w:b/>
          <w:sz w:val="36"/>
        </w:rPr>
      </w:pPr>
    </w:p>
    <w:p w14:paraId="4975CF29" w14:textId="2E53DA2A" w:rsidR="006D1750" w:rsidRDefault="006D1750" w:rsidP="001649D7">
      <w:pPr>
        <w:spacing w:after="0"/>
        <w:jc w:val="center"/>
        <w:rPr>
          <w:rFonts w:ascii="Arial Narrow" w:hAnsi="Arial Narrow"/>
          <w:b/>
          <w:sz w:val="36"/>
        </w:rPr>
      </w:pPr>
    </w:p>
    <w:p w14:paraId="67212214" w14:textId="7C06BEAD" w:rsidR="006D1750" w:rsidRDefault="006D1750" w:rsidP="001649D7">
      <w:pPr>
        <w:spacing w:after="0"/>
        <w:jc w:val="center"/>
        <w:rPr>
          <w:rFonts w:ascii="Arial Narrow" w:hAnsi="Arial Narrow"/>
          <w:b/>
          <w:sz w:val="36"/>
        </w:rPr>
      </w:pPr>
    </w:p>
    <w:p w14:paraId="5E0BF29E" w14:textId="2B35F90D" w:rsidR="006D1750" w:rsidRDefault="006D1750" w:rsidP="001649D7">
      <w:pPr>
        <w:spacing w:after="0"/>
        <w:jc w:val="center"/>
        <w:rPr>
          <w:rFonts w:ascii="Arial Narrow" w:hAnsi="Arial Narrow"/>
          <w:b/>
          <w:sz w:val="36"/>
        </w:rPr>
      </w:pPr>
    </w:p>
    <w:p w14:paraId="1C55CCFA" w14:textId="22A5664B" w:rsidR="006D1750" w:rsidRDefault="006D1750" w:rsidP="001649D7">
      <w:pPr>
        <w:spacing w:after="0"/>
        <w:jc w:val="center"/>
        <w:rPr>
          <w:rFonts w:ascii="Arial Narrow" w:hAnsi="Arial Narrow"/>
          <w:b/>
          <w:sz w:val="36"/>
        </w:rPr>
      </w:pPr>
    </w:p>
    <w:p w14:paraId="593F4F33" w14:textId="705BCE98" w:rsidR="002A7BA4" w:rsidRPr="00134835" w:rsidRDefault="002A7BA4" w:rsidP="002A7BA4">
      <w:pPr>
        <w:spacing w:after="0"/>
        <w:rPr>
          <w:rFonts w:ascii="Arial Narrow" w:hAnsi="Arial Narrow"/>
          <w:b/>
          <w:sz w:val="28"/>
        </w:rPr>
      </w:pPr>
      <w:r w:rsidRPr="00134835">
        <w:rPr>
          <w:rFonts w:ascii="Arial Narrow" w:hAnsi="Arial Narrow"/>
          <w:b/>
          <w:sz w:val="28"/>
        </w:rPr>
        <w:t xml:space="preserve">QUESTIONNAIRE A RETOURNER AVANT LE </w:t>
      </w:r>
      <w:r w:rsidRPr="006C3632">
        <w:rPr>
          <w:rFonts w:ascii="Arial Narrow" w:hAnsi="Arial Narrow"/>
          <w:b/>
          <w:sz w:val="28"/>
        </w:rPr>
        <w:t>31/0</w:t>
      </w:r>
      <w:r w:rsidR="00CD4C38">
        <w:rPr>
          <w:rFonts w:ascii="Arial Narrow" w:hAnsi="Arial Narrow"/>
          <w:b/>
          <w:sz w:val="28"/>
        </w:rPr>
        <w:t>8</w:t>
      </w:r>
      <w:r w:rsidRPr="006C3632">
        <w:rPr>
          <w:rFonts w:ascii="Arial Narrow" w:hAnsi="Arial Narrow"/>
          <w:b/>
          <w:sz w:val="28"/>
        </w:rPr>
        <w:t>/2021</w:t>
      </w:r>
      <w:r w:rsidRPr="00134835">
        <w:rPr>
          <w:rFonts w:ascii="Arial Narrow" w:hAnsi="Arial Narrow"/>
          <w:b/>
          <w:sz w:val="28"/>
        </w:rPr>
        <w:t xml:space="preserve"> </w:t>
      </w:r>
    </w:p>
    <w:p w14:paraId="36B69C18" w14:textId="7C3FC9F5" w:rsidR="00134835" w:rsidRPr="00134835" w:rsidRDefault="00134835" w:rsidP="002A7BA4">
      <w:pPr>
        <w:spacing w:after="0"/>
        <w:rPr>
          <w:rFonts w:ascii="Arial Narrow" w:hAnsi="Arial Narrow"/>
          <w:b/>
          <w:sz w:val="28"/>
        </w:rPr>
      </w:pPr>
      <w:r>
        <w:rPr>
          <w:rFonts w:ascii="Arial Narrow" w:hAnsi="Arial Narrow"/>
          <w:b/>
          <w:sz w:val="28"/>
        </w:rPr>
        <w:t xml:space="preserve">    -</w:t>
      </w:r>
      <w:r w:rsidRPr="00134835">
        <w:rPr>
          <w:rFonts w:ascii="Arial Narrow" w:hAnsi="Arial Narrow"/>
          <w:b/>
          <w:sz w:val="28"/>
        </w:rPr>
        <w:t xml:space="preserve">par email : </w:t>
      </w:r>
      <w:hyperlink r:id="rId11" w:history="1">
        <w:r w:rsidRPr="00134835">
          <w:rPr>
            <w:rStyle w:val="Lienhypertexte"/>
            <w:rFonts w:ascii="Arial Narrow" w:hAnsi="Arial Narrow"/>
            <w:b/>
            <w:color w:val="auto"/>
            <w:sz w:val="28"/>
          </w:rPr>
          <w:t>questionnaire-agri@grand-cognac.fr</w:t>
        </w:r>
      </w:hyperlink>
    </w:p>
    <w:p w14:paraId="42B93B55" w14:textId="4EA6BE7E" w:rsidR="00134835" w:rsidRPr="00134835" w:rsidRDefault="00134835" w:rsidP="00134835">
      <w:pPr>
        <w:spacing w:after="0"/>
        <w:rPr>
          <w:rFonts w:ascii="Arial Narrow" w:hAnsi="Arial Narrow"/>
          <w:b/>
          <w:sz w:val="28"/>
        </w:rPr>
      </w:pPr>
      <w:r>
        <w:rPr>
          <w:rFonts w:ascii="Arial Narrow" w:hAnsi="Arial Narrow"/>
          <w:b/>
          <w:sz w:val="28"/>
        </w:rPr>
        <w:t xml:space="preserve">    -</w:t>
      </w:r>
      <w:r w:rsidRPr="00134835">
        <w:rPr>
          <w:rFonts w:ascii="Arial Narrow" w:hAnsi="Arial Narrow"/>
          <w:b/>
          <w:sz w:val="28"/>
        </w:rPr>
        <w:t>par courrier </w:t>
      </w:r>
      <w:r w:rsidR="006C3632">
        <w:rPr>
          <w:rFonts w:ascii="Arial Narrow" w:hAnsi="Arial Narrow"/>
          <w:b/>
          <w:sz w:val="28"/>
        </w:rPr>
        <w:t xml:space="preserve">ou dépôt à l’Hôtel de Communauté de Grand Cognac </w:t>
      </w:r>
      <w:r w:rsidRPr="00134835">
        <w:rPr>
          <w:rFonts w:ascii="Arial Narrow" w:hAnsi="Arial Narrow"/>
          <w:b/>
          <w:sz w:val="28"/>
        </w:rPr>
        <w:t xml:space="preserve">: 6 rue de </w:t>
      </w:r>
      <w:r w:rsidR="003B6BDA">
        <w:rPr>
          <w:rFonts w:ascii="Arial Narrow" w:hAnsi="Arial Narrow"/>
          <w:b/>
          <w:sz w:val="28"/>
        </w:rPr>
        <w:t>V</w:t>
      </w:r>
      <w:r w:rsidRPr="00134835">
        <w:rPr>
          <w:rFonts w:ascii="Arial Narrow" w:hAnsi="Arial Narrow"/>
          <w:b/>
          <w:sz w:val="28"/>
        </w:rPr>
        <w:t xml:space="preserve">aldepeñas 10216 - 16111 </w:t>
      </w:r>
      <w:r w:rsidR="006C3632">
        <w:rPr>
          <w:rFonts w:ascii="Arial Narrow" w:hAnsi="Arial Narrow"/>
          <w:b/>
          <w:sz w:val="28"/>
        </w:rPr>
        <w:t>C</w:t>
      </w:r>
      <w:r w:rsidRPr="00134835">
        <w:rPr>
          <w:rFonts w:ascii="Arial Narrow" w:hAnsi="Arial Narrow"/>
          <w:b/>
          <w:sz w:val="28"/>
        </w:rPr>
        <w:t>ognac cedex</w:t>
      </w:r>
    </w:p>
    <w:p w14:paraId="352D0E4D" w14:textId="62F5B789" w:rsidR="00134835" w:rsidRDefault="00134835" w:rsidP="00134835">
      <w:pPr>
        <w:spacing w:after="0"/>
        <w:rPr>
          <w:rFonts w:ascii="Arial Narrow" w:hAnsi="Arial Narrow"/>
          <w:b/>
          <w:sz w:val="28"/>
        </w:rPr>
      </w:pPr>
    </w:p>
    <w:p w14:paraId="078EEF6B" w14:textId="4AE40434" w:rsidR="006C3632" w:rsidRDefault="006C3632" w:rsidP="00134835">
      <w:pPr>
        <w:spacing w:after="0"/>
        <w:rPr>
          <w:rFonts w:ascii="Arial Narrow" w:hAnsi="Arial Narrow"/>
          <w:b/>
          <w:sz w:val="28"/>
        </w:rPr>
      </w:pPr>
    </w:p>
    <w:p w14:paraId="28821908" w14:textId="77777777" w:rsidR="006C3632" w:rsidRDefault="006C3632" w:rsidP="00134835">
      <w:pPr>
        <w:spacing w:after="0"/>
        <w:rPr>
          <w:rFonts w:ascii="Arial Narrow" w:hAnsi="Arial Narrow"/>
          <w:b/>
          <w:sz w:val="28"/>
        </w:rPr>
      </w:pPr>
    </w:p>
    <w:p w14:paraId="4B4229B0" w14:textId="77777777" w:rsidR="006C3632" w:rsidRPr="00134835" w:rsidRDefault="006C3632" w:rsidP="00134835">
      <w:pPr>
        <w:spacing w:after="0"/>
        <w:rPr>
          <w:rFonts w:ascii="Arial Narrow" w:hAnsi="Arial Narrow"/>
          <w:b/>
          <w:sz w:val="28"/>
        </w:rPr>
      </w:pPr>
    </w:p>
    <w:p w14:paraId="75D70DBC" w14:textId="228C1E64" w:rsidR="006C3632" w:rsidRPr="006C3632" w:rsidRDefault="006C3632" w:rsidP="006C3632">
      <w:pPr>
        <w:rPr>
          <w:rFonts w:ascii="Arial Narrow" w:hAnsi="Arial Narrow"/>
          <w:i/>
          <w:sz w:val="24"/>
        </w:rPr>
      </w:pPr>
      <w:r w:rsidRPr="006C3632">
        <w:rPr>
          <w:rFonts w:ascii="Arial Narrow" w:hAnsi="Arial Narrow"/>
          <w:b/>
          <w:noProof/>
          <w:sz w:val="32"/>
          <w:lang w:eastAsia="fr-FR"/>
        </w:rPr>
        <w:drawing>
          <wp:anchor distT="0" distB="0" distL="114300" distR="114300" simplePos="0" relativeHeight="251659264" behindDoc="1" locked="0" layoutInCell="1" allowOverlap="1" wp14:anchorId="07A679A9" wp14:editId="4C94D346">
            <wp:simplePos x="0" y="0"/>
            <wp:positionH relativeFrom="page">
              <wp:posOffset>0</wp:posOffset>
            </wp:positionH>
            <wp:positionV relativeFrom="paragraph">
              <wp:posOffset>243840</wp:posOffset>
            </wp:positionV>
            <wp:extent cx="7543165" cy="2176145"/>
            <wp:effectExtent l="0" t="0" r="635"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ans titre.png"/>
                    <pic:cNvPicPr/>
                  </pic:nvPicPr>
                  <pic:blipFill>
                    <a:blip r:embed="rId12">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43165" cy="2176145"/>
                    </a:xfrm>
                    <a:prstGeom prst="rect">
                      <a:avLst/>
                    </a:prstGeom>
                  </pic:spPr>
                </pic:pic>
              </a:graphicData>
            </a:graphic>
            <wp14:sizeRelH relativeFrom="page">
              <wp14:pctWidth>0</wp14:pctWidth>
            </wp14:sizeRelH>
            <wp14:sizeRelV relativeFrom="page">
              <wp14:pctHeight>0</wp14:pctHeight>
            </wp14:sizeRelV>
          </wp:anchor>
        </w:drawing>
      </w:r>
      <w:r w:rsidRPr="006C3632">
        <w:rPr>
          <w:rFonts w:ascii="Arial Narrow" w:hAnsi="Arial Narrow"/>
          <w:i/>
          <w:sz w:val="24"/>
        </w:rPr>
        <w:t xml:space="preserve">Contact : Olivier FLORINE – Nathalie GOURDET </w:t>
      </w:r>
      <w:r w:rsidR="00960D7E">
        <w:rPr>
          <w:rFonts w:ascii="Arial Narrow" w:hAnsi="Arial Narrow"/>
          <w:i/>
          <w:sz w:val="24"/>
        </w:rPr>
        <w:t xml:space="preserve">/ </w:t>
      </w:r>
      <w:r w:rsidRPr="006C3632">
        <w:rPr>
          <w:rFonts w:ascii="Arial Narrow" w:hAnsi="Arial Narrow"/>
          <w:i/>
          <w:sz w:val="24"/>
        </w:rPr>
        <w:t>05 45 36 64 30</w:t>
      </w:r>
    </w:p>
    <w:p w14:paraId="64801A7B" w14:textId="64AC94EC" w:rsidR="001649D7" w:rsidRPr="001649D7" w:rsidRDefault="001649D7" w:rsidP="006C3632">
      <w:pPr>
        <w:jc w:val="center"/>
        <w:rPr>
          <w:rFonts w:ascii="Arial Narrow" w:hAnsi="Arial Narrow"/>
          <w:b/>
          <w:sz w:val="36"/>
        </w:rPr>
      </w:pPr>
      <w:r w:rsidRPr="001649D7">
        <w:rPr>
          <w:rFonts w:ascii="Arial Narrow" w:hAnsi="Arial Narrow"/>
          <w:b/>
          <w:noProof/>
          <w:sz w:val="36"/>
          <w:lang w:eastAsia="fr-FR"/>
        </w:rPr>
        <w:drawing>
          <wp:anchor distT="0" distB="0" distL="114300" distR="114300" simplePos="0" relativeHeight="251658240" behindDoc="1" locked="0" layoutInCell="1" allowOverlap="1" wp14:anchorId="00C253A7" wp14:editId="417538ED">
            <wp:simplePos x="0" y="0"/>
            <wp:positionH relativeFrom="page">
              <wp:align>left</wp:align>
            </wp:positionH>
            <wp:positionV relativeFrom="paragraph">
              <wp:posOffset>6689725</wp:posOffset>
            </wp:positionV>
            <wp:extent cx="7543748" cy="2176145"/>
            <wp:effectExtent l="0" t="0" r="63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ns titre.png"/>
                    <pic:cNvPicPr/>
                  </pic:nvPicPr>
                  <pic:blipFill>
                    <a:blip r:embed="rId12">
                      <a:extLst>
                        <a:ext uri="{28A0092B-C50C-407E-A947-70E740481C1C}">
                          <a14:useLocalDpi xmlns:a14="http://schemas.microsoft.com/office/drawing/2010/main" val="0"/>
                        </a:ext>
                      </a:extLst>
                    </a:blip>
                    <a:stretch>
                      <a:fillRect/>
                    </a:stretch>
                  </pic:blipFill>
                  <pic:spPr>
                    <a:xfrm>
                      <a:off x="0" y="0"/>
                      <a:ext cx="7543748" cy="2176145"/>
                    </a:xfrm>
                    <a:prstGeom prst="rect">
                      <a:avLst/>
                    </a:prstGeom>
                  </pic:spPr>
                </pic:pic>
              </a:graphicData>
            </a:graphic>
            <wp14:sizeRelH relativeFrom="page">
              <wp14:pctWidth>0</wp14:pctWidth>
            </wp14:sizeRelH>
            <wp14:sizeRelV relativeFrom="page">
              <wp14:pctHeight>0</wp14:pctHeight>
            </wp14:sizeRelV>
          </wp:anchor>
        </w:drawing>
      </w:r>
      <w:r w:rsidRPr="001649D7">
        <w:rPr>
          <w:rFonts w:ascii="Arial Narrow" w:hAnsi="Arial Narrow"/>
          <w:b/>
          <w:sz w:val="36"/>
        </w:rPr>
        <w:br w:type="page"/>
      </w:r>
    </w:p>
    <w:p w14:paraId="519BF7B5" w14:textId="520A5B9B" w:rsidR="001649D7" w:rsidRPr="00E47061" w:rsidRDefault="005F53A9" w:rsidP="001649D7">
      <w:pPr>
        <w:spacing w:after="0"/>
        <w:jc w:val="center"/>
        <w:rPr>
          <w:rFonts w:ascii="Arial Narrow" w:hAnsi="Arial Narrow"/>
          <w:b/>
          <w:color w:val="404040" w:themeColor="text1" w:themeTint="BF"/>
          <w:sz w:val="36"/>
        </w:rPr>
      </w:pPr>
      <w:r w:rsidRPr="00E47061">
        <w:rPr>
          <w:rFonts w:ascii="Arial Narrow" w:hAnsi="Arial Narrow"/>
          <w:b/>
          <w:color w:val="404040" w:themeColor="text1" w:themeTint="BF"/>
          <w:sz w:val="36"/>
        </w:rPr>
        <w:lastRenderedPageBreak/>
        <w:t>Avant-propos</w:t>
      </w:r>
    </w:p>
    <w:p w14:paraId="6BF8B6AA" w14:textId="77777777" w:rsidR="001649D7" w:rsidRPr="001649D7" w:rsidRDefault="001649D7" w:rsidP="00D950F2">
      <w:pPr>
        <w:spacing w:after="0"/>
        <w:jc w:val="both"/>
        <w:rPr>
          <w:rFonts w:ascii="Arial Narrow" w:hAnsi="Arial Narrow"/>
        </w:rPr>
      </w:pPr>
    </w:p>
    <w:p w14:paraId="59C14CFA" w14:textId="77777777" w:rsidR="001649D7" w:rsidRPr="001649D7" w:rsidRDefault="001649D7" w:rsidP="00D950F2">
      <w:pPr>
        <w:spacing w:after="0"/>
        <w:jc w:val="both"/>
        <w:rPr>
          <w:rFonts w:ascii="Arial Narrow" w:hAnsi="Arial Narrow"/>
        </w:rPr>
      </w:pPr>
    </w:p>
    <w:p w14:paraId="43B6ACA7" w14:textId="24137801" w:rsidR="001649D7" w:rsidRPr="00E47061" w:rsidRDefault="001649D7" w:rsidP="00D950F2">
      <w:pPr>
        <w:spacing w:after="0"/>
        <w:jc w:val="both"/>
        <w:rPr>
          <w:rFonts w:ascii="Arial Narrow" w:hAnsi="Arial Narrow"/>
          <w:b/>
          <w:color w:val="404040" w:themeColor="text1" w:themeTint="BF"/>
        </w:rPr>
      </w:pPr>
      <w:r w:rsidRPr="00E47061">
        <w:rPr>
          <w:rFonts w:ascii="Arial Narrow" w:hAnsi="Arial Narrow"/>
          <w:b/>
          <w:color w:val="404040" w:themeColor="text1" w:themeTint="BF"/>
        </w:rPr>
        <w:t xml:space="preserve">Ce qu’est le PLUi </w:t>
      </w:r>
    </w:p>
    <w:p w14:paraId="19EF9176" w14:textId="2A942B96" w:rsidR="001649D7" w:rsidRPr="004852C8" w:rsidRDefault="00E86986" w:rsidP="00F96731">
      <w:pPr>
        <w:spacing w:after="0"/>
        <w:jc w:val="both"/>
        <w:rPr>
          <w:rFonts w:ascii="Arial Narrow" w:hAnsi="Arial Narrow"/>
        </w:rPr>
      </w:pPr>
      <w:r w:rsidRPr="004852C8">
        <w:rPr>
          <w:rFonts w:ascii="Arial Narrow" w:hAnsi="Arial Narrow"/>
          <w:noProof/>
          <w:sz w:val="24"/>
          <w:lang w:eastAsia="fr-FR"/>
        </w:rPr>
        <w:drawing>
          <wp:anchor distT="0" distB="0" distL="114300" distR="114300" simplePos="0" relativeHeight="251662336" behindDoc="0" locked="0" layoutInCell="1" allowOverlap="1" wp14:anchorId="371A9BE5" wp14:editId="455D4945">
            <wp:simplePos x="0" y="0"/>
            <wp:positionH relativeFrom="margin">
              <wp:align>right</wp:align>
            </wp:positionH>
            <wp:positionV relativeFrom="paragraph">
              <wp:posOffset>65339</wp:posOffset>
            </wp:positionV>
            <wp:extent cx="1016552" cy="839338"/>
            <wp:effectExtent l="0" t="0" r="0" b="0"/>
            <wp:wrapSquare wrapText="bothSides"/>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6552" cy="839338"/>
                    </a:xfrm>
                    <a:prstGeom prst="rect">
                      <a:avLst/>
                    </a:prstGeom>
                    <a:noFill/>
                    <a:ln>
                      <a:noFill/>
                    </a:ln>
                  </pic:spPr>
                </pic:pic>
              </a:graphicData>
            </a:graphic>
            <wp14:sizeRelH relativeFrom="page">
              <wp14:pctWidth>0</wp14:pctWidth>
            </wp14:sizeRelH>
            <wp14:sizeRelV relativeFrom="page">
              <wp14:pctHeight>0</wp14:pctHeight>
            </wp14:sizeRelV>
          </wp:anchor>
        </w:drawing>
      </w:r>
      <w:r w:rsidR="00F96731" w:rsidRPr="004852C8">
        <w:rPr>
          <w:rFonts w:ascii="Arial Narrow" w:hAnsi="Arial Narrow"/>
        </w:rPr>
        <w:t xml:space="preserve">Le PLUi (Plan Local d’Urbanisme intercommunal) est un document réglementaire qui fixe la destination des sols et les règles qui s’appliquent sur tout le territoire de Grand Cognac. Pour les collectivités et administrés (particuliers comme entreprises), </w:t>
      </w:r>
      <w:r w:rsidRPr="004852C8">
        <w:rPr>
          <w:rFonts w:ascii="Arial Narrow" w:hAnsi="Arial Narrow"/>
        </w:rPr>
        <w:t>il</w:t>
      </w:r>
      <w:r w:rsidR="00F96731" w:rsidRPr="004852C8">
        <w:rPr>
          <w:rFonts w:ascii="Arial Narrow" w:hAnsi="Arial Narrow"/>
        </w:rPr>
        <w:t xml:space="preserve"> précise les conditions d’aménagement et d’utilisation des sols. Fruit d’une longue concertation et d’une conception partagée, ce</w:t>
      </w:r>
      <w:r w:rsidR="00C32038" w:rsidRPr="004852C8">
        <w:rPr>
          <w:rFonts w:ascii="Arial Narrow" w:hAnsi="Arial Narrow"/>
        </w:rPr>
        <w:t xml:space="preserve"> </w:t>
      </w:r>
      <w:r w:rsidR="00F96731" w:rsidRPr="004852C8">
        <w:rPr>
          <w:rFonts w:ascii="Arial Narrow" w:hAnsi="Arial Narrow"/>
        </w:rPr>
        <w:t>PLUi traduit au final une volonté commune de bâtir un projet de territoire, un aménagement cohérent et durable pour Grand Cognac.</w:t>
      </w:r>
    </w:p>
    <w:p w14:paraId="146453F1" w14:textId="30A07E53" w:rsidR="00F96731" w:rsidRDefault="00F96731" w:rsidP="00F96731">
      <w:pPr>
        <w:spacing w:after="0"/>
        <w:jc w:val="both"/>
        <w:rPr>
          <w:rFonts w:ascii="Arial Narrow" w:hAnsi="Arial Narrow"/>
        </w:rPr>
      </w:pPr>
    </w:p>
    <w:p w14:paraId="7AE7EB54" w14:textId="10728356" w:rsidR="00F96731" w:rsidRPr="00E47061" w:rsidRDefault="00AC36E9" w:rsidP="00F96731">
      <w:pPr>
        <w:spacing w:after="0"/>
        <w:jc w:val="both"/>
        <w:rPr>
          <w:rFonts w:ascii="Arial Narrow" w:hAnsi="Arial Narrow"/>
          <w:b/>
          <w:color w:val="404040" w:themeColor="text1" w:themeTint="BF"/>
        </w:rPr>
      </w:pPr>
      <w:r w:rsidRPr="004852C8">
        <w:rPr>
          <w:rFonts w:ascii="Arial Narrow" w:hAnsi="Arial Narrow"/>
          <w:noProof/>
          <w:lang w:eastAsia="fr-FR"/>
        </w:rPr>
        <w:drawing>
          <wp:anchor distT="0" distB="0" distL="114300" distR="114300" simplePos="0" relativeHeight="251663360" behindDoc="0" locked="0" layoutInCell="1" allowOverlap="1" wp14:anchorId="066A2F2D" wp14:editId="5BDBA02F">
            <wp:simplePos x="0" y="0"/>
            <wp:positionH relativeFrom="margin">
              <wp:posOffset>47625</wp:posOffset>
            </wp:positionH>
            <wp:positionV relativeFrom="paragraph">
              <wp:posOffset>7620</wp:posOffset>
            </wp:positionV>
            <wp:extent cx="844550" cy="995680"/>
            <wp:effectExtent l="0" t="0" r="0" b="0"/>
            <wp:wrapSquare wrapText="bothSides"/>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44550" cy="995680"/>
                    </a:xfrm>
                    <a:prstGeom prst="rect">
                      <a:avLst/>
                    </a:prstGeom>
                    <a:noFill/>
                    <a:ln>
                      <a:noFill/>
                    </a:ln>
                  </pic:spPr>
                </pic:pic>
              </a:graphicData>
            </a:graphic>
            <wp14:sizeRelH relativeFrom="page">
              <wp14:pctWidth>0</wp14:pctWidth>
            </wp14:sizeRelH>
            <wp14:sizeRelV relativeFrom="page">
              <wp14:pctHeight>0</wp14:pctHeight>
            </wp14:sizeRelV>
          </wp:anchor>
        </w:drawing>
      </w:r>
      <w:r w:rsidR="00F96731" w:rsidRPr="00E47061">
        <w:rPr>
          <w:rFonts w:ascii="Arial Narrow" w:hAnsi="Arial Narrow"/>
          <w:b/>
          <w:color w:val="404040" w:themeColor="text1" w:themeTint="BF"/>
        </w:rPr>
        <w:t xml:space="preserve">Dans quelle mesure concerne-t-il les </w:t>
      </w:r>
      <w:r>
        <w:rPr>
          <w:rFonts w:ascii="Arial Narrow" w:hAnsi="Arial Narrow"/>
          <w:b/>
          <w:color w:val="404040" w:themeColor="text1" w:themeTint="BF"/>
        </w:rPr>
        <w:t>agriculteurs</w:t>
      </w:r>
      <w:r w:rsidR="00F96731" w:rsidRPr="00E47061">
        <w:rPr>
          <w:rFonts w:ascii="Arial Narrow" w:hAnsi="Arial Narrow"/>
          <w:b/>
          <w:color w:val="404040" w:themeColor="text1" w:themeTint="BF"/>
        </w:rPr>
        <w:t xml:space="preserve"> ? </w:t>
      </w:r>
    </w:p>
    <w:p w14:paraId="3D8FC3AE" w14:textId="623E7099" w:rsidR="00F96731" w:rsidRPr="004852C8" w:rsidRDefault="00F96731" w:rsidP="00F96731">
      <w:pPr>
        <w:spacing w:after="0"/>
        <w:jc w:val="both"/>
        <w:rPr>
          <w:rFonts w:ascii="Arial Narrow" w:hAnsi="Arial Narrow"/>
        </w:rPr>
      </w:pPr>
      <w:r w:rsidRPr="004852C8">
        <w:rPr>
          <w:rFonts w:ascii="Arial Narrow" w:hAnsi="Arial Narrow"/>
        </w:rPr>
        <w:t>-D’abord et avant tout, dans la mesure où il règlemente chaque parcelle du territoire, il concerne tous les acteurs économiques</w:t>
      </w:r>
      <w:r w:rsidR="00751DD5" w:rsidRPr="004852C8">
        <w:rPr>
          <w:rFonts w:ascii="Arial Narrow" w:hAnsi="Arial Narrow"/>
        </w:rPr>
        <w:t>,</w:t>
      </w:r>
      <w:r w:rsidRPr="004852C8">
        <w:rPr>
          <w:rFonts w:ascii="Arial Narrow" w:hAnsi="Arial Narrow"/>
        </w:rPr>
        <w:t xml:space="preserve"> dont les </w:t>
      </w:r>
      <w:r w:rsidR="00AC36E9">
        <w:rPr>
          <w:rFonts w:ascii="Arial Narrow" w:hAnsi="Arial Narrow"/>
        </w:rPr>
        <w:t>agriculteurs</w:t>
      </w:r>
      <w:r w:rsidRPr="004852C8">
        <w:rPr>
          <w:rFonts w:ascii="Arial Narrow" w:hAnsi="Arial Narrow"/>
        </w:rPr>
        <w:t xml:space="preserve">. </w:t>
      </w:r>
    </w:p>
    <w:p w14:paraId="200A0C77" w14:textId="592578E5" w:rsidR="00F52E0E" w:rsidRDefault="00F96731" w:rsidP="00F52E0E">
      <w:pPr>
        <w:spacing w:after="0"/>
        <w:jc w:val="both"/>
        <w:rPr>
          <w:rFonts w:ascii="Arial Narrow" w:hAnsi="Arial Narrow"/>
        </w:rPr>
      </w:pPr>
      <w:r w:rsidRPr="004852C8">
        <w:rPr>
          <w:rFonts w:ascii="Arial Narrow" w:hAnsi="Arial Narrow"/>
        </w:rPr>
        <w:t>-</w:t>
      </w:r>
      <w:r w:rsidR="00AC36E9">
        <w:rPr>
          <w:rFonts w:ascii="Arial Narrow" w:hAnsi="Arial Narrow"/>
        </w:rPr>
        <w:t>D’autres part</w:t>
      </w:r>
      <w:r w:rsidR="004852C8">
        <w:rPr>
          <w:rFonts w:ascii="Arial Narrow" w:hAnsi="Arial Narrow"/>
        </w:rPr>
        <w:t>,</w:t>
      </w:r>
      <w:r w:rsidR="00AC36E9">
        <w:rPr>
          <w:rFonts w:ascii="Arial Narrow" w:hAnsi="Arial Narrow"/>
        </w:rPr>
        <w:t xml:space="preserve"> </w:t>
      </w:r>
      <w:r w:rsidR="00F52E0E">
        <w:rPr>
          <w:rFonts w:ascii="Arial Narrow" w:hAnsi="Arial Narrow"/>
        </w:rPr>
        <w:t>parce que les activités que vous développez entrent en résonnance avec les aspects de qualité paysagère, de cohabitation avec d’autres usages, notamment l’habitat, de circulations ou encore d’équipements qui sont autant de sujets traités par le PLUi</w:t>
      </w:r>
    </w:p>
    <w:p w14:paraId="09617202" w14:textId="240E6F47" w:rsidR="00751DD5" w:rsidRDefault="00751DD5" w:rsidP="00751DD5">
      <w:pPr>
        <w:spacing w:after="0"/>
        <w:jc w:val="both"/>
        <w:rPr>
          <w:rFonts w:ascii="Arial Narrow" w:hAnsi="Arial Narrow"/>
        </w:rPr>
      </w:pPr>
    </w:p>
    <w:p w14:paraId="532CFF49" w14:textId="31C007FC" w:rsidR="005F53A9" w:rsidRPr="00E47061" w:rsidRDefault="00AC36E9" w:rsidP="00751DD5">
      <w:pPr>
        <w:spacing w:after="0"/>
        <w:jc w:val="both"/>
        <w:rPr>
          <w:rFonts w:ascii="Arial Narrow" w:hAnsi="Arial Narrow"/>
          <w:b/>
          <w:color w:val="404040" w:themeColor="text1" w:themeTint="BF"/>
        </w:rPr>
      </w:pPr>
      <w:r>
        <w:rPr>
          <w:rFonts w:ascii="Arial Narrow" w:hAnsi="Arial Narrow"/>
          <w:b/>
          <w:color w:val="404040" w:themeColor="text1" w:themeTint="BF"/>
        </w:rPr>
        <w:t>La modération de la consommation foncière : une n</w:t>
      </w:r>
      <w:r w:rsidR="00751DD5" w:rsidRPr="00E47061">
        <w:rPr>
          <w:rFonts w:ascii="Arial Narrow" w:hAnsi="Arial Narrow"/>
          <w:b/>
          <w:color w:val="404040" w:themeColor="text1" w:themeTint="BF"/>
        </w:rPr>
        <w:t xml:space="preserve">écessité </w:t>
      </w:r>
    </w:p>
    <w:p w14:paraId="0E06E0C8" w14:textId="6571CA82" w:rsidR="00751DD5" w:rsidRPr="004852C8" w:rsidRDefault="00A75459" w:rsidP="00751DD5">
      <w:pPr>
        <w:spacing w:after="0"/>
        <w:jc w:val="both"/>
        <w:rPr>
          <w:rFonts w:ascii="Arial Narrow" w:hAnsi="Arial Narrow"/>
        </w:rPr>
      </w:pPr>
      <w:r w:rsidRPr="004852C8">
        <w:rPr>
          <w:rFonts w:ascii="Arial Narrow" w:hAnsi="Arial Narrow"/>
          <w:noProof/>
          <w:lang w:eastAsia="fr-FR"/>
        </w:rPr>
        <w:drawing>
          <wp:anchor distT="0" distB="0" distL="114300" distR="114300" simplePos="0" relativeHeight="251660288" behindDoc="0" locked="0" layoutInCell="1" allowOverlap="1" wp14:anchorId="466C7277" wp14:editId="7632C82B">
            <wp:simplePos x="0" y="0"/>
            <wp:positionH relativeFrom="margin">
              <wp:align>right</wp:align>
            </wp:positionH>
            <wp:positionV relativeFrom="paragraph">
              <wp:posOffset>38100</wp:posOffset>
            </wp:positionV>
            <wp:extent cx="796964" cy="702860"/>
            <wp:effectExtent l="0" t="0" r="3175" b="2540"/>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96964" cy="702860"/>
                    </a:xfrm>
                    <a:prstGeom prst="rect">
                      <a:avLst/>
                    </a:prstGeom>
                    <a:noFill/>
                    <a:ln>
                      <a:noFill/>
                    </a:ln>
                  </pic:spPr>
                </pic:pic>
              </a:graphicData>
            </a:graphic>
            <wp14:sizeRelH relativeFrom="page">
              <wp14:pctWidth>0</wp14:pctWidth>
            </wp14:sizeRelH>
            <wp14:sizeRelV relativeFrom="page">
              <wp14:pctHeight>0</wp14:pctHeight>
            </wp14:sizeRelV>
          </wp:anchor>
        </w:drawing>
      </w:r>
      <w:r w:rsidR="00751DD5" w:rsidRPr="004852C8">
        <w:rPr>
          <w:rFonts w:ascii="Arial Narrow" w:hAnsi="Arial Narrow"/>
        </w:rPr>
        <w:t xml:space="preserve">L’artificialisation des sols, qui s’accompagne de la disparition de terres agricoles et de biodiversité est particulièrement marquée </w:t>
      </w:r>
      <w:r w:rsidR="004852C8">
        <w:rPr>
          <w:rFonts w:ascii="Arial Narrow" w:hAnsi="Arial Narrow"/>
        </w:rPr>
        <w:t>e</w:t>
      </w:r>
      <w:r w:rsidR="00751DD5" w:rsidRPr="004852C8">
        <w:rPr>
          <w:rFonts w:ascii="Arial Narrow" w:hAnsi="Arial Narrow"/>
        </w:rPr>
        <w:t xml:space="preserve">n </w:t>
      </w:r>
      <w:r w:rsidR="002A7BA4">
        <w:rPr>
          <w:rFonts w:ascii="Arial Narrow" w:hAnsi="Arial Narrow"/>
        </w:rPr>
        <w:t>France (</w:t>
      </w:r>
      <w:r w:rsidR="00751DD5" w:rsidRPr="004852C8">
        <w:rPr>
          <w:rFonts w:ascii="Arial Narrow" w:hAnsi="Arial Narrow"/>
        </w:rPr>
        <w:t>600 000h</w:t>
      </w:r>
      <w:r w:rsidR="002A7BA4">
        <w:rPr>
          <w:rFonts w:ascii="Arial Narrow" w:hAnsi="Arial Narrow"/>
        </w:rPr>
        <w:t>a</w:t>
      </w:r>
      <w:r w:rsidR="00751DD5" w:rsidRPr="004852C8">
        <w:rPr>
          <w:rFonts w:ascii="Arial Narrow" w:hAnsi="Arial Narrow"/>
        </w:rPr>
        <w:t xml:space="preserve"> en 10ans</w:t>
      </w:r>
      <w:r w:rsidR="002A7BA4">
        <w:rPr>
          <w:rFonts w:ascii="Arial Narrow" w:hAnsi="Arial Narrow"/>
        </w:rPr>
        <w:t>)</w:t>
      </w:r>
      <w:r w:rsidR="00751DD5" w:rsidRPr="004852C8">
        <w:rPr>
          <w:rFonts w:ascii="Arial Narrow" w:hAnsi="Arial Narrow"/>
        </w:rPr>
        <w:t>. La modération de la consommation foncière devient donc une nécessité mais également une obligation</w:t>
      </w:r>
      <w:r w:rsidR="002A7BA4">
        <w:rPr>
          <w:rFonts w:ascii="Arial Narrow" w:hAnsi="Arial Narrow"/>
        </w:rPr>
        <w:t xml:space="preserve">, inscrite dans le </w:t>
      </w:r>
      <w:r w:rsidR="00751DD5" w:rsidRPr="004852C8">
        <w:rPr>
          <w:rFonts w:ascii="Arial Narrow" w:hAnsi="Arial Narrow"/>
        </w:rPr>
        <w:t>code de l’urbanisme. Le PLUi doit</w:t>
      </w:r>
      <w:r w:rsidR="002A7BA4">
        <w:rPr>
          <w:rFonts w:ascii="Arial Narrow" w:hAnsi="Arial Narrow"/>
        </w:rPr>
        <w:t xml:space="preserve"> </w:t>
      </w:r>
      <w:r w:rsidR="00751DD5" w:rsidRPr="004852C8">
        <w:rPr>
          <w:rFonts w:ascii="Arial Narrow" w:hAnsi="Arial Narrow"/>
        </w:rPr>
        <w:t xml:space="preserve">concilier cet impératif, tout en répondant </w:t>
      </w:r>
      <w:r w:rsidR="002A7BA4">
        <w:rPr>
          <w:rFonts w:ascii="Arial Narrow" w:hAnsi="Arial Narrow"/>
        </w:rPr>
        <w:t>aux</w:t>
      </w:r>
      <w:r w:rsidR="00E904E5" w:rsidRPr="004852C8">
        <w:rPr>
          <w:rFonts w:ascii="Arial Narrow" w:hAnsi="Arial Narrow"/>
        </w:rPr>
        <w:t xml:space="preserve"> besoins de développement</w:t>
      </w:r>
      <w:r w:rsidR="002A7BA4">
        <w:rPr>
          <w:rFonts w:ascii="Arial Narrow" w:hAnsi="Arial Narrow"/>
        </w:rPr>
        <w:t xml:space="preserve"> du territoire</w:t>
      </w:r>
      <w:r w:rsidR="00E904E5" w:rsidRPr="004852C8">
        <w:rPr>
          <w:rFonts w:ascii="Arial Narrow" w:hAnsi="Arial Narrow"/>
        </w:rPr>
        <w:t xml:space="preserve">. </w:t>
      </w:r>
    </w:p>
    <w:p w14:paraId="6A1270AE" w14:textId="3DF140E0" w:rsidR="005D3929" w:rsidRDefault="005D3929" w:rsidP="00A75459">
      <w:pPr>
        <w:spacing w:after="0"/>
        <w:jc w:val="both"/>
        <w:rPr>
          <w:rFonts w:ascii="Arial Narrow" w:hAnsi="Arial Narrow"/>
          <w:b/>
          <w:color w:val="404040" w:themeColor="text1" w:themeTint="BF"/>
        </w:rPr>
      </w:pPr>
    </w:p>
    <w:p w14:paraId="4F301064" w14:textId="6079B7CC" w:rsidR="00A75459" w:rsidRPr="00E47061" w:rsidRDefault="00A75459" w:rsidP="00A75459">
      <w:pPr>
        <w:spacing w:after="0"/>
        <w:jc w:val="both"/>
        <w:rPr>
          <w:rFonts w:ascii="Arial Narrow" w:hAnsi="Arial Narrow"/>
          <w:b/>
          <w:color w:val="404040" w:themeColor="text1" w:themeTint="BF"/>
        </w:rPr>
      </w:pPr>
      <w:r w:rsidRPr="00E47061">
        <w:rPr>
          <w:rFonts w:ascii="Arial Narrow" w:hAnsi="Arial Narrow"/>
          <w:b/>
          <w:color w:val="404040" w:themeColor="text1" w:themeTint="BF"/>
        </w:rPr>
        <w:t>Le process de collecte et d’utilisation des données</w:t>
      </w:r>
    </w:p>
    <w:p w14:paraId="01F1AB31" w14:textId="4DAEFEE8" w:rsidR="00A75459" w:rsidRPr="00CE2B91" w:rsidRDefault="00E46B45" w:rsidP="00A75459">
      <w:pPr>
        <w:spacing w:after="0"/>
        <w:jc w:val="both"/>
        <w:rPr>
          <w:rFonts w:ascii="Arial Narrow" w:hAnsi="Arial Narrow"/>
        </w:rPr>
      </w:pPr>
      <w:r>
        <w:rPr>
          <w:rFonts w:ascii="Arial Narrow" w:hAnsi="Arial Narrow"/>
          <w:color w:val="404040" w:themeColor="text1" w:themeTint="BF"/>
          <w:u w:val="single"/>
        </w:rPr>
        <w:t>Mars</w:t>
      </w:r>
      <w:r w:rsidR="00AC36E9">
        <w:rPr>
          <w:rFonts w:ascii="Arial Narrow" w:hAnsi="Arial Narrow"/>
          <w:color w:val="404040" w:themeColor="text1" w:themeTint="BF"/>
          <w:u w:val="single"/>
        </w:rPr>
        <w:t xml:space="preserve"> 2021</w:t>
      </w:r>
      <w:r w:rsidR="00A75459" w:rsidRPr="00CE2B91">
        <w:rPr>
          <w:rFonts w:ascii="Arial Narrow" w:hAnsi="Arial Narrow"/>
          <w:color w:val="404040" w:themeColor="text1" w:themeTint="BF"/>
          <w:u w:val="single"/>
        </w:rPr>
        <w:t> :</w:t>
      </w:r>
      <w:r w:rsidR="00A75459" w:rsidRPr="00CE2B91">
        <w:rPr>
          <w:rFonts w:ascii="Arial Narrow" w:hAnsi="Arial Narrow"/>
          <w:color w:val="404040" w:themeColor="text1" w:themeTint="BF"/>
        </w:rPr>
        <w:t xml:space="preserve"> </w:t>
      </w:r>
      <w:r w:rsidR="00A75459" w:rsidRPr="00CE2B91">
        <w:rPr>
          <w:rFonts w:ascii="Arial Narrow" w:hAnsi="Arial Narrow"/>
        </w:rPr>
        <w:t xml:space="preserve">transmission des questionnaires aux </w:t>
      </w:r>
      <w:r w:rsidR="00AC36E9">
        <w:rPr>
          <w:rFonts w:ascii="Arial Narrow" w:hAnsi="Arial Narrow"/>
        </w:rPr>
        <w:t>agriculteurs</w:t>
      </w:r>
    </w:p>
    <w:p w14:paraId="2F4128A1" w14:textId="06BE3701" w:rsidR="00A75459" w:rsidRPr="00CE2B91" w:rsidRDefault="00A75459" w:rsidP="00A75459">
      <w:pPr>
        <w:spacing w:after="0"/>
        <w:jc w:val="both"/>
        <w:rPr>
          <w:rFonts w:ascii="Arial Narrow" w:hAnsi="Arial Narrow"/>
        </w:rPr>
      </w:pPr>
      <w:r w:rsidRPr="00CE2B91">
        <w:rPr>
          <w:rFonts w:ascii="Arial Narrow" w:hAnsi="Arial Narrow"/>
          <w:color w:val="404040" w:themeColor="text1" w:themeTint="BF"/>
          <w:u w:val="single"/>
        </w:rPr>
        <w:t xml:space="preserve">De </w:t>
      </w:r>
      <w:r w:rsidR="00E46B45">
        <w:rPr>
          <w:rFonts w:ascii="Arial Narrow" w:hAnsi="Arial Narrow"/>
          <w:color w:val="404040" w:themeColor="text1" w:themeTint="BF"/>
          <w:u w:val="single"/>
        </w:rPr>
        <w:t xml:space="preserve">mars </w:t>
      </w:r>
      <w:r w:rsidRPr="00CE2B91">
        <w:rPr>
          <w:rFonts w:ascii="Arial Narrow" w:hAnsi="Arial Narrow"/>
          <w:color w:val="404040" w:themeColor="text1" w:themeTint="BF"/>
          <w:u w:val="single"/>
        </w:rPr>
        <w:t xml:space="preserve">à </w:t>
      </w:r>
      <w:r w:rsidR="00E46B45">
        <w:rPr>
          <w:rFonts w:ascii="Arial Narrow" w:hAnsi="Arial Narrow"/>
          <w:color w:val="404040" w:themeColor="text1" w:themeTint="BF"/>
          <w:u w:val="single"/>
        </w:rPr>
        <w:t>août</w:t>
      </w:r>
      <w:r w:rsidRPr="00CE2B91">
        <w:rPr>
          <w:rFonts w:ascii="Arial Narrow" w:hAnsi="Arial Narrow"/>
          <w:color w:val="404040" w:themeColor="text1" w:themeTint="BF"/>
          <w:u w:val="single"/>
        </w:rPr>
        <w:t xml:space="preserve"> 202</w:t>
      </w:r>
      <w:r w:rsidR="00DE7F98">
        <w:rPr>
          <w:rFonts w:ascii="Arial Narrow" w:hAnsi="Arial Narrow"/>
          <w:color w:val="404040" w:themeColor="text1" w:themeTint="BF"/>
          <w:u w:val="single"/>
        </w:rPr>
        <w:t>1</w:t>
      </w:r>
      <w:r w:rsidRPr="00CE2B91">
        <w:rPr>
          <w:rFonts w:ascii="Arial Narrow" w:hAnsi="Arial Narrow"/>
          <w:color w:val="404040" w:themeColor="text1" w:themeTint="BF"/>
          <w:u w:val="single"/>
        </w:rPr>
        <w:t> :</w:t>
      </w:r>
      <w:r w:rsidRPr="00CE2B91">
        <w:rPr>
          <w:rFonts w:ascii="Arial Narrow" w:hAnsi="Arial Narrow"/>
          <w:color w:val="404040" w:themeColor="text1" w:themeTint="BF"/>
        </w:rPr>
        <w:t xml:space="preserve"> </w:t>
      </w:r>
      <w:r w:rsidRPr="00CE2B91">
        <w:rPr>
          <w:rFonts w:ascii="Arial Narrow" w:hAnsi="Arial Narrow"/>
        </w:rPr>
        <w:t xml:space="preserve">Travail des </w:t>
      </w:r>
      <w:r w:rsidR="00AC36E9">
        <w:rPr>
          <w:rFonts w:ascii="Arial Narrow" w:hAnsi="Arial Narrow"/>
        </w:rPr>
        <w:t>agriculteurs</w:t>
      </w:r>
      <w:r w:rsidRPr="00CE2B91">
        <w:rPr>
          <w:rFonts w:ascii="Arial Narrow" w:hAnsi="Arial Narrow"/>
        </w:rPr>
        <w:t xml:space="preserve"> pour collecter les données nécessaires </w:t>
      </w:r>
    </w:p>
    <w:p w14:paraId="4EE53F4B" w14:textId="1C6EF1D8" w:rsidR="00F52E0E" w:rsidRDefault="00E46B45" w:rsidP="00F52E0E">
      <w:pPr>
        <w:spacing w:after="0"/>
        <w:jc w:val="both"/>
        <w:rPr>
          <w:rFonts w:ascii="Arial Narrow" w:hAnsi="Arial Narrow"/>
        </w:rPr>
      </w:pPr>
      <w:r>
        <w:rPr>
          <w:rFonts w:ascii="Arial Narrow" w:hAnsi="Arial Narrow"/>
          <w:color w:val="404040" w:themeColor="text1" w:themeTint="BF"/>
          <w:u w:val="single"/>
        </w:rPr>
        <w:t>J</w:t>
      </w:r>
      <w:r w:rsidR="00F52E0E">
        <w:rPr>
          <w:rFonts w:ascii="Arial Narrow" w:hAnsi="Arial Narrow"/>
          <w:color w:val="404040" w:themeColor="text1" w:themeTint="BF"/>
          <w:u w:val="single"/>
        </w:rPr>
        <w:t>uillet 2021 :</w:t>
      </w:r>
      <w:r w:rsidR="00F52E0E">
        <w:rPr>
          <w:rFonts w:ascii="Arial Narrow" w:hAnsi="Arial Narrow"/>
          <w:color w:val="404040" w:themeColor="text1" w:themeTint="BF"/>
        </w:rPr>
        <w:t xml:space="preserve"> </w:t>
      </w:r>
      <w:r w:rsidR="00F52E0E">
        <w:rPr>
          <w:rFonts w:ascii="Arial Narrow" w:hAnsi="Arial Narrow"/>
        </w:rPr>
        <w:t>Organisation de permanences en différents points du territoire où vous pourrez venir poser vos questions, expliquer votre projet et rendre votre questionnaire,</w:t>
      </w:r>
    </w:p>
    <w:p w14:paraId="7800851A" w14:textId="7E8C9F17" w:rsidR="006D1750" w:rsidRPr="00CE2B91" w:rsidRDefault="006D1750" w:rsidP="00A75459">
      <w:pPr>
        <w:spacing w:after="0"/>
        <w:jc w:val="both"/>
        <w:rPr>
          <w:rFonts w:ascii="Arial Narrow" w:hAnsi="Arial Narrow"/>
        </w:rPr>
      </w:pPr>
      <w:r w:rsidRPr="006D1750">
        <w:rPr>
          <w:rFonts w:ascii="Arial Narrow" w:hAnsi="Arial Narrow"/>
          <w:color w:val="404040" w:themeColor="text1" w:themeTint="BF"/>
          <w:u w:val="single"/>
        </w:rPr>
        <w:t>D</w:t>
      </w:r>
      <w:r w:rsidR="00E46B45">
        <w:rPr>
          <w:rFonts w:ascii="Arial Narrow" w:hAnsi="Arial Narrow"/>
          <w:color w:val="404040" w:themeColor="text1" w:themeTint="BF"/>
          <w:u w:val="single"/>
        </w:rPr>
        <w:t xml:space="preserve">e septembre </w:t>
      </w:r>
      <w:r w:rsidRPr="006D1750">
        <w:rPr>
          <w:rFonts w:ascii="Arial Narrow" w:hAnsi="Arial Narrow"/>
          <w:color w:val="404040" w:themeColor="text1" w:themeTint="BF"/>
          <w:u w:val="single"/>
        </w:rPr>
        <w:t xml:space="preserve">à </w:t>
      </w:r>
      <w:r w:rsidR="00E46B45">
        <w:rPr>
          <w:rFonts w:ascii="Arial Narrow" w:hAnsi="Arial Narrow"/>
          <w:color w:val="404040" w:themeColor="text1" w:themeTint="BF"/>
          <w:u w:val="single"/>
        </w:rPr>
        <w:t xml:space="preserve">décembre </w:t>
      </w:r>
      <w:r w:rsidRPr="006D1750">
        <w:rPr>
          <w:rFonts w:ascii="Arial Narrow" w:hAnsi="Arial Narrow"/>
          <w:color w:val="404040" w:themeColor="text1" w:themeTint="BF"/>
          <w:u w:val="single"/>
        </w:rPr>
        <w:t>202</w:t>
      </w:r>
      <w:r w:rsidR="00DE7F98">
        <w:rPr>
          <w:rFonts w:ascii="Arial Narrow" w:hAnsi="Arial Narrow"/>
          <w:color w:val="404040" w:themeColor="text1" w:themeTint="BF"/>
          <w:u w:val="single"/>
        </w:rPr>
        <w:t>1</w:t>
      </w:r>
      <w:r w:rsidRPr="006D1750">
        <w:rPr>
          <w:rFonts w:ascii="Arial Narrow" w:hAnsi="Arial Narrow"/>
          <w:color w:val="404040" w:themeColor="text1" w:themeTint="BF"/>
          <w:u w:val="single"/>
        </w:rPr>
        <w:t> :</w:t>
      </w:r>
      <w:r w:rsidRPr="006D1750">
        <w:rPr>
          <w:rFonts w:ascii="Arial Narrow" w:hAnsi="Arial Narrow"/>
          <w:color w:val="404040" w:themeColor="text1" w:themeTint="BF"/>
        </w:rPr>
        <w:t xml:space="preserve"> </w:t>
      </w:r>
      <w:r w:rsidR="00AC36E9">
        <w:rPr>
          <w:rFonts w:ascii="Arial Narrow" w:hAnsi="Arial Narrow"/>
        </w:rPr>
        <w:t>prise en compte des activités existantes et projets dans le zonage et le règlement du PLUi</w:t>
      </w:r>
      <w:r>
        <w:rPr>
          <w:rFonts w:ascii="Arial Narrow" w:hAnsi="Arial Narrow"/>
        </w:rPr>
        <w:t xml:space="preserve">. </w:t>
      </w:r>
    </w:p>
    <w:p w14:paraId="53458D31" w14:textId="77777777" w:rsidR="00A75459" w:rsidRPr="00CE2B91" w:rsidRDefault="00A75459" w:rsidP="00D950F2">
      <w:pPr>
        <w:spacing w:after="0"/>
        <w:jc w:val="both"/>
        <w:rPr>
          <w:rFonts w:ascii="Arial Narrow" w:hAnsi="Arial Narrow"/>
          <w:b/>
          <w:color w:val="C49A00" w:themeColor="accent1" w:themeShade="BF"/>
          <w:sz w:val="24"/>
        </w:rPr>
      </w:pPr>
    </w:p>
    <w:p w14:paraId="7D80A15C" w14:textId="413260C9" w:rsidR="00D950F2" w:rsidRPr="00E47061" w:rsidRDefault="00A75459" w:rsidP="00CE2B91">
      <w:pPr>
        <w:pBdr>
          <w:top w:val="single" w:sz="4" w:space="1" w:color="auto"/>
          <w:left w:val="single" w:sz="4" w:space="4" w:color="auto"/>
          <w:bottom w:val="single" w:sz="4" w:space="1" w:color="auto"/>
          <w:right w:val="single" w:sz="4" w:space="4" w:color="auto"/>
        </w:pBdr>
        <w:spacing w:after="0"/>
        <w:jc w:val="both"/>
        <w:rPr>
          <w:rFonts w:ascii="Arial Narrow" w:hAnsi="Arial Narrow"/>
          <w:b/>
          <w:color w:val="404040" w:themeColor="text1" w:themeTint="BF"/>
        </w:rPr>
      </w:pPr>
      <w:r w:rsidRPr="00E47061">
        <w:rPr>
          <w:rFonts w:ascii="Arial Narrow" w:hAnsi="Arial Narrow"/>
          <w:b/>
          <w:color w:val="404040" w:themeColor="text1" w:themeTint="BF"/>
        </w:rPr>
        <w:t>Zoom sur l</w:t>
      </w:r>
      <w:r w:rsidR="00D950F2" w:rsidRPr="00E47061">
        <w:rPr>
          <w:rFonts w:ascii="Arial Narrow" w:hAnsi="Arial Narrow"/>
          <w:b/>
          <w:color w:val="404040" w:themeColor="text1" w:themeTint="BF"/>
        </w:rPr>
        <w:t>a secretisation des données</w:t>
      </w:r>
      <w:r w:rsidR="00E904E5" w:rsidRPr="00E47061">
        <w:rPr>
          <w:rFonts w:ascii="Arial Narrow" w:hAnsi="Arial Narrow"/>
          <w:b/>
          <w:color w:val="404040" w:themeColor="text1" w:themeTint="BF"/>
        </w:rPr>
        <w:t xml:space="preserve"> collectées</w:t>
      </w:r>
      <w:r w:rsidR="00D950F2" w:rsidRPr="00E47061">
        <w:rPr>
          <w:rFonts w:ascii="Arial Narrow" w:hAnsi="Arial Narrow"/>
          <w:b/>
          <w:color w:val="404040" w:themeColor="text1" w:themeTint="BF"/>
        </w:rPr>
        <w:t xml:space="preserve"> </w:t>
      </w:r>
    </w:p>
    <w:p w14:paraId="0E7BFC58" w14:textId="33396884" w:rsidR="00D950F2" w:rsidRPr="00CE2B91" w:rsidRDefault="00D950F2" w:rsidP="00CE2B91">
      <w:pPr>
        <w:pBdr>
          <w:top w:val="single" w:sz="4" w:space="1" w:color="auto"/>
          <w:left w:val="single" w:sz="4" w:space="4" w:color="auto"/>
          <w:bottom w:val="single" w:sz="4" w:space="1" w:color="auto"/>
          <w:right w:val="single" w:sz="4" w:space="4" w:color="auto"/>
        </w:pBdr>
        <w:jc w:val="both"/>
        <w:rPr>
          <w:rFonts w:ascii="Arial Narrow" w:hAnsi="Arial Narrow"/>
        </w:rPr>
      </w:pPr>
      <w:r w:rsidRPr="00CE2B91">
        <w:rPr>
          <w:rFonts w:ascii="Arial Narrow" w:hAnsi="Arial Narrow"/>
        </w:rPr>
        <w:t>Bien</w:t>
      </w:r>
      <w:r w:rsidR="00E904E5" w:rsidRPr="00CE2B91">
        <w:rPr>
          <w:rFonts w:ascii="Arial Narrow" w:hAnsi="Arial Narrow"/>
        </w:rPr>
        <w:t>s</w:t>
      </w:r>
      <w:r w:rsidRPr="00CE2B91">
        <w:rPr>
          <w:rFonts w:ascii="Arial Narrow" w:hAnsi="Arial Narrow"/>
        </w:rPr>
        <w:t xml:space="preserve"> conscient</w:t>
      </w:r>
      <w:r w:rsidR="00E904E5" w:rsidRPr="00CE2B91">
        <w:rPr>
          <w:rFonts w:ascii="Arial Narrow" w:hAnsi="Arial Narrow"/>
        </w:rPr>
        <w:t xml:space="preserve">s </w:t>
      </w:r>
      <w:r w:rsidRPr="00CE2B91">
        <w:rPr>
          <w:rFonts w:ascii="Arial Narrow" w:hAnsi="Arial Narrow"/>
        </w:rPr>
        <w:t xml:space="preserve">de la sensibilité des données demandées, il nous appartient à la fois de garantir la préservation </w:t>
      </w:r>
      <w:r w:rsidR="00E904E5" w:rsidRPr="00CE2B91">
        <w:rPr>
          <w:rFonts w:ascii="Arial Narrow" w:hAnsi="Arial Narrow"/>
        </w:rPr>
        <w:t>les informations</w:t>
      </w:r>
      <w:r w:rsidRPr="00CE2B91">
        <w:rPr>
          <w:rFonts w:ascii="Arial Narrow" w:hAnsi="Arial Narrow"/>
        </w:rPr>
        <w:t xml:space="preserve">, tout en répondant aux exigences du code de l’urbanisme. </w:t>
      </w:r>
    </w:p>
    <w:p w14:paraId="220C3C34" w14:textId="07D1E6F0" w:rsidR="00D950F2" w:rsidRPr="00CE2B91" w:rsidRDefault="00D950F2" w:rsidP="00CE2B91">
      <w:pPr>
        <w:pBdr>
          <w:top w:val="single" w:sz="4" w:space="1" w:color="auto"/>
          <w:left w:val="single" w:sz="4" w:space="4" w:color="auto"/>
          <w:bottom w:val="single" w:sz="4" w:space="1" w:color="auto"/>
          <w:right w:val="single" w:sz="4" w:space="4" w:color="auto"/>
        </w:pBdr>
        <w:spacing w:after="0"/>
        <w:jc w:val="both"/>
        <w:rPr>
          <w:rFonts w:ascii="Arial Narrow" w:hAnsi="Arial Narrow"/>
        </w:rPr>
      </w:pPr>
      <w:r w:rsidRPr="00CE2B91">
        <w:rPr>
          <w:rFonts w:ascii="Arial Narrow" w:hAnsi="Arial Narrow"/>
        </w:rPr>
        <w:t>Concernant le premier point, nous prévoyons un « protocole » permettant de protéger les données que vous transmettrez</w:t>
      </w:r>
      <w:r w:rsidR="00E46B45">
        <w:rPr>
          <w:rFonts w:ascii="Arial Narrow" w:hAnsi="Arial Narrow"/>
        </w:rPr>
        <w:t> </w:t>
      </w:r>
      <w:r w:rsidR="00AC36E9" w:rsidRPr="00CE2B91">
        <w:rPr>
          <w:rFonts w:ascii="Arial Narrow" w:hAnsi="Arial Narrow"/>
          <w:noProof/>
          <w:lang w:eastAsia="fr-FR"/>
        </w:rPr>
        <w:drawing>
          <wp:anchor distT="0" distB="0" distL="114300" distR="114300" simplePos="0" relativeHeight="251664384" behindDoc="0" locked="0" layoutInCell="1" allowOverlap="1" wp14:anchorId="4EFB143E" wp14:editId="3E4AF4D8">
            <wp:simplePos x="0" y="0"/>
            <wp:positionH relativeFrom="margin">
              <wp:posOffset>-86360</wp:posOffset>
            </wp:positionH>
            <wp:positionV relativeFrom="paragraph">
              <wp:posOffset>6985</wp:posOffset>
            </wp:positionV>
            <wp:extent cx="1335405" cy="866140"/>
            <wp:effectExtent l="0" t="0" r="0" b="0"/>
            <wp:wrapSquare wrapText="bothSides"/>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35405" cy="866140"/>
                    </a:xfrm>
                    <a:prstGeom prst="rect">
                      <a:avLst/>
                    </a:prstGeom>
                    <a:noFill/>
                    <a:ln>
                      <a:noFill/>
                    </a:ln>
                  </pic:spPr>
                </pic:pic>
              </a:graphicData>
            </a:graphic>
            <wp14:sizeRelH relativeFrom="page">
              <wp14:pctWidth>0</wp14:pctWidth>
            </wp14:sizeRelH>
            <wp14:sizeRelV relativeFrom="page">
              <wp14:pctHeight>0</wp14:pctHeight>
            </wp14:sizeRelV>
          </wp:anchor>
        </w:drawing>
      </w:r>
      <w:r w:rsidR="00E46B45">
        <w:rPr>
          <w:rFonts w:ascii="Arial Narrow" w:hAnsi="Arial Narrow"/>
        </w:rPr>
        <w:t>: à</w:t>
      </w:r>
      <w:r w:rsidRPr="00CE2B91">
        <w:rPr>
          <w:rFonts w:ascii="Arial Narrow" w:hAnsi="Arial Narrow"/>
        </w:rPr>
        <w:t xml:space="preserve"> Grand-Cognac, </w:t>
      </w:r>
      <w:r w:rsidR="009E0BF3" w:rsidRPr="00CE2B91">
        <w:rPr>
          <w:rFonts w:ascii="Arial Narrow" w:hAnsi="Arial Narrow"/>
        </w:rPr>
        <w:t xml:space="preserve">les </w:t>
      </w:r>
      <w:r w:rsidRPr="00CE2B91">
        <w:rPr>
          <w:rFonts w:ascii="Arial Narrow" w:hAnsi="Arial Narrow"/>
        </w:rPr>
        <w:t xml:space="preserve">données </w:t>
      </w:r>
      <w:r w:rsidR="009E0BF3" w:rsidRPr="00CE2B91">
        <w:rPr>
          <w:rFonts w:ascii="Arial Narrow" w:hAnsi="Arial Narrow"/>
        </w:rPr>
        <w:t xml:space="preserve">seront stockées </w:t>
      </w:r>
      <w:r w:rsidRPr="00CE2B91">
        <w:rPr>
          <w:rFonts w:ascii="Arial Narrow" w:hAnsi="Arial Narrow"/>
        </w:rPr>
        <w:t>sur un serveur à accès limité</w:t>
      </w:r>
      <w:r w:rsidR="009E0BF3" w:rsidRPr="00CE2B91">
        <w:rPr>
          <w:rFonts w:ascii="Arial Narrow" w:hAnsi="Arial Narrow"/>
        </w:rPr>
        <w:t xml:space="preserve"> aux stricts agents qui les utiliseront, à savoir</w:t>
      </w:r>
      <w:r w:rsidRPr="00CE2B91">
        <w:rPr>
          <w:rFonts w:ascii="Arial Narrow" w:hAnsi="Arial Narrow"/>
        </w:rPr>
        <w:t xml:space="preserve"> la directrice du pôle territoire, le chargé de mission PLUi, la chargée de mission SIG (cartographe). </w:t>
      </w:r>
      <w:r w:rsidR="00E46B45">
        <w:rPr>
          <w:rFonts w:ascii="Arial Narrow" w:hAnsi="Arial Narrow"/>
        </w:rPr>
        <w:t>Du c</w:t>
      </w:r>
      <w:r w:rsidRPr="00CE2B91">
        <w:rPr>
          <w:rFonts w:ascii="Arial Narrow" w:hAnsi="Arial Narrow"/>
        </w:rPr>
        <w:t xml:space="preserve">ôté </w:t>
      </w:r>
      <w:r w:rsidR="00E46B45">
        <w:rPr>
          <w:rFonts w:ascii="Arial Narrow" w:hAnsi="Arial Narrow"/>
        </w:rPr>
        <w:t xml:space="preserve">du </w:t>
      </w:r>
      <w:r w:rsidRPr="00CE2B91">
        <w:rPr>
          <w:rFonts w:ascii="Arial Narrow" w:hAnsi="Arial Narrow"/>
        </w:rPr>
        <w:t xml:space="preserve">groupement d’études, seuls les deux urbanistes y auront accès.    </w:t>
      </w:r>
    </w:p>
    <w:p w14:paraId="12DA4900" w14:textId="77777777" w:rsidR="00A75459" w:rsidRPr="00160092" w:rsidRDefault="00A75459" w:rsidP="00CE2B91">
      <w:pPr>
        <w:pBdr>
          <w:top w:val="single" w:sz="4" w:space="1" w:color="auto"/>
          <w:left w:val="single" w:sz="4" w:space="4" w:color="auto"/>
          <w:bottom w:val="single" w:sz="4" w:space="1" w:color="auto"/>
          <w:right w:val="single" w:sz="4" w:space="4" w:color="auto"/>
        </w:pBdr>
        <w:spacing w:after="0"/>
        <w:jc w:val="both"/>
        <w:rPr>
          <w:rFonts w:ascii="Arial Narrow" w:hAnsi="Arial Narrow"/>
        </w:rPr>
      </w:pPr>
    </w:p>
    <w:p w14:paraId="05E7156A" w14:textId="6364258E" w:rsidR="005F53A9" w:rsidRPr="00160092" w:rsidRDefault="00C32038" w:rsidP="00CE2B91">
      <w:pPr>
        <w:pBdr>
          <w:top w:val="single" w:sz="4" w:space="1" w:color="auto"/>
          <w:left w:val="single" w:sz="4" w:space="4" w:color="auto"/>
          <w:bottom w:val="single" w:sz="4" w:space="1" w:color="auto"/>
          <w:right w:val="single" w:sz="4" w:space="4" w:color="auto"/>
        </w:pBdr>
        <w:spacing w:after="0"/>
        <w:jc w:val="both"/>
        <w:rPr>
          <w:rFonts w:ascii="Arial Narrow" w:hAnsi="Arial Narrow"/>
        </w:rPr>
      </w:pPr>
      <w:r w:rsidRPr="00160092">
        <w:rPr>
          <w:rFonts w:ascii="Arial Narrow" w:hAnsi="Arial Narrow"/>
        </w:rPr>
        <w:t>A</w:t>
      </w:r>
      <w:r w:rsidR="009E0BF3" w:rsidRPr="00160092">
        <w:rPr>
          <w:rFonts w:ascii="Arial Narrow" w:hAnsi="Arial Narrow"/>
        </w:rPr>
        <w:t xml:space="preserve">u sujet du second point, ne vous sont demandées </w:t>
      </w:r>
      <w:r w:rsidR="00D950F2" w:rsidRPr="00160092">
        <w:rPr>
          <w:rFonts w:ascii="Arial Narrow" w:hAnsi="Arial Narrow"/>
        </w:rPr>
        <w:t>dans ce questionnaire</w:t>
      </w:r>
      <w:r w:rsidR="009E0BF3" w:rsidRPr="00160092">
        <w:rPr>
          <w:rFonts w:ascii="Arial Narrow" w:hAnsi="Arial Narrow"/>
        </w:rPr>
        <w:t xml:space="preserve"> que les informations strictement nécessaires aux besoins du PLUi</w:t>
      </w:r>
      <w:r w:rsidR="00D950F2" w:rsidRPr="00160092">
        <w:rPr>
          <w:rFonts w:ascii="Arial Narrow" w:hAnsi="Arial Narrow"/>
        </w:rPr>
        <w:t xml:space="preserve">. </w:t>
      </w:r>
    </w:p>
    <w:p w14:paraId="140191AE" w14:textId="1B3E7291" w:rsidR="00AC36E9" w:rsidRPr="00160092" w:rsidRDefault="00AC36E9" w:rsidP="00CE2B91">
      <w:pPr>
        <w:pBdr>
          <w:top w:val="single" w:sz="4" w:space="1" w:color="auto"/>
          <w:left w:val="single" w:sz="4" w:space="4" w:color="auto"/>
          <w:bottom w:val="single" w:sz="4" w:space="1" w:color="auto"/>
          <w:right w:val="single" w:sz="4" w:space="4" w:color="auto"/>
        </w:pBdr>
        <w:spacing w:after="0"/>
        <w:jc w:val="both"/>
        <w:rPr>
          <w:rFonts w:ascii="Arial Narrow" w:hAnsi="Arial Narrow"/>
        </w:rPr>
      </w:pPr>
    </w:p>
    <w:p w14:paraId="45BDDA8D" w14:textId="06C46359" w:rsidR="00AC36E9" w:rsidRPr="00160092" w:rsidRDefault="00AC36E9" w:rsidP="00CE2B91">
      <w:pPr>
        <w:pBdr>
          <w:top w:val="single" w:sz="4" w:space="1" w:color="auto"/>
          <w:left w:val="single" w:sz="4" w:space="4" w:color="auto"/>
          <w:bottom w:val="single" w:sz="4" w:space="1" w:color="auto"/>
          <w:right w:val="single" w:sz="4" w:space="4" w:color="auto"/>
        </w:pBdr>
        <w:spacing w:after="0"/>
        <w:jc w:val="both"/>
        <w:rPr>
          <w:rFonts w:ascii="Arial Narrow" w:hAnsi="Arial Narrow"/>
        </w:rPr>
      </w:pPr>
      <w:r w:rsidRPr="00160092">
        <w:rPr>
          <w:rFonts w:ascii="Arial Narrow" w:hAnsi="Arial Narrow"/>
        </w:rPr>
        <w:t>Enfin, l’article 16 du RGPD prévoit que « la personne concernée a le droit d’obtenir du responsable du traitement, […], la rectification des données à caractère personnel la concernant qui sont inexactes ».</w:t>
      </w:r>
    </w:p>
    <w:p w14:paraId="340130C5" w14:textId="77777777" w:rsidR="00C32038" w:rsidRPr="00160092" w:rsidRDefault="00C32038" w:rsidP="00C32038">
      <w:pPr>
        <w:spacing w:after="0"/>
        <w:jc w:val="both"/>
        <w:rPr>
          <w:rFonts w:ascii="Arial Narrow" w:hAnsi="Arial Narrow"/>
          <w:sz w:val="20"/>
        </w:rPr>
      </w:pPr>
    </w:p>
    <w:p w14:paraId="0724A7FA" w14:textId="0AF1485D" w:rsidR="00430498" w:rsidRPr="00BD4441" w:rsidRDefault="005D3929" w:rsidP="00AC36E9">
      <w:pPr>
        <w:jc w:val="center"/>
        <w:rPr>
          <w:rFonts w:ascii="Arial Narrow" w:hAnsi="Arial Narrow"/>
          <w:b/>
          <w:bCs/>
          <w:color w:val="864A04" w:themeColor="accent2" w:themeShade="80"/>
          <w:sz w:val="96"/>
        </w:rPr>
      </w:pPr>
      <w:r>
        <w:rPr>
          <w:rFonts w:ascii="Arial Narrow" w:hAnsi="Arial Narrow"/>
          <w:b/>
          <w:bCs/>
          <w:color w:val="864A04" w:themeColor="accent2" w:themeShade="80"/>
          <w:sz w:val="96"/>
        </w:rPr>
        <w:br w:type="page"/>
      </w:r>
      <w:r w:rsidR="00430498" w:rsidRPr="00BD4441">
        <w:rPr>
          <w:rFonts w:ascii="Arial Narrow" w:hAnsi="Arial Narrow"/>
          <w:b/>
          <w:bCs/>
          <w:color w:val="864A04" w:themeColor="accent2" w:themeShade="80"/>
          <w:sz w:val="96"/>
        </w:rPr>
        <w:lastRenderedPageBreak/>
        <w:t>1</w:t>
      </w:r>
    </w:p>
    <w:p w14:paraId="7F4999CA" w14:textId="0F0B5A29" w:rsidR="0050066B" w:rsidRPr="00BD4441" w:rsidRDefault="001B40CE" w:rsidP="00430498">
      <w:pPr>
        <w:spacing w:after="0"/>
        <w:jc w:val="center"/>
        <w:rPr>
          <w:rFonts w:ascii="Arial Narrow" w:hAnsi="Arial Narrow"/>
          <w:b/>
          <w:bCs/>
          <w:color w:val="864A04" w:themeColor="accent2" w:themeShade="80"/>
          <w:sz w:val="44"/>
        </w:rPr>
      </w:pPr>
      <w:r w:rsidRPr="00BD4441">
        <w:rPr>
          <w:rFonts w:ascii="Arial Narrow" w:hAnsi="Arial Narrow"/>
          <w:b/>
          <w:bCs/>
          <w:color w:val="864A04" w:themeColor="accent2" w:themeShade="80"/>
          <w:sz w:val="44"/>
        </w:rPr>
        <w:t>Fiche d’identité</w:t>
      </w:r>
    </w:p>
    <w:p w14:paraId="0CF159A8" w14:textId="77777777" w:rsidR="00E47061" w:rsidRDefault="00E47061" w:rsidP="0050066B">
      <w:pPr>
        <w:spacing w:after="0"/>
        <w:jc w:val="both"/>
        <w:rPr>
          <w:rFonts w:ascii="Arial Narrow" w:hAnsi="Arial Narrow"/>
        </w:rPr>
      </w:pPr>
    </w:p>
    <w:p w14:paraId="6493FF6E" w14:textId="058648DE" w:rsidR="00E47061" w:rsidRDefault="00E47061" w:rsidP="0050066B">
      <w:pPr>
        <w:spacing w:after="0"/>
        <w:jc w:val="both"/>
        <w:rPr>
          <w:rFonts w:ascii="Arial Narrow" w:hAnsi="Arial Narrow"/>
          <w:b/>
          <w:color w:val="846700" w:themeColor="accent1" w:themeShade="80"/>
        </w:rPr>
      </w:pPr>
    </w:p>
    <w:p w14:paraId="0BA6290B" w14:textId="77777777" w:rsidR="00BD4441" w:rsidRDefault="00BD4441" w:rsidP="0050066B">
      <w:pPr>
        <w:spacing w:after="0"/>
        <w:jc w:val="both"/>
        <w:rPr>
          <w:rFonts w:ascii="Arial Narrow" w:hAnsi="Arial Narrow"/>
          <w:b/>
          <w:color w:val="846700" w:themeColor="accent1" w:themeShade="80"/>
        </w:rPr>
      </w:pPr>
    </w:p>
    <w:p w14:paraId="472D34D7" w14:textId="79ABB85B" w:rsidR="0008464A" w:rsidRPr="00772C30" w:rsidRDefault="0008464A" w:rsidP="00772C30">
      <w:pPr>
        <w:pStyle w:val="Paragraphedeliste"/>
        <w:numPr>
          <w:ilvl w:val="1"/>
          <w:numId w:val="1"/>
        </w:numPr>
        <w:spacing w:after="0"/>
        <w:jc w:val="both"/>
        <w:rPr>
          <w:rFonts w:ascii="Arial Narrow" w:hAnsi="Arial Narrow"/>
          <w:b/>
          <w:color w:val="864A04" w:themeColor="accent2" w:themeShade="80"/>
          <w:sz w:val="24"/>
          <w:u w:val="single"/>
        </w:rPr>
      </w:pPr>
      <w:r w:rsidRPr="00772C30">
        <w:rPr>
          <w:rFonts w:ascii="Arial Narrow" w:hAnsi="Arial Narrow"/>
          <w:b/>
          <w:color w:val="864A04" w:themeColor="accent2" w:themeShade="80"/>
          <w:sz w:val="24"/>
          <w:u w:val="single"/>
        </w:rPr>
        <w:t>L’EXPLOITATION</w:t>
      </w:r>
    </w:p>
    <w:p w14:paraId="4E5C231D" w14:textId="77777777" w:rsidR="00BD4441" w:rsidRPr="00BD4441" w:rsidRDefault="00BD4441" w:rsidP="0050066B">
      <w:pPr>
        <w:spacing w:after="0"/>
        <w:jc w:val="both"/>
        <w:rPr>
          <w:rFonts w:ascii="Arial Narrow" w:hAnsi="Arial Narrow"/>
          <w:b/>
          <w:color w:val="864A04" w:themeColor="accent2" w:themeShade="80"/>
          <w:u w:val="single"/>
        </w:rPr>
      </w:pPr>
    </w:p>
    <w:p w14:paraId="7B9815FF" w14:textId="245EF037" w:rsidR="0050066B" w:rsidRPr="00A541EE" w:rsidRDefault="0050066B" w:rsidP="00E47061">
      <w:pPr>
        <w:pBdr>
          <w:top w:val="single" w:sz="4" w:space="1" w:color="auto"/>
          <w:left w:val="single" w:sz="4" w:space="4" w:color="auto"/>
          <w:bottom w:val="single" w:sz="4" w:space="1" w:color="auto"/>
          <w:right w:val="single" w:sz="4" w:space="4" w:color="auto"/>
        </w:pBdr>
        <w:spacing w:after="0"/>
        <w:jc w:val="both"/>
        <w:rPr>
          <w:rFonts w:ascii="Arial Narrow" w:hAnsi="Arial Narrow"/>
          <w:b/>
          <w:color w:val="864A04" w:themeColor="accent2" w:themeShade="80"/>
          <w:sz w:val="24"/>
        </w:rPr>
      </w:pPr>
      <w:r w:rsidRPr="00A541EE">
        <w:rPr>
          <w:rFonts w:ascii="Arial Narrow" w:hAnsi="Arial Narrow"/>
          <w:b/>
          <w:color w:val="864A04" w:themeColor="accent2" w:themeShade="80"/>
          <w:sz w:val="24"/>
        </w:rPr>
        <w:t>Nom </w:t>
      </w:r>
      <w:r w:rsidR="00E47061" w:rsidRPr="00A541EE">
        <w:rPr>
          <w:rFonts w:ascii="Arial Narrow" w:hAnsi="Arial Narrow"/>
          <w:b/>
          <w:color w:val="864A04" w:themeColor="accent2" w:themeShade="80"/>
          <w:sz w:val="24"/>
        </w:rPr>
        <w:t>de l</w:t>
      </w:r>
      <w:r w:rsidR="006B7F81">
        <w:rPr>
          <w:rFonts w:ascii="Arial Narrow" w:hAnsi="Arial Narrow"/>
          <w:b/>
          <w:color w:val="864A04" w:themeColor="accent2" w:themeShade="80"/>
          <w:sz w:val="24"/>
        </w:rPr>
        <w:t xml:space="preserve">’exploitation </w:t>
      </w:r>
      <w:r w:rsidRPr="00A541EE">
        <w:rPr>
          <w:rFonts w:ascii="Arial Narrow" w:hAnsi="Arial Narrow"/>
          <w:b/>
          <w:color w:val="864A04" w:themeColor="accent2" w:themeShade="80"/>
          <w:sz w:val="24"/>
        </w:rPr>
        <w:t>:</w:t>
      </w:r>
    </w:p>
    <w:p w14:paraId="4A46EFEB" w14:textId="6EAA09F3" w:rsidR="00E47061" w:rsidRDefault="00E47061" w:rsidP="00E47061">
      <w:pPr>
        <w:pBdr>
          <w:top w:val="single" w:sz="4" w:space="1" w:color="auto"/>
          <w:left w:val="single" w:sz="4" w:space="4" w:color="auto"/>
          <w:bottom w:val="single" w:sz="4" w:space="1" w:color="auto"/>
          <w:right w:val="single" w:sz="4" w:space="4" w:color="auto"/>
        </w:pBdr>
        <w:spacing w:after="0"/>
        <w:jc w:val="both"/>
        <w:rPr>
          <w:rFonts w:ascii="Arial Narrow" w:hAnsi="Arial Narrow"/>
        </w:rPr>
      </w:pPr>
    </w:p>
    <w:p w14:paraId="0C4C9A21" w14:textId="77777777" w:rsidR="00E47061" w:rsidRDefault="00E47061" w:rsidP="0050066B">
      <w:pPr>
        <w:spacing w:after="0"/>
        <w:jc w:val="both"/>
        <w:rPr>
          <w:rFonts w:ascii="Arial Narrow" w:hAnsi="Arial Narrow"/>
        </w:rPr>
      </w:pPr>
    </w:p>
    <w:p w14:paraId="444E47EC" w14:textId="0EAEC534" w:rsidR="001B40CE" w:rsidRPr="00A541EE" w:rsidRDefault="0050066B" w:rsidP="00E47061">
      <w:pPr>
        <w:pBdr>
          <w:top w:val="single" w:sz="4" w:space="1" w:color="auto"/>
          <w:left w:val="single" w:sz="4" w:space="4" w:color="auto"/>
          <w:bottom w:val="single" w:sz="4" w:space="1" w:color="auto"/>
          <w:right w:val="single" w:sz="4" w:space="4" w:color="auto"/>
        </w:pBdr>
        <w:spacing w:after="0"/>
        <w:jc w:val="both"/>
        <w:rPr>
          <w:rFonts w:ascii="Arial Narrow" w:hAnsi="Arial Narrow"/>
          <w:b/>
          <w:color w:val="864A04" w:themeColor="accent2" w:themeShade="80"/>
          <w:sz w:val="24"/>
        </w:rPr>
      </w:pPr>
      <w:r w:rsidRPr="00A541EE">
        <w:rPr>
          <w:rFonts w:ascii="Arial Narrow" w:hAnsi="Arial Narrow"/>
          <w:b/>
          <w:color w:val="864A04" w:themeColor="accent2" w:themeShade="80"/>
          <w:sz w:val="24"/>
        </w:rPr>
        <w:t>Localisation du siège</w:t>
      </w:r>
      <w:r w:rsidR="007203FE">
        <w:rPr>
          <w:rFonts w:ascii="Arial Narrow" w:hAnsi="Arial Narrow"/>
          <w:b/>
          <w:color w:val="864A04" w:themeColor="accent2" w:themeShade="80"/>
          <w:sz w:val="24"/>
        </w:rPr>
        <w:t xml:space="preserve"> </w:t>
      </w:r>
      <w:r w:rsidRPr="00A541EE">
        <w:rPr>
          <w:rFonts w:ascii="Arial Narrow" w:hAnsi="Arial Narrow"/>
          <w:b/>
          <w:color w:val="864A04" w:themeColor="accent2" w:themeShade="80"/>
          <w:sz w:val="24"/>
        </w:rPr>
        <w:t>:</w:t>
      </w:r>
    </w:p>
    <w:p w14:paraId="48429C2D" w14:textId="745BBC4D" w:rsidR="0050066B" w:rsidRPr="00E47061" w:rsidRDefault="0050066B" w:rsidP="00E47061">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r w:rsidRPr="00E47061">
        <w:rPr>
          <w:rFonts w:ascii="Arial Narrow" w:hAnsi="Arial Narrow"/>
          <w:i/>
          <w:iCs/>
          <w:color w:val="808080" w:themeColor="background1" w:themeShade="80"/>
          <w:sz w:val="18"/>
        </w:rPr>
        <w:t xml:space="preserve">Donnée de base </w:t>
      </w:r>
      <w:r w:rsidR="00E47061">
        <w:rPr>
          <w:rFonts w:ascii="Arial Narrow" w:hAnsi="Arial Narrow"/>
          <w:i/>
          <w:iCs/>
          <w:color w:val="808080" w:themeColor="background1" w:themeShade="80"/>
          <w:sz w:val="18"/>
        </w:rPr>
        <w:t>nécessaire pour le</w:t>
      </w:r>
      <w:r w:rsidRPr="00E47061">
        <w:rPr>
          <w:rFonts w:ascii="Arial Narrow" w:hAnsi="Arial Narrow"/>
          <w:i/>
          <w:iCs/>
          <w:color w:val="808080" w:themeColor="background1" w:themeShade="80"/>
          <w:sz w:val="18"/>
        </w:rPr>
        <w:t xml:space="preserve"> diagnostic agricole du PLUI</w:t>
      </w:r>
    </w:p>
    <w:p w14:paraId="25DA923B" w14:textId="69B0B868" w:rsidR="00AD43F7" w:rsidRDefault="00AD43F7" w:rsidP="00E47061">
      <w:pPr>
        <w:pBdr>
          <w:top w:val="single" w:sz="4" w:space="1" w:color="auto"/>
          <w:left w:val="single" w:sz="4" w:space="4" w:color="auto"/>
          <w:bottom w:val="single" w:sz="4" w:space="1" w:color="auto"/>
          <w:right w:val="single" w:sz="4" w:space="4" w:color="auto"/>
        </w:pBdr>
        <w:spacing w:after="0"/>
        <w:jc w:val="both"/>
        <w:rPr>
          <w:rFonts w:ascii="Arial Narrow" w:hAnsi="Arial Narrow"/>
          <w:i/>
          <w:iCs/>
        </w:rPr>
      </w:pPr>
    </w:p>
    <w:p w14:paraId="032AD815" w14:textId="153612C8" w:rsidR="0008464A" w:rsidRDefault="0008464A" w:rsidP="0050066B">
      <w:pPr>
        <w:spacing w:after="0"/>
        <w:jc w:val="both"/>
        <w:rPr>
          <w:rFonts w:ascii="Arial Narrow" w:hAnsi="Arial Narrow"/>
        </w:rPr>
      </w:pPr>
    </w:p>
    <w:p w14:paraId="567B518E" w14:textId="2525E2C5" w:rsidR="00AC36E9" w:rsidRPr="00160092" w:rsidRDefault="00AC36E9" w:rsidP="00AC36E9">
      <w:pPr>
        <w:pBdr>
          <w:top w:val="single" w:sz="4" w:space="1" w:color="auto"/>
          <w:left w:val="single" w:sz="4" w:space="4" w:color="auto"/>
          <w:bottom w:val="single" w:sz="4" w:space="1" w:color="auto"/>
          <w:right w:val="single" w:sz="4" w:space="4" w:color="auto"/>
        </w:pBdr>
        <w:spacing w:after="0"/>
        <w:jc w:val="both"/>
        <w:rPr>
          <w:rFonts w:ascii="Arial Narrow" w:hAnsi="Arial Narrow"/>
          <w:b/>
          <w:bCs/>
          <w:color w:val="864A04" w:themeColor="accent2" w:themeShade="80"/>
        </w:rPr>
      </w:pPr>
      <w:r w:rsidRPr="00160092">
        <w:rPr>
          <w:rFonts w:ascii="Arial Narrow" w:hAnsi="Arial Narrow"/>
          <w:b/>
          <w:bCs/>
          <w:color w:val="864A04" w:themeColor="accent2" w:themeShade="80"/>
        </w:rPr>
        <w:t>Ce site comprend-il votre habitation ? Si non, merci d’indiquer votre commune de résidence</w:t>
      </w:r>
    </w:p>
    <w:p w14:paraId="7A8109DB" w14:textId="39796F84" w:rsidR="00AC36E9" w:rsidRDefault="00AC36E9" w:rsidP="00AC36E9">
      <w:pPr>
        <w:pBdr>
          <w:top w:val="single" w:sz="4" w:space="1" w:color="auto"/>
          <w:left w:val="single" w:sz="4" w:space="4" w:color="auto"/>
          <w:bottom w:val="single" w:sz="4" w:space="1" w:color="auto"/>
          <w:right w:val="single" w:sz="4" w:space="4" w:color="auto"/>
        </w:pBdr>
        <w:spacing w:after="0"/>
        <w:jc w:val="both"/>
        <w:rPr>
          <w:rFonts w:ascii="Arial Narrow" w:hAnsi="Arial Narrow"/>
        </w:rPr>
      </w:pPr>
    </w:p>
    <w:p w14:paraId="02B7ED87" w14:textId="77777777" w:rsidR="00AC36E9" w:rsidRDefault="00AC36E9" w:rsidP="0050066B">
      <w:pPr>
        <w:spacing w:after="0"/>
        <w:jc w:val="both"/>
        <w:rPr>
          <w:rFonts w:ascii="Arial Narrow" w:hAnsi="Arial Narrow"/>
        </w:rPr>
      </w:pPr>
    </w:p>
    <w:p w14:paraId="55D3CF19" w14:textId="6464EDD2" w:rsidR="0008464A" w:rsidRPr="00A541EE" w:rsidRDefault="0008464A" w:rsidP="0008464A">
      <w:pPr>
        <w:pBdr>
          <w:top w:val="single" w:sz="4" w:space="1" w:color="auto"/>
          <w:left w:val="single" w:sz="4" w:space="4" w:color="auto"/>
          <w:bottom w:val="single" w:sz="4" w:space="1" w:color="auto"/>
          <w:right w:val="single" w:sz="4" w:space="4" w:color="auto"/>
        </w:pBdr>
        <w:spacing w:after="0"/>
        <w:jc w:val="both"/>
        <w:rPr>
          <w:rFonts w:ascii="Arial Narrow" w:hAnsi="Arial Narrow"/>
          <w:b/>
          <w:color w:val="864A04" w:themeColor="accent2" w:themeShade="80"/>
          <w:sz w:val="24"/>
        </w:rPr>
      </w:pPr>
      <w:r>
        <w:rPr>
          <w:rFonts w:ascii="Arial Narrow" w:hAnsi="Arial Narrow"/>
          <w:b/>
          <w:color w:val="864A04" w:themeColor="accent2" w:themeShade="80"/>
          <w:sz w:val="24"/>
        </w:rPr>
        <w:t xml:space="preserve">Forme de l’exploitation </w:t>
      </w:r>
      <w:r w:rsidRPr="00A541EE">
        <w:rPr>
          <w:rFonts w:ascii="Arial Narrow" w:hAnsi="Arial Narrow"/>
          <w:b/>
          <w:color w:val="864A04" w:themeColor="accent2" w:themeShade="80"/>
          <w:sz w:val="24"/>
        </w:rPr>
        <w:t>:</w:t>
      </w:r>
    </w:p>
    <w:p w14:paraId="39BCD12B" w14:textId="77777777" w:rsidR="0008464A" w:rsidRPr="00E47061" w:rsidRDefault="0008464A" w:rsidP="0008464A">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r w:rsidRPr="00E47061">
        <w:rPr>
          <w:rFonts w:ascii="Arial Narrow" w:hAnsi="Arial Narrow"/>
          <w:i/>
          <w:iCs/>
          <w:color w:val="808080" w:themeColor="background1" w:themeShade="80"/>
          <w:sz w:val="18"/>
        </w:rPr>
        <w:t xml:space="preserve">Donnée de base </w:t>
      </w:r>
      <w:r>
        <w:rPr>
          <w:rFonts w:ascii="Arial Narrow" w:hAnsi="Arial Narrow"/>
          <w:i/>
          <w:iCs/>
          <w:color w:val="808080" w:themeColor="background1" w:themeShade="80"/>
          <w:sz w:val="18"/>
        </w:rPr>
        <w:t>nécessaire pour le</w:t>
      </w:r>
      <w:r w:rsidRPr="00E47061">
        <w:rPr>
          <w:rFonts w:ascii="Arial Narrow" w:hAnsi="Arial Narrow"/>
          <w:i/>
          <w:iCs/>
          <w:color w:val="808080" w:themeColor="background1" w:themeShade="80"/>
          <w:sz w:val="18"/>
        </w:rPr>
        <w:t xml:space="preserve"> diagnostic agricole du PLUI</w:t>
      </w:r>
    </w:p>
    <w:p w14:paraId="7E10AD07" w14:textId="1A952ACE" w:rsidR="0008464A" w:rsidRDefault="00BD4441" w:rsidP="0008464A">
      <w:pPr>
        <w:pBdr>
          <w:top w:val="single" w:sz="4" w:space="1" w:color="auto"/>
          <w:left w:val="single" w:sz="4" w:space="4" w:color="auto"/>
          <w:bottom w:val="single" w:sz="4" w:space="1" w:color="auto"/>
          <w:right w:val="single" w:sz="4" w:space="4" w:color="auto"/>
        </w:pBdr>
        <w:spacing w:after="0"/>
        <w:jc w:val="both"/>
        <w:rPr>
          <w:rFonts w:ascii="Arial Narrow" w:hAnsi="Arial Narrow"/>
          <w:iCs/>
        </w:rPr>
      </w:pPr>
      <w:r w:rsidRPr="00BD4441">
        <w:rPr>
          <w:rFonts w:ascii="Arial Narrow" w:hAnsi="Arial Narrow"/>
          <w:iCs/>
        </w:rPr>
        <w:sym w:font="Wingdings" w:char="F0A8"/>
      </w:r>
      <w:r w:rsidRPr="00BD4441">
        <w:rPr>
          <w:rFonts w:ascii="Arial Narrow" w:hAnsi="Arial Narrow"/>
          <w:iCs/>
        </w:rPr>
        <w:t xml:space="preserve"> </w:t>
      </w:r>
      <w:r w:rsidR="0008464A" w:rsidRPr="00BD4441">
        <w:rPr>
          <w:rFonts w:ascii="Arial Narrow" w:hAnsi="Arial Narrow"/>
          <w:iCs/>
        </w:rPr>
        <w:t xml:space="preserve">Individuelle </w:t>
      </w:r>
    </w:p>
    <w:p w14:paraId="6797DB5A" w14:textId="24E37BF0" w:rsidR="00E46B45" w:rsidRPr="00BD4441" w:rsidRDefault="00E46B45" w:rsidP="0008464A">
      <w:pPr>
        <w:pBdr>
          <w:top w:val="single" w:sz="4" w:space="1" w:color="auto"/>
          <w:left w:val="single" w:sz="4" w:space="4" w:color="auto"/>
          <w:bottom w:val="single" w:sz="4" w:space="1" w:color="auto"/>
          <w:right w:val="single" w:sz="4" w:space="4" w:color="auto"/>
        </w:pBdr>
        <w:spacing w:after="0"/>
        <w:jc w:val="both"/>
        <w:rPr>
          <w:rFonts w:ascii="Arial Narrow" w:hAnsi="Arial Narrow"/>
          <w:iCs/>
        </w:rPr>
      </w:pPr>
      <w:r w:rsidRPr="00BD4441">
        <w:rPr>
          <w:rFonts w:ascii="Arial Narrow" w:hAnsi="Arial Narrow"/>
          <w:iCs/>
        </w:rPr>
        <w:sym w:font="Wingdings" w:char="F0A8"/>
      </w:r>
      <w:r w:rsidRPr="00BD4441">
        <w:rPr>
          <w:rFonts w:ascii="Arial Narrow" w:hAnsi="Arial Narrow"/>
          <w:iCs/>
        </w:rPr>
        <w:t xml:space="preserve"> </w:t>
      </w:r>
      <w:r>
        <w:rPr>
          <w:rFonts w:ascii="Arial Narrow" w:hAnsi="Arial Narrow"/>
          <w:iCs/>
        </w:rPr>
        <w:t>SCEA</w:t>
      </w:r>
    </w:p>
    <w:p w14:paraId="37681A4B" w14:textId="46166BCC" w:rsidR="0008464A" w:rsidRDefault="00BD4441" w:rsidP="0008464A">
      <w:pPr>
        <w:pBdr>
          <w:top w:val="single" w:sz="4" w:space="1" w:color="auto"/>
          <w:left w:val="single" w:sz="4" w:space="4" w:color="auto"/>
          <w:bottom w:val="single" w:sz="4" w:space="1" w:color="auto"/>
          <w:right w:val="single" w:sz="4" w:space="4" w:color="auto"/>
        </w:pBdr>
        <w:spacing w:after="0"/>
        <w:jc w:val="both"/>
        <w:rPr>
          <w:rFonts w:ascii="Arial Narrow" w:hAnsi="Arial Narrow"/>
          <w:iCs/>
        </w:rPr>
      </w:pPr>
      <w:r w:rsidRPr="00BD4441">
        <w:rPr>
          <w:rFonts w:ascii="Arial Narrow" w:hAnsi="Arial Narrow"/>
          <w:iCs/>
        </w:rPr>
        <w:sym w:font="Wingdings" w:char="F0A8"/>
      </w:r>
      <w:r>
        <w:rPr>
          <w:rFonts w:ascii="Arial Narrow" w:hAnsi="Arial Narrow"/>
          <w:iCs/>
        </w:rPr>
        <w:t xml:space="preserve"> </w:t>
      </w:r>
      <w:r w:rsidR="0008464A" w:rsidRPr="00BD4441">
        <w:rPr>
          <w:rFonts w:ascii="Arial Narrow" w:hAnsi="Arial Narrow"/>
          <w:iCs/>
        </w:rPr>
        <w:t>SARL</w:t>
      </w:r>
    </w:p>
    <w:p w14:paraId="65324121" w14:textId="27ABD36A" w:rsidR="00E46B45" w:rsidRPr="00BD4441" w:rsidRDefault="00E46B45" w:rsidP="0008464A">
      <w:pPr>
        <w:pBdr>
          <w:top w:val="single" w:sz="4" w:space="1" w:color="auto"/>
          <w:left w:val="single" w:sz="4" w:space="4" w:color="auto"/>
          <w:bottom w:val="single" w:sz="4" w:space="1" w:color="auto"/>
          <w:right w:val="single" w:sz="4" w:space="4" w:color="auto"/>
        </w:pBdr>
        <w:spacing w:after="0"/>
        <w:jc w:val="both"/>
        <w:rPr>
          <w:rFonts w:ascii="Arial Narrow" w:hAnsi="Arial Narrow"/>
          <w:iCs/>
        </w:rPr>
      </w:pPr>
      <w:r w:rsidRPr="00BD4441">
        <w:rPr>
          <w:rFonts w:ascii="Arial Narrow" w:hAnsi="Arial Narrow"/>
          <w:iCs/>
        </w:rPr>
        <w:sym w:font="Wingdings" w:char="F0A8"/>
      </w:r>
      <w:r>
        <w:rPr>
          <w:rFonts w:ascii="Arial Narrow" w:hAnsi="Arial Narrow"/>
          <w:iCs/>
        </w:rPr>
        <w:t xml:space="preserve"> EARL</w:t>
      </w:r>
    </w:p>
    <w:p w14:paraId="63000763" w14:textId="217D4221" w:rsidR="0008464A" w:rsidRPr="00BD4441" w:rsidRDefault="00BD4441" w:rsidP="0008464A">
      <w:pPr>
        <w:pBdr>
          <w:top w:val="single" w:sz="4" w:space="1" w:color="auto"/>
          <w:left w:val="single" w:sz="4" w:space="4" w:color="auto"/>
          <w:bottom w:val="single" w:sz="4" w:space="1" w:color="auto"/>
          <w:right w:val="single" w:sz="4" w:space="4" w:color="auto"/>
        </w:pBdr>
        <w:spacing w:after="0"/>
        <w:jc w:val="both"/>
        <w:rPr>
          <w:rFonts w:ascii="Arial Narrow" w:hAnsi="Arial Narrow"/>
          <w:iCs/>
        </w:rPr>
      </w:pPr>
      <w:r w:rsidRPr="00BD4441">
        <w:rPr>
          <w:rFonts w:ascii="Arial Narrow" w:hAnsi="Arial Narrow"/>
          <w:iCs/>
        </w:rPr>
        <w:sym w:font="Wingdings" w:char="F0A8"/>
      </w:r>
      <w:r w:rsidR="00C338D6">
        <w:rPr>
          <w:rFonts w:ascii="Arial Narrow" w:hAnsi="Arial Narrow"/>
          <w:iCs/>
        </w:rPr>
        <w:t xml:space="preserve"> </w:t>
      </w:r>
      <w:r w:rsidR="0008464A" w:rsidRPr="00BD4441">
        <w:rPr>
          <w:rFonts w:ascii="Arial Narrow" w:hAnsi="Arial Narrow"/>
          <w:iCs/>
        </w:rPr>
        <w:t>GAEC</w:t>
      </w:r>
    </w:p>
    <w:p w14:paraId="7BE1F5D9" w14:textId="3CEFB3E8" w:rsidR="0008464A" w:rsidRPr="00BD4441" w:rsidRDefault="00BD4441" w:rsidP="0008464A">
      <w:pPr>
        <w:pBdr>
          <w:top w:val="single" w:sz="4" w:space="1" w:color="auto"/>
          <w:left w:val="single" w:sz="4" w:space="4" w:color="auto"/>
          <w:bottom w:val="single" w:sz="4" w:space="1" w:color="auto"/>
          <w:right w:val="single" w:sz="4" w:space="4" w:color="auto"/>
        </w:pBdr>
        <w:spacing w:after="0"/>
        <w:jc w:val="both"/>
        <w:rPr>
          <w:rFonts w:ascii="Arial Narrow" w:hAnsi="Arial Narrow"/>
          <w:iCs/>
        </w:rPr>
      </w:pPr>
      <w:r w:rsidRPr="00BD4441">
        <w:rPr>
          <w:rFonts w:ascii="Arial Narrow" w:hAnsi="Arial Narrow"/>
          <w:iCs/>
        </w:rPr>
        <w:sym w:font="Wingdings" w:char="F0A8"/>
      </w:r>
      <w:r>
        <w:rPr>
          <w:rFonts w:ascii="Arial Narrow" w:hAnsi="Arial Narrow"/>
          <w:iCs/>
        </w:rPr>
        <w:t xml:space="preserve"> </w:t>
      </w:r>
      <w:r w:rsidR="0008464A" w:rsidRPr="00BD4441">
        <w:rPr>
          <w:rFonts w:ascii="Arial Narrow" w:hAnsi="Arial Narrow"/>
          <w:iCs/>
        </w:rPr>
        <w:t>A</w:t>
      </w:r>
      <w:r>
        <w:rPr>
          <w:rFonts w:ascii="Arial Narrow" w:hAnsi="Arial Narrow"/>
          <w:iCs/>
        </w:rPr>
        <w:t>utre</w:t>
      </w:r>
      <w:r w:rsidR="00506FA1">
        <w:rPr>
          <w:rFonts w:ascii="Arial Narrow" w:hAnsi="Arial Narrow"/>
          <w:iCs/>
        </w:rPr>
        <w:t xml:space="preserve"> (préciser)</w:t>
      </w:r>
    </w:p>
    <w:p w14:paraId="0D782944" w14:textId="418E7F22" w:rsidR="0008464A" w:rsidRDefault="0008464A" w:rsidP="0050066B">
      <w:pPr>
        <w:spacing w:after="0"/>
        <w:jc w:val="both"/>
        <w:rPr>
          <w:rFonts w:ascii="Arial Narrow" w:hAnsi="Arial Narrow"/>
        </w:rPr>
      </w:pPr>
    </w:p>
    <w:p w14:paraId="12B00396" w14:textId="00814DE9" w:rsidR="00BD4441" w:rsidRDefault="00BD4441" w:rsidP="0050066B">
      <w:pPr>
        <w:spacing w:after="0"/>
        <w:jc w:val="both"/>
        <w:rPr>
          <w:rFonts w:ascii="Arial Narrow" w:hAnsi="Arial Narrow"/>
        </w:rPr>
      </w:pPr>
    </w:p>
    <w:p w14:paraId="3B103CEC" w14:textId="655F814E" w:rsidR="00E47061" w:rsidRPr="00772C30" w:rsidRDefault="0008464A" w:rsidP="00772C30">
      <w:pPr>
        <w:pStyle w:val="Paragraphedeliste"/>
        <w:numPr>
          <w:ilvl w:val="1"/>
          <w:numId w:val="1"/>
        </w:numPr>
        <w:spacing w:after="0"/>
        <w:jc w:val="both"/>
        <w:rPr>
          <w:rFonts w:ascii="Arial Narrow" w:hAnsi="Arial Narrow"/>
          <w:b/>
          <w:color w:val="864A04" w:themeColor="accent2" w:themeShade="80"/>
          <w:sz w:val="24"/>
          <w:u w:val="single"/>
        </w:rPr>
      </w:pPr>
      <w:r w:rsidRPr="00772C30">
        <w:rPr>
          <w:rFonts w:ascii="Arial Narrow" w:hAnsi="Arial Narrow"/>
          <w:b/>
          <w:color w:val="864A04" w:themeColor="accent2" w:themeShade="80"/>
          <w:sz w:val="24"/>
          <w:u w:val="single"/>
        </w:rPr>
        <w:t>L’/LES EXPLOITANT(S)</w:t>
      </w:r>
    </w:p>
    <w:p w14:paraId="3342A2F7" w14:textId="52F70C36" w:rsidR="0008464A" w:rsidRDefault="0008464A" w:rsidP="0008464A">
      <w:pPr>
        <w:spacing w:after="0"/>
        <w:jc w:val="both"/>
        <w:rPr>
          <w:rFonts w:ascii="Arial Narrow" w:hAnsi="Arial Narrow"/>
        </w:rPr>
      </w:pPr>
    </w:p>
    <w:p w14:paraId="0B7F1A38" w14:textId="77777777" w:rsidR="0008464A" w:rsidRPr="00A541EE" w:rsidRDefault="0008464A" w:rsidP="0008464A">
      <w:pPr>
        <w:pBdr>
          <w:top w:val="single" w:sz="4" w:space="1" w:color="auto"/>
          <w:left w:val="single" w:sz="4" w:space="4" w:color="auto"/>
          <w:bottom w:val="single" w:sz="4" w:space="1" w:color="auto"/>
          <w:right w:val="single" w:sz="4" w:space="4" w:color="auto"/>
        </w:pBdr>
        <w:spacing w:after="0"/>
        <w:jc w:val="both"/>
        <w:rPr>
          <w:rFonts w:ascii="Arial Narrow" w:hAnsi="Arial Narrow"/>
          <w:b/>
          <w:color w:val="864A04" w:themeColor="accent2" w:themeShade="80"/>
          <w:sz w:val="24"/>
        </w:rPr>
      </w:pPr>
      <w:r w:rsidRPr="00A541EE">
        <w:rPr>
          <w:rFonts w:ascii="Arial Narrow" w:hAnsi="Arial Narrow"/>
          <w:b/>
          <w:color w:val="864A04" w:themeColor="accent2" w:themeShade="80"/>
          <w:sz w:val="24"/>
        </w:rPr>
        <w:t xml:space="preserve">Nom et coordonnées de l’interlocuteur principal pour le PLUi : </w:t>
      </w:r>
    </w:p>
    <w:p w14:paraId="261D93A3" w14:textId="38A973F8" w:rsidR="0008464A" w:rsidRPr="00E47061" w:rsidRDefault="0008464A" w:rsidP="0008464A">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r>
        <w:rPr>
          <w:rFonts w:ascii="Arial Narrow" w:hAnsi="Arial Narrow"/>
          <w:i/>
          <w:iCs/>
          <w:color w:val="808080" w:themeColor="background1" w:themeShade="80"/>
          <w:sz w:val="18"/>
        </w:rPr>
        <w:t xml:space="preserve">Le but est de permettre </w:t>
      </w:r>
      <w:r w:rsidRPr="00E47061">
        <w:rPr>
          <w:rFonts w:ascii="Arial Narrow" w:hAnsi="Arial Narrow"/>
          <w:i/>
          <w:iCs/>
          <w:color w:val="808080" w:themeColor="background1" w:themeShade="80"/>
          <w:sz w:val="18"/>
        </w:rPr>
        <w:t xml:space="preserve">un échange </w:t>
      </w:r>
      <w:r w:rsidR="00506FA1">
        <w:rPr>
          <w:rFonts w:ascii="Arial Narrow" w:hAnsi="Arial Narrow"/>
          <w:i/>
          <w:iCs/>
          <w:color w:val="808080" w:themeColor="background1" w:themeShade="80"/>
          <w:sz w:val="18"/>
        </w:rPr>
        <w:t>direct</w:t>
      </w:r>
      <w:r w:rsidRPr="00E47061">
        <w:rPr>
          <w:rFonts w:ascii="Arial Narrow" w:hAnsi="Arial Narrow"/>
          <w:i/>
          <w:iCs/>
          <w:color w:val="808080" w:themeColor="background1" w:themeShade="80"/>
          <w:sz w:val="18"/>
        </w:rPr>
        <w:t xml:space="preserve"> </w:t>
      </w:r>
      <w:r>
        <w:rPr>
          <w:rFonts w:ascii="Arial Narrow" w:hAnsi="Arial Narrow"/>
          <w:i/>
          <w:iCs/>
          <w:color w:val="808080" w:themeColor="background1" w:themeShade="80"/>
          <w:sz w:val="18"/>
        </w:rPr>
        <w:t>avec Grand-Cognac</w:t>
      </w:r>
    </w:p>
    <w:p w14:paraId="6D7BFC6E" w14:textId="77777777" w:rsidR="0008464A" w:rsidRDefault="0008464A" w:rsidP="0008464A">
      <w:pPr>
        <w:pBdr>
          <w:top w:val="single" w:sz="4" w:space="1" w:color="auto"/>
          <w:left w:val="single" w:sz="4" w:space="4" w:color="auto"/>
          <w:bottom w:val="single" w:sz="4" w:space="1" w:color="auto"/>
          <w:right w:val="single" w:sz="4" w:space="4" w:color="auto"/>
        </w:pBdr>
        <w:spacing w:after="0"/>
        <w:jc w:val="both"/>
        <w:rPr>
          <w:rFonts w:ascii="Arial Narrow" w:hAnsi="Arial Narrow"/>
        </w:rPr>
      </w:pPr>
    </w:p>
    <w:p w14:paraId="6A9C5BEA" w14:textId="5EA8A845" w:rsidR="0008464A" w:rsidRDefault="0008464A" w:rsidP="0008464A">
      <w:pPr>
        <w:spacing w:after="0"/>
        <w:jc w:val="both"/>
        <w:rPr>
          <w:rFonts w:ascii="Arial Narrow" w:hAnsi="Arial Narrow"/>
        </w:rPr>
      </w:pPr>
    </w:p>
    <w:p w14:paraId="5AB2E192" w14:textId="310D1529" w:rsidR="0008464A" w:rsidRPr="00160092" w:rsidRDefault="00AC36E9" w:rsidP="0008464A">
      <w:pPr>
        <w:pBdr>
          <w:top w:val="single" w:sz="4" w:space="1" w:color="auto"/>
          <w:left w:val="single" w:sz="4" w:space="4" w:color="auto"/>
          <w:bottom w:val="single" w:sz="4" w:space="1" w:color="auto"/>
          <w:right w:val="single" w:sz="4" w:space="4" w:color="auto"/>
        </w:pBdr>
        <w:spacing w:after="0"/>
        <w:jc w:val="both"/>
        <w:rPr>
          <w:rFonts w:ascii="Arial Narrow" w:hAnsi="Arial Narrow"/>
          <w:b/>
          <w:color w:val="864A04" w:themeColor="accent2" w:themeShade="80"/>
          <w:sz w:val="24"/>
        </w:rPr>
      </w:pPr>
      <w:r w:rsidRPr="00160092">
        <w:rPr>
          <w:rFonts w:ascii="Arial Narrow" w:hAnsi="Arial Narrow"/>
          <w:b/>
          <w:color w:val="864A04" w:themeColor="accent2" w:themeShade="80"/>
          <w:sz w:val="24"/>
        </w:rPr>
        <w:t>Le/l</w:t>
      </w:r>
      <w:r w:rsidR="00A66515" w:rsidRPr="00160092">
        <w:rPr>
          <w:rFonts w:ascii="Arial Narrow" w:hAnsi="Arial Narrow"/>
          <w:b/>
          <w:color w:val="864A04" w:themeColor="accent2" w:themeShade="80"/>
          <w:sz w:val="24"/>
        </w:rPr>
        <w:t>es</w:t>
      </w:r>
      <w:r w:rsidR="0008464A" w:rsidRPr="00160092">
        <w:rPr>
          <w:rFonts w:ascii="Arial Narrow" w:hAnsi="Arial Narrow"/>
          <w:b/>
          <w:color w:val="864A04" w:themeColor="accent2" w:themeShade="80"/>
          <w:sz w:val="24"/>
        </w:rPr>
        <w:t xml:space="preserve"> chef</w:t>
      </w:r>
      <w:r w:rsidR="00A66515" w:rsidRPr="00160092">
        <w:rPr>
          <w:rFonts w:ascii="Arial Narrow" w:hAnsi="Arial Narrow"/>
          <w:b/>
          <w:color w:val="864A04" w:themeColor="accent2" w:themeShade="80"/>
          <w:sz w:val="24"/>
        </w:rPr>
        <w:t>(s)</w:t>
      </w:r>
      <w:r w:rsidR="0008464A" w:rsidRPr="00160092">
        <w:rPr>
          <w:rFonts w:ascii="Arial Narrow" w:hAnsi="Arial Narrow"/>
          <w:b/>
          <w:color w:val="864A04" w:themeColor="accent2" w:themeShade="80"/>
          <w:sz w:val="24"/>
        </w:rPr>
        <w:t xml:space="preserve"> d’exploitation :</w:t>
      </w:r>
    </w:p>
    <w:p w14:paraId="1B8496D3" w14:textId="5B403378" w:rsidR="0008464A" w:rsidRDefault="00A61B8F" w:rsidP="0008464A">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r>
        <w:rPr>
          <w:rFonts w:ascii="Arial Narrow" w:hAnsi="Arial Narrow"/>
          <w:i/>
          <w:iCs/>
          <w:color w:val="808080" w:themeColor="background1" w:themeShade="80"/>
          <w:sz w:val="18"/>
        </w:rPr>
        <w:t xml:space="preserve">Permet de </w:t>
      </w:r>
      <w:r w:rsidR="002547A9">
        <w:rPr>
          <w:rFonts w:ascii="Arial Narrow" w:hAnsi="Arial Narrow"/>
          <w:i/>
          <w:iCs/>
          <w:color w:val="808080" w:themeColor="background1" w:themeShade="80"/>
          <w:sz w:val="18"/>
        </w:rPr>
        <w:t xml:space="preserve">mesurer les différentes situations rencontrées et </w:t>
      </w:r>
      <w:r>
        <w:rPr>
          <w:rFonts w:ascii="Arial Narrow" w:hAnsi="Arial Narrow"/>
          <w:i/>
          <w:iCs/>
          <w:color w:val="808080" w:themeColor="background1" w:themeShade="80"/>
          <w:sz w:val="18"/>
        </w:rPr>
        <w:t>le renouvellement potentiel du nombre d’exploitations dans les années à venir</w:t>
      </w:r>
      <w:r w:rsidR="00506FA1">
        <w:rPr>
          <w:rFonts w:ascii="Arial Narrow" w:hAnsi="Arial Narrow"/>
          <w:i/>
          <w:iCs/>
          <w:color w:val="808080" w:themeColor="background1" w:themeShade="80"/>
          <w:sz w:val="18"/>
        </w:rPr>
        <w:t xml:space="preserve"> sur l’ensemble de Grand-Cognac</w:t>
      </w:r>
    </w:p>
    <w:p w14:paraId="0C20A3FF" w14:textId="77777777" w:rsidR="002547A9" w:rsidRPr="00E47061" w:rsidRDefault="002547A9" w:rsidP="0008464A">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p>
    <w:p w14:paraId="2A1FF2B0" w14:textId="68F8502A" w:rsidR="00AC36E9" w:rsidRDefault="002547A9" w:rsidP="0008464A">
      <w:pPr>
        <w:pBdr>
          <w:top w:val="single" w:sz="4" w:space="1" w:color="auto"/>
          <w:left w:val="single" w:sz="4" w:space="4" w:color="auto"/>
          <w:bottom w:val="single" w:sz="4" w:space="1" w:color="auto"/>
          <w:right w:val="single" w:sz="4" w:space="4" w:color="auto"/>
        </w:pBdr>
        <w:spacing w:after="0"/>
        <w:jc w:val="both"/>
        <w:rPr>
          <w:rFonts w:ascii="Arial Narrow" w:hAnsi="Arial Narrow"/>
          <w:i/>
          <w:iCs/>
        </w:rPr>
      </w:pPr>
      <w:r w:rsidRPr="002547A9">
        <w:rPr>
          <w:noProof/>
          <w:lang w:eastAsia="fr-FR"/>
        </w:rPr>
        <w:drawing>
          <wp:inline distT="0" distB="0" distL="0" distR="0" wp14:anchorId="64590645" wp14:editId="3A7AC45C">
            <wp:extent cx="5760720" cy="1367625"/>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b="15006"/>
                    <a:stretch/>
                  </pic:blipFill>
                  <pic:spPr bwMode="auto">
                    <a:xfrm>
                      <a:off x="0" y="0"/>
                      <a:ext cx="5760720" cy="1367625"/>
                    </a:xfrm>
                    <a:prstGeom prst="rect">
                      <a:avLst/>
                    </a:prstGeom>
                    <a:noFill/>
                    <a:ln>
                      <a:noFill/>
                    </a:ln>
                    <a:extLst>
                      <a:ext uri="{53640926-AAD7-44D8-BBD7-CCE9431645EC}">
                        <a14:shadowObscured xmlns:a14="http://schemas.microsoft.com/office/drawing/2010/main"/>
                      </a:ext>
                    </a:extLst>
                  </pic:spPr>
                </pic:pic>
              </a:graphicData>
            </a:graphic>
          </wp:inline>
        </w:drawing>
      </w:r>
    </w:p>
    <w:p w14:paraId="538380FB" w14:textId="072C05E7" w:rsidR="00E47061" w:rsidRPr="00FC3B6A" w:rsidRDefault="00BD4441" w:rsidP="00A61B8F">
      <w:pPr>
        <w:spacing w:after="0"/>
        <w:jc w:val="center"/>
        <w:rPr>
          <w:rFonts w:ascii="Arial Narrow" w:hAnsi="Arial Narrow"/>
          <w:b/>
          <w:bCs/>
          <w:color w:val="82695E" w:themeColor="background2" w:themeShade="80"/>
          <w:sz w:val="96"/>
        </w:rPr>
      </w:pPr>
      <w:r>
        <w:rPr>
          <w:rFonts w:ascii="Arial Narrow" w:hAnsi="Arial Narrow"/>
        </w:rPr>
        <w:br w:type="page"/>
      </w:r>
      <w:r w:rsidR="00E47061" w:rsidRPr="00FC3B6A">
        <w:rPr>
          <w:rFonts w:ascii="Arial Narrow" w:hAnsi="Arial Narrow"/>
          <w:b/>
          <w:bCs/>
          <w:color w:val="82695E" w:themeColor="background2" w:themeShade="80"/>
          <w:sz w:val="96"/>
        </w:rPr>
        <w:lastRenderedPageBreak/>
        <w:t>2</w:t>
      </w:r>
    </w:p>
    <w:p w14:paraId="3571F449" w14:textId="1F02A271" w:rsidR="00AD43F7" w:rsidRPr="00BD4441" w:rsidRDefault="00FC3B6A" w:rsidP="00A541EE">
      <w:pPr>
        <w:spacing w:after="0"/>
        <w:jc w:val="center"/>
        <w:rPr>
          <w:rFonts w:ascii="Arial Narrow" w:hAnsi="Arial Narrow"/>
          <w:b/>
          <w:bCs/>
          <w:color w:val="82695E" w:themeColor="background2" w:themeShade="80"/>
          <w:sz w:val="44"/>
        </w:rPr>
      </w:pPr>
      <w:r w:rsidRPr="00BD4441">
        <w:rPr>
          <w:rFonts w:ascii="Arial Narrow" w:hAnsi="Arial Narrow"/>
          <w:b/>
          <w:bCs/>
          <w:color w:val="82695E" w:themeColor="background2" w:themeShade="80"/>
          <w:sz w:val="44"/>
        </w:rPr>
        <w:t>Le Système de production</w:t>
      </w:r>
    </w:p>
    <w:p w14:paraId="11D1399D" w14:textId="0725971E" w:rsidR="00A541EE" w:rsidRDefault="00A541EE" w:rsidP="0050066B">
      <w:pPr>
        <w:spacing w:after="0"/>
        <w:jc w:val="both"/>
        <w:rPr>
          <w:rFonts w:ascii="Arial Narrow" w:hAnsi="Arial Narrow"/>
        </w:rPr>
      </w:pPr>
    </w:p>
    <w:p w14:paraId="48231910" w14:textId="77777777" w:rsidR="00081188" w:rsidRDefault="00081188" w:rsidP="0050066B">
      <w:pPr>
        <w:spacing w:after="0"/>
        <w:jc w:val="both"/>
        <w:rPr>
          <w:rFonts w:ascii="Arial Narrow" w:hAnsi="Arial Narrow"/>
        </w:rPr>
      </w:pPr>
    </w:p>
    <w:p w14:paraId="571FF9A5" w14:textId="2998FB06" w:rsidR="00A541EE" w:rsidRDefault="00A541EE" w:rsidP="0050066B">
      <w:pPr>
        <w:spacing w:after="0"/>
        <w:jc w:val="both"/>
        <w:rPr>
          <w:rFonts w:ascii="Arial Narrow" w:hAnsi="Arial Narrow"/>
        </w:rPr>
      </w:pPr>
    </w:p>
    <w:p w14:paraId="6CE2E4D3" w14:textId="77777777" w:rsidR="00160092" w:rsidRDefault="00160092" w:rsidP="0050066B">
      <w:pPr>
        <w:spacing w:after="0"/>
        <w:jc w:val="both"/>
        <w:rPr>
          <w:rFonts w:ascii="Arial Narrow" w:hAnsi="Arial Narrow"/>
        </w:rPr>
      </w:pPr>
    </w:p>
    <w:p w14:paraId="13AE51D2" w14:textId="0588C65D" w:rsidR="00FC3B6A" w:rsidRPr="00BD4441" w:rsidRDefault="00772C30" w:rsidP="00FC3B6A">
      <w:pPr>
        <w:spacing w:after="0"/>
        <w:jc w:val="both"/>
        <w:rPr>
          <w:rFonts w:ascii="Arial Narrow" w:hAnsi="Arial Narrow"/>
          <w:b/>
          <w:color w:val="82695E" w:themeColor="background2" w:themeShade="80"/>
          <w:sz w:val="24"/>
          <w:u w:val="single"/>
        </w:rPr>
      </w:pPr>
      <w:r>
        <w:rPr>
          <w:rFonts w:ascii="Arial Narrow" w:hAnsi="Arial Narrow"/>
          <w:b/>
          <w:color w:val="82695E" w:themeColor="background2" w:themeShade="80"/>
          <w:sz w:val="24"/>
          <w:u w:val="single"/>
        </w:rPr>
        <w:t xml:space="preserve">2.1. </w:t>
      </w:r>
      <w:r w:rsidR="00BD4441" w:rsidRPr="00BD4441">
        <w:rPr>
          <w:rFonts w:ascii="Arial Narrow" w:hAnsi="Arial Narrow"/>
          <w:b/>
          <w:color w:val="82695E" w:themeColor="background2" w:themeShade="80"/>
          <w:sz w:val="24"/>
          <w:u w:val="single"/>
        </w:rPr>
        <w:t xml:space="preserve">TYPE(S) D’ACTIVITE(S) ET LOCALISATION </w:t>
      </w:r>
    </w:p>
    <w:p w14:paraId="080E7E2C" w14:textId="12CBE221" w:rsidR="00BD4441" w:rsidRDefault="00BD4441" w:rsidP="00FC3B6A">
      <w:pPr>
        <w:spacing w:after="0"/>
        <w:jc w:val="both"/>
        <w:rPr>
          <w:rFonts w:ascii="Arial Narrow" w:hAnsi="Arial Narrow"/>
          <w:b/>
        </w:rPr>
      </w:pPr>
    </w:p>
    <w:p w14:paraId="2FC3C4F5" w14:textId="10863F04" w:rsidR="002547A9" w:rsidRPr="00160092" w:rsidRDefault="002547A9" w:rsidP="002547A9">
      <w:pPr>
        <w:pBdr>
          <w:top w:val="single" w:sz="4" w:space="1" w:color="auto"/>
          <w:left w:val="single" w:sz="4" w:space="4" w:color="auto"/>
          <w:bottom w:val="single" w:sz="4" w:space="1" w:color="auto"/>
          <w:right w:val="single" w:sz="4" w:space="4" w:color="auto"/>
        </w:pBdr>
        <w:spacing w:after="0"/>
        <w:jc w:val="both"/>
        <w:rPr>
          <w:rFonts w:ascii="Arial Narrow" w:hAnsi="Arial Narrow"/>
          <w:b/>
          <w:color w:val="82695E" w:themeColor="background2" w:themeShade="80"/>
          <w:sz w:val="24"/>
        </w:rPr>
      </w:pPr>
      <w:r w:rsidRPr="00160092">
        <w:rPr>
          <w:rFonts w:ascii="Arial Narrow" w:hAnsi="Arial Narrow"/>
          <w:b/>
          <w:color w:val="82695E" w:themeColor="background2" w:themeShade="80"/>
          <w:sz w:val="24"/>
        </w:rPr>
        <w:t xml:space="preserve">Orientation technico-économique de l’exploitation : </w:t>
      </w:r>
    </w:p>
    <w:p w14:paraId="0467ADC5" w14:textId="0A1D3313" w:rsidR="002547A9" w:rsidRDefault="002547A9" w:rsidP="002547A9">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r>
        <w:rPr>
          <w:rFonts w:ascii="Arial Narrow" w:hAnsi="Arial Narrow"/>
          <w:i/>
          <w:iCs/>
          <w:color w:val="808080" w:themeColor="background1" w:themeShade="80"/>
          <w:sz w:val="18"/>
        </w:rPr>
        <w:t>G</w:t>
      </w:r>
      <w:r w:rsidRPr="002547A9">
        <w:rPr>
          <w:rFonts w:ascii="Arial Narrow" w:hAnsi="Arial Narrow"/>
          <w:i/>
          <w:iCs/>
          <w:color w:val="808080" w:themeColor="background1" w:themeShade="80"/>
          <w:sz w:val="18"/>
        </w:rPr>
        <w:t>randes cultures / polyculture-élevage / élevage / viticulture / arboriculture / maraichage-horticulture / Autre (centre équestre, apiculture…)</w:t>
      </w:r>
    </w:p>
    <w:p w14:paraId="18820BFA" w14:textId="4B0D7366" w:rsidR="002547A9" w:rsidRDefault="002547A9" w:rsidP="002547A9">
      <w:pPr>
        <w:pBdr>
          <w:top w:val="single" w:sz="4" w:space="1" w:color="auto"/>
          <w:left w:val="single" w:sz="4" w:space="4" w:color="auto"/>
          <w:bottom w:val="single" w:sz="4" w:space="1" w:color="auto"/>
          <w:right w:val="single" w:sz="4" w:space="4" w:color="auto"/>
        </w:pBdr>
        <w:spacing w:after="0"/>
        <w:jc w:val="both"/>
        <w:rPr>
          <w:rFonts w:ascii="Arial Narrow" w:hAnsi="Arial Narrow"/>
        </w:rPr>
      </w:pPr>
    </w:p>
    <w:p w14:paraId="5E10F2E2" w14:textId="77777777" w:rsidR="00160092" w:rsidRDefault="00160092" w:rsidP="002547A9">
      <w:pPr>
        <w:pBdr>
          <w:top w:val="single" w:sz="4" w:space="1" w:color="auto"/>
          <w:left w:val="single" w:sz="4" w:space="4" w:color="auto"/>
          <w:bottom w:val="single" w:sz="4" w:space="1" w:color="auto"/>
          <w:right w:val="single" w:sz="4" w:space="4" w:color="auto"/>
        </w:pBdr>
        <w:spacing w:after="0"/>
        <w:jc w:val="both"/>
        <w:rPr>
          <w:rFonts w:ascii="Arial Narrow" w:hAnsi="Arial Narrow"/>
        </w:rPr>
      </w:pPr>
    </w:p>
    <w:p w14:paraId="62C7354F" w14:textId="77777777" w:rsidR="002547A9" w:rsidRPr="0008464A" w:rsidRDefault="002547A9" w:rsidP="00FC3B6A">
      <w:pPr>
        <w:spacing w:after="0"/>
        <w:jc w:val="both"/>
        <w:rPr>
          <w:rFonts w:ascii="Arial Narrow" w:hAnsi="Arial Narrow"/>
          <w:b/>
        </w:rPr>
      </w:pPr>
    </w:p>
    <w:p w14:paraId="2185A4FB" w14:textId="63D7A18A" w:rsidR="00FC3B6A" w:rsidRPr="00160092" w:rsidRDefault="00FC3B6A" w:rsidP="00FC3B6A">
      <w:pPr>
        <w:pBdr>
          <w:top w:val="single" w:sz="4" w:space="1" w:color="auto"/>
          <w:left w:val="single" w:sz="4" w:space="4" w:color="auto"/>
          <w:bottom w:val="single" w:sz="4" w:space="1" w:color="auto"/>
          <w:right w:val="single" w:sz="4" w:space="4" w:color="auto"/>
        </w:pBdr>
        <w:spacing w:after="0"/>
        <w:jc w:val="both"/>
        <w:rPr>
          <w:rFonts w:ascii="Arial Narrow" w:hAnsi="Arial Narrow"/>
          <w:b/>
          <w:color w:val="82695E" w:themeColor="background2" w:themeShade="80"/>
          <w:sz w:val="24"/>
        </w:rPr>
      </w:pPr>
      <w:r w:rsidRPr="00160092">
        <w:rPr>
          <w:rFonts w:ascii="Arial Narrow" w:hAnsi="Arial Narrow"/>
          <w:b/>
          <w:color w:val="82695E" w:themeColor="background2" w:themeShade="80"/>
          <w:sz w:val="24"/>
        </w:rPr>
        <w:t xml:space="preserve">Superficie </w:t>
      </w:r>
      <w:r w:rsidR="00160092">
        <w:rPr>
          <w:rFonts w:ascii="Arial Narrow" w:hAnsi="Arial Narrow"/>
          <w:b/>
          <w:color w:val="82695E" w:themeColor="background2" w:themeShade="80"/>
          <w:sz w:val="24"/>
        </w:rPr>
        <w:t xml:space="preserve">et répartition </w:t>
      </w:r>
      <w:r w:rsidRPr="00160092">
        <w:rPr>
          <w:rFonts w:ascii="Arial Narrow" w:hAnsi="Arial Narrow"/>
          <w:b/>
          <w:color w:val="82695E" w:themeColor="background2" w:themeShade="80"/>
          <w:sz w:val="24"/>
        </w:rPr>
        <w:t xml:space="preserve">de la SAU </w:t>
      </w:r>
      <w:r w:rsidR="00A61B8F" w:rsidRPr="00160092">
        <w:rPr>
          <w:rFonts w:ascii="Arial Narrow" w:hAnsi="Arial Narrow"/>
          <w:b/>
          <w:color w:val="82695E" w:themeColor="background2" w:themeShade="80"/>
          <w:sz w:val="24"/>
        </w:rPr>
        <w:t xml:space="preserve">(Surface Agricole Utile) </w:t>
      </w:r>
      <w:r w:rsidRPr="00160092">
        <w:rPr>
          <w:rFonts w:ascii="Arial Narrow" w:hAnsi="Arial Narrow"/>
          <w:b/>
          <w:color w:val="82695E" w:themeColor="background2" w:themeShade="80"/>
          <w:sz w:val="24"/>
        </w:rPr>
        <w:t>exploité</w:t>
      </w:r>
      <w:r w:rsidR="00A61B8F" w:rsidRPr="00160092">
        <w:rPr>
          <w:rFonts w:ascii="Arial Narrow" w:hAnsi="Arial Narrow"/>
          <w:b/>
          <w:color w:val="82695E" w:themeColor="background2" w:themeShade="80"/>
          <w:sz w:val="24"/>
        </w:rPr>
        <w:t>e</w:t>
      </w:r>
      <w:r w:rsidR="00BD4441" w:rsidRPr="00160092">
        <w:rPr>
          <w:rFonts w:ascii="Arial Narrow" w:hAnsi="Arial Narrow"/>
          <w:b/>
          <w:color w:val="82695E" w:themeColor="background2" w:themeShade="80"/>
          <w:sz w:val="24"/>
        </w:rPr>
        <w:t xml:space="preserve"> : </w:t>
      </w:r>
    </w:p>
    <w:p w14:paraId="27FE9A53" w14:textId="7833380E" w:rsidR="00160092" w:rsidRDefault="00160092" w:rsidP="00160092">
      <w:pPr>
        <w:pBdr>
          <w:top w:val="single" w:sz="4" w:space="1" w:color="auto"/>
          <w:left w:val="single" w:sz="4" w:space="4" w:color="auto"/>
          <w:bottom w:val="single" w:sz="4" w:space="1" w:color="auto"/>
          <w:right w:val="single" w:sz="4" w:space="4" w:color="auto"/>
        </w:pBdr>
        <w:spacing w:after="0"/>
        <w:jc w:val="both"/>
        <w:rPr>
          <w:rFonts w:ascii="Arial Narrow" w:hAnsi="Arial Narrow"/>
          <w:i/>
          <w:color w:val="808080" w:themeColor="background1" w:themeShade="80"/>
          <w:sz w:val="18"/>
        </w:rPr>
      </w:pPr>
      <w:r w:rsidRPr="00BD4441">
        <w:rPr>
          <w:rFonts w:ascii="Arial Narrow" w:hAnsi="Arial Narrow"/>
          <w:i/>
          <w:color w:val="808080" w:themeColor="background1" w:themeShade="80"/>
          <w:sz w:val="18"/>
        </w:rPr>
        <w:t>Exemple : vigne :80%, céréales : 20%...</w:t>
      </w:r>
      <w:r>
        <w:rPr>
          <w:rFonts w:ascii="Arial Narrow" w:hAnsi="Arial Narrow"/>
          <w:i/>
          <w:color w:val="808080" w:themeColor="background1" w:themeShade="80"/>
          <w:sz w:val="18"/>
        </w:rPr>
        <w:t xml:space="preserve"> Il n’est pas nécessaire de donner une répartition par commune.</w:t>
      </w:r>
    </w:p>
    <w:p w14:paraId="5FFA6D64" w14:textId="4B42B858" w:rsidR="00160092" w:rsidRDefault="00160092" w:rsidP="00160092">
      <w:pPr>
        <w:pBdr>
          <w:top w:val="single" w:sz="4" w:space="1" w:color="auto"/>
          <w:left w:val="single" w:sz="4" w:space="4" w:color="auto"/>
          <w:bottom w:val="single" w:sz="4" w:space="1" w:color="auto"/>
          <w:right w:val="single" w:sz="4" w:space="4" w:color="auto"/>
        </w:pBdr>
        <w:spacing w:after="0"/>
        <w:jc w:val="both"/>
        <w:rPr>
          <w:rFonts w:ascii="Arial Narrow" w:hAnsi="Arial Narrow"/>
          <w:i/>
          <w:color w:val="808080" w:themeColor="background1" w:themeShade="80"/>
          <w:sz w:val="18"/>
        </w:rPr>
      </w:pPr>
    </w:p>
    <w:p w14:paraId="59A6E58E" w14:textId="77777777" w:rsidR="00160092" w:rsidRDefault="00160092" w:rsidP="00160092">
      <w:pPr>
        <w:pBdr>
          <w:top w:val="single" w:sz="4" w:space="1" w:color="auto"/>
          <w:left w:val="single" w:sz="4" w:space="4" w:color="auto"/>
          <w:bottom w:val="single" w:sz="4" w:space="1" w:color="auto"/>
          <w:right w:val="single" w:sz="4" w:space="4" w:color="auto"/>
        </w:pBdr>
        <w:spacing w:after="0"/>
        <w:jc w:val="both"/>
        <w:rPr>
          <w:rFonts w:ascii="Arial Narrow" w:hAnsi="Arial Narrow"/>
          <w:i/>
          <w:color w:val="808080" w:themeColor="background1" w:themeShade="80"/>
          <w:sz w:val="18"/>
        </w:rPr>
      </w:pPr>
    </w:p>
    <w:p w14:paraId="79576164" w14:textId="77777777" w:rsidR="00160092" w:rsidRPr="00160092" w:rsidRDefault="00160092" w:rsidP="00160092">
      <w:pPr>
        <w:pBdr>
          <w:top w:val="single" w:sz="4" w:space="1" w:color="auto"/>
          <w:left w:val="single" w:sz="4" w:space="4" w:color="auto"/>
          <w:bottom w:val="single" w:sz="4" w:space="1" w:color="auto"/>
          <w:right w:val="single" w:sz="4" w:space="4" w:color="auto"/>
        </w:pBdr>
        <w:spacing w:after="0"/>
        <w:jc w:val="both"/>
        <w:rPr>
          <w:rFonts w:ascii="Arial Narrow" w:hAnsi="Arial Narrow"/>
          <w:b/>
          <w:bCs/>
          <w:color w:val="82695E" w:themeColor="background2" w:themeShade="80"/>
        </w:rPr>
      </w:pPr>
      <w:r w:rsidRPr="00160092">
        <w:rPr>
          <w:rFonts w:ascii="Arial Narrow" w:hAnsi="Arial Narrow"/>
          <w:b/>
          <w:bCs/>
          <w:color w:val="82695E" w:themeColor="background2" w:themeShade="80"/>
        </w:rPr>
        <w:t xml:space="preserve">Si vous êtes </w:t>
      </w:r>
      <w:r w:rsidRPr="00160092">
        <w:rPr>
          <w:rFonts w:ascii="Arial Narrow" w:hAnsi="Arial Narrow"/>
          <w:b/>
          <w:bCs/>
          <w:color w:val="82695E" w:themeColor="background2" w:themeShade="80"/>
          <w:u w:val="single"/>
        </w:rPr>
        <w:t>viticulteur</w:t>
      </w:r>
      <w:r w:rsidRPr="00160092">
        <w:rPr>
          <w:rFonts w:ascii="Arial Narrow" w:hAnsi="Arial Narrow"/>
          <w:b/>
          <w:bCs/>
          <w:color w:val="82695E" w:themeColor="background2" w:themeShade="80"/>
        </w:rPr>
        <w:t>, surface en vigne inscrites au casier viticole informatisé (CVI) :</w:t>
      </w:r>
    </w:p>
    <w:p w14:paraId="29067F89" w14:textId="72C14D67" w:rsidR="00160092" w:rsidRDefault="00160092" w:rsidP="00160092">
      <w:pPr>
        <w:pBdr>
          <w:top w:val="single" w:sz="4" w:space="1" w:color="auto"/>
          <w:left w:val="single" w:sz="4" w:space="4" w:color="auto"/>
          <w:bottom w:val="single" w:sz="4" w:space="1" w:color="auto"/>
          <w:right w:val="single" w:sz="4" w:space="4" w:color="auto"/>
        </w:pBdr>
        <w:spacing w:after="0"/>
        <w:jc w:val="both"/>
        <w:rPr>
          <w:rFonts w:ascii="Arial Narrow" w:hAnsi="Arial Narrow"/>
          <w:i/>
          <w:color w:val="808080" w:themeColor="background1" w:themeShade="80"/>
          <w:sz w:val="18"/>
        </w:rPr>
      </w:pPr>
    </w:p>
    <w:p w14:paraId="7CC359EE" w14:textId="77777777" w:rsidR="00160092" w:rsidRPr="00BD4441" w:rsidRDefault="00160092" w:rsidP="00160092">
      <w:pPr>
        <w:pBdr>
          <w:top w:val="single" w:sz="4" w:space="1" w:color="auto"/>
          <w:left w:val="single" w:sz="4" w:space="4" w:color="auto"/>
          <w:bottom w:val="single" w:sz="4" w:space="1" w:color="auto"/>
          <w:right w:val="single" w:sz="4" w:space="4" w:color="auto"/>
        </w:pBdr>
        <w:spacing w:after="0"/>
        <w:jc w:val="both"/>
        <w:rPr>
          <w:rFonts w:ascii="Arial Narrow" w:hAnsi="Arial Narrow"/>
          <w:i/>
          <w:color w:val="808080" w:themeColor="background1" w:themeShade="80"/>
          <w:sz w:val="18"/>
        </w:rPr>
      </w:pPr>
    </w:p>
    <w:p w14:paraId="1C36F6A0" w14:textId="77777777" w:rsidR="00A61B8F" w:rsidRDefault="00A61B8F" w:rsidP="00FC3B6A">
      <w:pPr>
        <w:pBdr>
          <w:top w:val="single" w:sz="4" w:space="1" w:color="auto"/>
          <w:left w:val="single" w:sz="4" w:space="4" w:color="auto"/>
          <w:bottom w:val="single" w:sz="4" w:space="1" w:color="auto"/>
          <w:right w:val="single" w:sz="4" w:space="4" w:color="auto"/>
        </w:pBdr>
        <w:spacing w:after="0"/>
        <w:jc w:val="both"/>
        <w:rPr>
          <w:rFonts w:ascii="Arial Narrow" w:hAnsi="Arial Narrow"/>
        </w:rPr>
      </w:pPr>
    </w:p>
    <w:p w14:paraId="1045687C" w14:textId="44D499C1" w:rsidR="00FC3B6A" w:rsidRDefault="00FC3B6A" w:rsidP="00FC3B6A">
      <w:pPr>
        <w:spacing w:after="0"/>
        <w:jc w:val="both"/>
        <w:rPr>
          <w:rFonts w:ascii="Arial Narrow" w:hAnsi="Arial Narrow"/>
        </w:rPr>
      </w:pPr>
    </w:p>
    <w:p w14:paraId="51832B13" w14:textId="3F330584" w:rsidR="00013894" w:rsidRPr="00BD4441" w:rsidRDefault="00013894" w:rsidP="00BD4441">
      <w:pPr>
        <w:pBdr>
          <w:top w:val="single" w:sz="4" w:space="1" w:color="auto"/>
          <w:left w:val="single" w:sz="4" w:space="4" w:color="auto"/>
          <w:bottom w:val="single" w:sz="4" w:space="1" w:color="auto"/>
          <w:right w:val="single" w:sz="4" w:space="4" w:color="auto"/>
        </w:pBdr>
        <w:spacing w:after="0"/>
        <w:jc w:val="both"/>
        <w:rPr>
          <w:rFonts w:ascii="Arial Narrow" w:hAnsi="Arial Narrow"/>
          <w:b/>
          <w:color w:val="82695E" w:themeColor="background2" w:themeShade="80"/>
          <w:sz w:val="24"/>
        </w:rPr>
      </w:pPr>
      <w:r w:rsidRPr="00BD4441">
        <w:rPr>
          <w:rFonts w:ascii="Arial Narrow" w:hAnsi="Arial Narrow"/>
          <w:b/>
          <w:color w:val="82695E" w:themeColor="background2" w:themeShade="80"/>
          <w:sz w:val="24"/>
        </w:rPr>
        <w:t>Sur quelle(s) commune(s) se trouve l</w:t>
      </w:r>
      <w:r w:rsidR="002547A9">
        <w:rPr>
          <w:rFonts w:ascii="Arial Narrow" w:hAnsi="Arial Narrow"/>
          <w:b/>
          <w:color w:val="82695E" w:themeColor="background2" w:themeShade="80"/>
          <w:sz w:val="24"/>
        </w:rPr>
        <w:t>e parcellaire que vous exploitez</w:t>
      </w:r>
      <w:r w:rsidR="00BD4441" w:rsidRPr="00BD4441">
        <w:rPr>
          <w:rFonts w:ascii="Arial Narrow" w:hAnsi="Arial Narrow"/>
          <w:b/>
          <w:color w:val="82695E" w:themeColor="background2" w:themeShade="80"/>
          <w:sz w:val="24"/>
        </w:rPr>
        <w:t xml:space="preserve"> ? </w:t>
      </w:r>
    </w:p>
    <w:p w14:paraId="2B1B4DC4" w14:textId="326D70A1" w:rsidR="00013894" w:rsidRDefault="00A61B8F" w:rsidP="00BD4441">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r w:rsidRPr="00E47061">
        <w:rPr>
          <w:rFonts w:ascii="Arial Narrow" w:hAnsi="Arial Narrow"/>
          <w:i/>
          <w:iCs/>
          <w:color w:val="808080" w:themeColor="background1" w:themeShade="80"/>
          <w:sz w:val="18"/>
        </w:rPr>
        <w:t xml:space="preserve">Donnée de base </w:t>
      </w:r>
      <w:r>
        <w:rPr>
          <w:rFonts w:ascii="Arial Narrow" w:hAnsi="Arial Narrow"/>
          <w:i/>
          <w:iCs/>
          <w:color w:val="808080" w:themeColor="background1" w:themeShade="80"/>
          <w:sz w:val="18"/>
        </w:rPr>
        <w:t>nécessaire pour le</w:t>
      </w:r>
      <w:r w:rsidRPr="00E47061">
        <w:rPr>
          <w:rFonts w:ascii="Arial Narrow" w:hAnsi="Arial Narrow"/>
          <w:i/>
          <w:iCs/>
          <w:color w:val="808080" w:themeColor="background1" w:themeShade="80"/>
          <w:sz w:val="18"/>
        </w:rPr>
        <w:t xml:space="preserve"> diagnostic agricole du PLUI</w:t>
      </w:r>
    </w:p>
    <w:p w14:paraId="2B86A2D6" w14:textId="3DF1F2DD" w:rsidR="00A61B8F" w:rsidRDefault="00A61B8F" w:rsidP="00BD4441">
      <w:pPr>
        <w:pBdr>
          <w:top w:val="single" w:sz="4" w:space="1" w:color="auto"/>
          <w:left w:val="single" w:sz="4" w:space="4" w:color="auto"/>
          <w:bottom w:val="single" w:sz="4" w:space="1" w:color="auto"/>
          <w:right w:val="single" w:sz="4" w:space="4" w:color="auto"/>
        </w:pBdr>
        <w:spacing w:after="0"/>
        <w:jc w:val="both"/>
        <w:rPr>
          <w:rFonts w:ascii="Arial Narrow" w:hAnsi="Arial Narrow"/>
        </w:rPr>
      </w:pPr>
    </w:p>
    <w:p w14:paraId="05FEDE62" w14:textId="77777777" w:rsidR="00160092" w:rsidRDefault="00160092" w:rsidP="00BD4441">
      <w:pPr>
        <w:pBdr>
          <w:top w:val="single" w:sz="4" w:space="1" w:color="auto"/>
          <w:left w:val="single" w:sz="4" w:space="4" w:color="auto"/>
          <w:bottom w:val="single" w:sz="4" w:space="1" w:color="auto"/>
          <w:right w:val="single" w:sz="4" w:space="4" w:color="auto"/>
        </w:pBdr>
        <w:spacing w:after="0"/>
        <w:jc w:val="both"/>
        <w:rPr>
          <w:rFonts w:ascii="Arial Narrow" w:hAnsi="Arial Narrow"/>
        </w:rPr>
      </w:pPr>
    </w:p>
    <w:p w14:paraId="65B6ADC1" w14:textId="77777777" w:rsidR="00BD4441" w:rsidRPr="001649D7" w:rsidRDefault="00BD4441" w:rsidP="00FC3B6A">
      <w:pPr>
        <w:spacing w:after="0"/>
        <w:jc w:val="both"/>
        <w:rPr>
          <w:rFonts w:ascii="Arial Narrow" w:hAnsi="Arial Narrow"/>
        </w:rPr>
      </w:pPr>
    </w:p>
    <w:p w14:paraId="58122F47" w14:textId="1F145014" w:rsidR="007203FE" w:rsidRPr="00BD4441" w:rsidRDefault="007203FE" w:rsidP="00BD4441">
      <w:pPr>
        <w:pBdr>
          <w:top w:val="single" w:sz="4" w:space="1" w:color="auto"/>
          <w:left w:val="single" w:sz="4" w:space="4" w:color="auto"/>
          <w:bottom w:val="single" w:sz="4" w:space="1" w:color="auto"/>
          <w:right w:val="single" w:sz="4" w:space="4" w:color="auto"/>
        </w:pBdr>
        <w:spacing w:after="0"/>
        <w:jc w:val="both"/>
        <w:rPr>
          <w:rFonts w:ascii="Arial Narrow" w:hAnsi="Arial Narrow"/>
          <w:b/>
          <w:color w:val="82695E" w:themeColor="background2" w:themeShade="80"/>
          <w:sz w:val="24"/>
        </w:rPr>
      </w:pPr>
      <w:r w:rsidRPr="00BD4441">
        <w:rPr>
          <w:rFonts w:ascii="Arial Narrow" w:hAnsi="Arial Narrow"/>
          <w:b/>
          <w:color w:val="82695E" w:themeColor="background2" w:themeShade="80"/>
          <w:sz w:val="24"/>
        </w:rPr>
        <w:t xml:space="preserve">Préciser les spécificités des </w:t>
      </w:r>
      <w:r w:rsidR="00BD4441" w:rsidRPr="00BD4441">
        <w:rPr>
          <w:rFonts w:ascii="Arial Narrow" w:hAnsi="Arial Narrow"/>
          <w:b/>
          <w:color w:val="82695E" w:themeColor="background2" w:themeShade="80"/>
          <w:sz w:val="24"/>
        </w:rPr>
        <w:t xml:space="preserve">activités de </w:t>
      </w:r>
      <w:r w:rsidRPr="00BD4441">
        <w:rPr>
          <w:rFonts w:ascii="Arial Narrow" w:hAnsi="Arial Narrow"/>
          <w:b/>
          <w:color w:val="82695E" w:themeColor="background2" w:themeShade="80"/>
          <w:sz w:val="24"/>
        </w:rPr>
        <w:t>cultures</w:t>
      </w:r>
      <w:r w:rsidR="00BD4441" w:rsidRPr="00BD4441">
        <w:rPr>
          <w:rFonts w:ascii="Arial Narrow" w:hAnsi="Arial Narrow"/>
          <w:b/>
          <w:color w:val="82695E" w:themeColor="background2" w:themeShade="80"/>
          <w:sz w:val="24"/>
        </w:rPr>
        <w:t>/élevage</w:t>
      </w:r>
      <w:r w:rsidRPr="00BD4441">
        <w:rPr>
          <w:rFonts w:ascii="Arial Narrow" w:hAnsi="Arial Narrow"/>
          <w:b/>
          <w:color w:val="82695E" w:themeColor="background2" w:themeShade="80"/>
          <w:sz w:val="24"/>
        </w:rPr>
        <w:t xml:space="preserve"> </w:t>
      </w:r>
      <w:r w:rsidR="00BD4441" w:rsidRPr="00BD4441">
        <w:rPr>
          <w:rFonts w:ascii="Arial Narrow" w:hAnsi="Arial Narrow"/>
          <w:b/>
          <w:color w:val="82695E" w:themeColor="background2" w:themeShade="80"/>
          <w:sz w:val="24"/>
        </w:rPr>
        <w:t xml:space="preserve">si vous en développez </w:t>
      </w:r>
      <w:r w:rsidRPr="00BD4441">
        <w:rPr>
          <w:rFonts w:ascii="Arial Narrow" w:hAnsi="Arial Narrow"/>
          <w:b/>
          <w:color w:val="82695E" w:themeColor="background2" w:themeShade="80"/>
          <w:sz w:val="24"/>
        </w:rPr>
        <w:t>(types de céréales, type d’élevage</w:t>
      </w:r>
      <w:r w:rsidR="00A61B8F">
        <w:rPr>
          <w:rFonts w:ascii="Arial Narrow" w:hAnsi="Arial Narrow"/>
          <w:b/>
          <w:color w:val="82695E" w:themeColor="background2" w:themeShade="80"/>
          <w:sz w:val="24"/>
        </w:rPr>
        <w:t>, nombre de têtes</w:t>
      </w:r>
      <w:r w:rsidRPr="00BD4441">
        <w:rPr>
          <w:rFonts w:ascii="Arial Narrow" w:hAnsi="Arial Narrow"/>
          <w:b/>
          <w:color w:val="82695E" w:themeColor="background2" w:themeShade="80"/>
          <w:sz w:val="24"/>
        </w:rPr>
        <w:t xml:space="preserve">…) </w:t>
      </w:r>
    </w:p>
    <w:p w14:paraId="515F975B" w14:textId="137AEFC4" w:rsidR="007203FE" w:rsidRDefault="00A61B8F" w:rsidP="00BD4441">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r w:rsidRPr="00E47061">
        <w:rPr>
          <w:rFonts w:ascii="Arial Narrow" w:hAnsi="Arial Narrow"/>
          <w:i/>
          <w:iCs/>
          <w:color w:val="808080" w:themeColor="background1" w:themeShade="80"/>
          <w:sz w:val="18"/>
        </w:rPr>
        <w:t xml:space="preserve">Donnée de base </w:t>
      </w:r>
      <w:r>
        <w:rPr>
          <w:rFonts w:ascii="Arial Narrow" w:hAnsi="Arial Narrow"/>
          <w:i/>
          <w:iCs/>
          <w:color w:val="808080" w:themeColor="background1" w:themeShade="80"/>
          <w:sz w:val="18"/>
        </w:rPr>
        <w:t>nécessaire pour le</w:t>
      </w:r>
      <w:r w:rsidRPr="00E47061">
        <w:rPr>
          <w:rFonts w:ascii="Arial Narrow" w:hAnsi="Arial Narrow"/>
          <w:i/>
          <w:iCs/>
          <w:color w:val="808080" w:themeColor="background1" w:themeShade="80"/>
          <w:sz w:val="18"/>
        </w:rPr>
        <w:t xml:space="preserve"> diagnostic agricole du PLUI</w:t>
      </w:r>
    </w:p>
    <w:p w14:paraId="6E4CDAF6" w14:textId="28402321" w:rsidR="00A61B8F" w:rsidRDefault="00A61B8F" w:rsidP="00BD4441">
      <w:pPr>
        <w:pBdr>
          <w:top w:val="single" w:sz="4" w:space="1" w:color="auto"/>
          <w:left w:val="single" w:sz="4" w:space="4" w:color="auto"/>
          <w:bottom w:val="single" w:sz="4" w:space="1" w:color="auto"/>
          <w:right w:val="single" w:sz="4" w:space="4" w:color="auto"/>
        </w:pBdr>
        <w:spacing w:after="0"/>
        <w:jc w:val="both"/>
        <w:rPr>
          <w:rFonts w:ascii="Arial Narrow" w:hAnsi="Arial Narrow"/>
          <w:b/>
        </w:rPr>
      </w:pPr>
    </w:p>
    <w:p w14:paraId="3F906EBF" w14:textId="22F57359" w:rsidR="00160092" w:rsidRDefault="00160092" w:rsidP="00BD4441">
      <w:pPr>
        <w:pBdr>
          <w:top w:val="single" w:sz="4" w:space="1" w:color="auto"/>
          <w:left w:val="single" w:sz="4" w:space="4" w:color="auto"/>
          <w:bottom w:val="single" w:sz="4" w:space="1" w:color="auto"/>
          <w:right w:val="single" w:sz="4" w:space="4" w:color="auto"/>
        </w:pBdr>
        <w:spacing w:after="0"/>
        <w:jc w:val="both"/>
        <w:rPr>
          <w:rFonts w:ascii="Arial Narrow" w:hAnsi="Arial Narrow"/>
          <w:b/>
        </w:rPr>
      </w:pPr>
    </w:p>
    <w:p w14:paraId="3D56EEA1" w14:textId="77777777" w:rsidR="00160092" w:rsidRDefault="00160092" w:rsidP="00BD4441">
      <w:pPr>
        <w:pBdr>
          <w:top w:val="single" w:sz="4" w:space="1" w:color="auto"/>
          <w:left w:val="single" w:sz="4" w:space="4" w:color="auto"/>
          <w:bottom w:val="single" w:sz="4" w:space="1" w:color="auto"/>
          <w:right w:val="single" w:sz="4" w:space="4" w:color="auto"/>
        </w:pBdr>
        <w:spacing w:after="0"/>
        <w:jc w:val="both"/>
        <w:rPr>
          <w:rFonts w:ascii="Arial Narrow" w:hAnsi="Arial Narrow"/>
          <w:b/>
        </w:rPr>
      </w:pPr>
    </w:p>
    <w:p w14:paraId="34F32E8C" w14:textId="3A077BF2" w:rsidR="00BD4441" w:rsidRDefault="00BD4441" w:rsidP="00FC3B6A">
      <w:pPr>
        <w:spacing w:after="0"/>
        <w:jc w:val="both"/>
        <w:rPr>
          <w:rFonts w:ascii="Arial Narrow" w:hAnsi="Arial Narrow"/>
        </w:rPr>
      </w:pPr>
    </w:p>
    <w:p w14:paraId="1D99C0D8" w14:textId="15790861" w:rsidR="00081188" w:rsidRDefault="00081188" w:rsidP="00081188">
      <w:pPr>
        <w:pBdr>
          <w:top w:val="single" w:sz="4" w:space="1" w:color="auto"/>
          <w:left w:val="single" w:sz="4" w:space="4" w:color="auto"/>
          <w:bottom w:val="single" w:sz="4" w:space="1" w:color="auto"/>
          <w:right w:val="single" w:sz="4" w:space="4" w:color="auto"/>
        </w:pBdr>
        <w:spacing w:after="0"/>
        <w:rPr>
          <w:rFonts w:ascii="Arial Narrow" w:hAnsi="Arial Narrow"/>
          <w:b/>
          <w:bCs/>
          <w:color w:val="82695E" w:themeColor="background2" w:themeShade="80"/>
          <w:sz w:val="24"/>
        </w:rPr>
      </w:pPr>
      <w:r w:rsidRPr="00081188">
        <w:rPr>
          <w:rFonts w:ascii="Arial Narrow" w:hAnsi="Arial Narrow"/>
          <w:b/>
          <w:bCs/>
          <w:color w:val="82695E" w:themeColor="background2" w:themeShade="80"/>
          <w:sz w:val="24"/>
        </w:rPr>
        <w:t>Votre exploitation dispose-t-elle d'une activité complémentaire</w:t>
      </w:r>
      <w:r>
        <w:rPr>
          <w:rFonts w:ascii="Arial Narrow" w:hAnsi="Arial Narrow"/>
          <w:b/>
          <w:bCs/>
          <w:color w:val="82695E" w:themeColor="background2" w:themeShade="80"/>
          <w:sz w:val="24"/>
        </w:rPr>
        <w:t> ?</w:t>
      </w:r>
    </w:p>
    <w:p w14:paraId="5F433233" w14:textId="2FE9BAE0" w:rsidR="00A61B8F" w:rsidRPr="00081188" w:rsidRDefault="00A61B8F" w:rsidP="00081188">
      <w:pPr>
        <w:pBdr>
          <w:top w:val="single" w:sz="4" w:space="1" w:color="auto"/>
          <w:left w:val="single" w:sz="4" w:space="4" w:color="auto"/>
          <w:bottom w:val="single" w:sz="4" w:space="1" w:color="auto"/>
          <w:right w:val="single" w:sz="4" w:space="4" w:color="auto"/>
        </w:pBdr>
        <w:spacing w:after="0"/>
        <w:rPr>
          <w:rFonts w:ascii="Arial Narrow" w:hAnsi="Arial Narrow"/>
          <w:b/>
          <w:bCs/>
          <w:color w:val="82695E" w:themeColor="background2" w:themeShade="80"/>
          <w:sz w:val="24"/>
        </w:rPr>
      </w:pPr>
      <w:r w:rsidRPr="00E47061">
        <w:rPr>
          <w:rFonts w:ascii="Arial Narrow" w:hAnsi="Arial Narrow"/>
          <w:i/>
          <w:iCs/>
          <w:color w:val="808080" w:themeColor="background1" w:themeShade="80"/>
          <w:sz w:val="18"/>
        </w:rPr>
        <w:t xml:space="preserve">Donnée de base </w:t>
      </w:r>
      <w:r>
        <w:rPr>
          <w:rFonts w:ascii="Arial Narrow" w:hAnsi="Arial Narrow"/>
          <w:i/>
          <w:iCs/>
          <w:color w:val="808080" w:themeColor="background1" w:themeShade="80"/>
          <w:sz w:val="18"/>
        </w:rPr>
        <w:t>nécessaire pour le</w:t>
      </w:r>
      <w:r w:rsidRPr="00E47061">
        <w:rPr>
          <w:rFonts w:ascii="Arial Narrow" w:hAnsi="Arial Narrow"/>
          <w:i/>
          <w:iCs/>
          <w:color w:val="808080" w:themeColor="background1" w:themeShade="80"/>
          <w:sz w:val="18"/>
        </w:rPr>
        <w:t xml:space="preserve"> diagnostic agricole du PLUI</w:t>
      </w:r>
    </w:p>
    <w:p w14:paraId="2E87E26E" w14:textId="40B836B6" w:rsidR="00081188" w:rsidRPr="00081188" w:rsidRDefault="00081188" w:rsidP="00081188">
      <w:pPr>
        <w:pBdr>
          <w:top w:val="single" w:sz="4" w:space="1" w:color="auto"/>
          <w:left w:val="single" w:sz="4" w:space="4" w:color="auto"/>
          <w:bottom w:val="single" w:sz="4" w:space="1" w:color="auto"/>
          <w:right w:val="single" w:sz="4" w:space="4" w:color="auto"/>
        </w:pBdr>
        <w:spacing w:after="0"/>
        <w:rPr>
          <w:rFonts w:ascii="Arial Narrow" w:hAnsi="Arial Narrow"/>
          <w:bCs/>
        </w:rPr>
      </w:pPr>
      <w:r w:rsidRPr="00081188">
        <w:rPr>
          <w:rFonts w:ascii="Arial Narrow" w:hAnsi="Arial Narrow"/>
          <w:iCs/>
        </w:rPr>
        <w:sym w:font="Wingdings" w:char="F0A8"/>
      </w:r>
      <w:r w:rsidRPr="00081188">
        <w:rPr>
          <w:rFonts w:ascii="Arial Narrow" w:hAnsi="Arial Narrow"/>
          <w:iCs/>
        </w:rPr>
        <w:t xml:space="preserve"> </w:t>
      </w:r>
      <w:r w:rsidR="00A66515">
        <w:rPr>
          <w:rFonts w:ascii="Arial Narrow" w:hAnsi="Arial Narrow"/>
          <w:iCs/>
        </w:rPr>
        <w:t>Production d’énergie renouvelable</w:t>
      </w:r>
      <w:r w:rsidR="00FA49DC">
        <w:rPr>
          <w:rFonts w:ascii="Arial Narrow" w:hAnsi="Arial Narrow"/>
          <w:iCs/>
        </w:rPr>
        <w:t>. P</w:t>
      </w:r>
      <w:r w:rsidR="002547A9" w:rsidRPr="00081188">
        <w:rPr>
          <w:rFonts w:ascii="Arial Narrow" w:hAnsi="Arial Narrow"/>
          <w:bCs/>
        </w:rPr>
        <w:t>récise</w:t>
      </w:r>
      <w:r w:rsidR="00FA49DC">
        <w:rPr>
          <w:rFonts w:ascii="Arial Narrow" w:hAnsi="Arial Narrow"/>
          <w:bCs/>
        </w:rPr>
        <w:t>z : ………………………………………………………………………..</w:t>
      </w:r>
    </w:p>
    <w:p w14:paraId="46890DD4" w14:textId="2A786DE2" w:rsidR="00081188" w:rsidRPr="00081188" w:rsidRDefault="00081188" w:rsidP="00081188">
      <w:pPr>
        <w:pBdr>
          <w:top w:val="single" w:sz="4" w:space="1" w:color="auto"/>
          <w:left w:val="single" w:sz="4" w:space="4" w:color="auto"/>
          <w:bottom w:val="single" w:sz="4" w:space="1" w:color="auto"/>
          <w:right w:val="single" w:sz="4" w:space="4" w:color="auto"/>
        </w:pBdr>
        <w:spacing w:after="0"/>
        <w:rPr>
          <w:rFonts w:ascii="Arial Narrow" w:hAnsi="Arial Narrow"/>
          <w:bCs/>
        </w:rPr>
      </w:pPr>
      <w:r w:rsidRPr="00081188">
        <w:rPr>
          <w:rFonts w:ascii="Arial Narrow" w:hAnsi="Arial Narrow"/>
          <w:iCs/>
        </w:rPr>
        <w:sym w:font="Wingdings" w:char="F0A8"/>
      </w:r>
      <w:r w:rsidRPr="00081188">
        <w:rPr>
          <w:rFonts w:ascii="Arial Narrow" w:hAnsi="Arial Narrow"/>
          <w:iCs/>
        </w:rPr>
        <w:t xml:space="preserve"> </w:t>
      </w:r>
      <w:r w:rsidRPr="00081188">
        <w:rPr>
          <w:rFonts w:ascii="Arial Narrow" w:hAnsi="Arial Narrow"/>
          <w:bCs/>
        </w:rPr>
        <w:t>Gîte, camping, chambre d'hôte</w:t>
      </w:r>
      <w:r w:rsidR="00FA49DC">
        <w:rPr>
          <w:rFonts w:ascii="Arial Narrow" w:hAnsi="Arial Narrow"/>
          <w:bCs/>
        </w:rPr>
        <w:t>. P</w:t>
      </w:r>
      <w:r w:rsidR="002547A9" w:rsidRPr="00081188">
        <w:rPr>
          <w:rFonts w:ascii="Arial Narrow" w:hAnsi="Arial Narrow"/>
          <w:bCs/>
        </w:rPr>
        <w:t>récise</w:t>
      </w:r>
      <w:r w:rsidR="00FA49DC">
        <w:rPr>
          <w:rFonts w:ascii="Arial Narrow" w:hAnsi="Arial Narrow"/>
          <w:bCs/>
        </w:rPr>
        <w:t>z : …………………………………………………………………………....</w:t>
      </w:r>
    </w:p>
    <w:p w14:paraId="12E451F0" w14:textId="67F6D5FB" w:rsidR="00081188" w:rsidRPr="00081188" w:rsidRDefault="00081188" w:rsidP="00081188">
      <w:pPr>
        <w:pBdr>
          <w:top w:val="single" w:sz="4" w:space="1" w:color="auto"/>
          <w:left w:val="single" w:sz="4" w:space="4" w:color="auto"/>
          <w:bottom w:val="single" w:sz="4" w:space="1" w:color="auto"/>
          <w:right w:val="single" w:sz="4" w:space="4" w:color="auto"/>
        </w:pBdr>
        <w:spacing w:after="0"/>
        <w:rPr>
          <w:rFonts w:ascii="Arial Narrow" w:hAnsi="Arial Narrow"/>
          <w:bCs/>
        </w:rPr>
      </w:pPr>
      <w:r w:rsidRPr="00081188">
        <w:rPr>
          <w:rFonts w:ascii="Arial Narrow" w:hAnsi="Arial Narrow"/>
          <w:iCs/>
        </w:rPr>
        <w:sym w:font="Wingdings" w:char="F0A8"/>
      </w:r>
      <w:r w:rsidRPr="00081188">
        <w:rPr>
          <w:rFonts w:ascii="Arial Narrow" w:hAnsi="Arial Narrow"/>
          <w:iCs/>
        </w:rPr>
        <w:t xml:space="preserve"> </w:t>
      </w:r>
      <w:r w:rsidRPr="00081188">
        <w:rPr>
          <w:rFonts w:ascii="Arial Narrow" w:hAnsi="Arial Narrow"/>
          <w:bCs/>
        </w:rPr>
        <w:t>Vente de produits de l'exploitation directement au consommateur</w:t>
      </w:r>
      <w:r w:rsidR="00FA49DC">
        <w:rPr>
          <w:rFonts w:ascii="Arial Narrow" w:hAnsi="Arial Narrow"/>
          <w:bCs/>
        </w:rPr>
        <w:t>. P</w:t>
      </w:r>
      <w:r w:rsidR="002547A9" w:rsidRPr="00081188">
        <w:rPr>
          <w:rFonts w:ascii="Arial Narrow" w:hAnsi="Arial Narrow"/>
          <w:bCs/>
        </w:rPr>
        <w:t>récise</w:t>
      </w:r>
      <w:r w:rsidR="00FA49DC">
        <w:rPr>
          <w:rFonts w:ascii="Arial Narrow" w:hAnsi="Arial Narrow"/>
          <w:bCs/>
        </w:rPr>
        <w:t>z : ……………………………………</w:t>
      </w:r>
    </w:p>
    <w:p w14:paraId="5C282872" w14:textId="560E3164" w:rsidR="00081188" w:rsidRPr="00081188" w:rsidRDefault="00081188" w:rsidP="00081188">
      <w:pPr>
        <w:pBdr>
          <w:top w:val="single" w:sz="4" w:space="1" w:color="auto"/>
          <w:left w:val="single" w:sz="4" w:space="4" w:color="auto"/>
          <w:bottom w:val="single" w:sz="4" w:space="1" w:color="auto"/>
          <w:right w:val="single" w:sz="4" w:space="4" w:color="auto"/>
        </w:pBdr>
        <w:spacing w:after="0"/>
        <w:rPr>
          <w:rFonts w:ascii="Arial Narrow" w:hAnsi="Arial Narrow"/>
          <w:bCs/>
        </w:rPr>
      </w:pPr>
      <w:r w:rsidRPr="00081188">
        <w:rPr>
          <w:rFonts w:ascii="Arial Narrow" w:hAnsi="Arial Narrow"/>
          <w:iCs/>
        </w:rPr>
        <w:sym w:font="Wingdings" w:char="F0A8"/>
      </w:r>
      <w:r w:rsidRPr="00081188">
        <w:rPr>
          <w:rFonts w:ascii="Arial Narrow" w:hAnsi="Arial Narrow"/>
          <w:iCs/>
        </w:rPr>
        <w:t xml:space="preserve"> </w:t>
      </w:r>
      <w:r w:rsidRPr="00081188">
        <w:rPr>
          <w:rFonts w:ascii="Arial Narrow" w:hAnsi="Arial Narrow"/>
          <w:bCs/>
        </w:rPr>
        <w:t>Transformation de produits de la ferme pour la vente</w:t>
      </w:r>
      <w:r w:rsidR="00FA49DC">
        <w:rPr>
          <w:rFonts w:ascii="Arial Narrow" w:hAnsi="Arial Narrow"/>
          <w:bCs/>
        </w:rPr>
        <w:t>. P</w:t>
      </w:r>
      <w:r w:rsidR="002547A9" w:rsidRPr="00081188">
        <w:rPr>
          <w:rFonts w:ascii="Arial Narrow" w:hAnsi="Arial Narrow"/>
          <w:bCs/>
        </w:rPr>
        <w:t>récise</w:t>
      </w:r>
      <w:r w:rsidR="00FA49DC">
        <w:rPr>
          <w:rFonts w:ascii="Arial Narrow" w:hAnsi="Arial Narrow"/>
          <w:bCs/>
        </w:rPr>
        <w:t>z : …………………………………………………..</w:t>
      </w:r>
    </w:p>
    <w:p w14:paraId="0BA48977" w14:textId="235C29B4" w:rsidR="00081188" w:rsidRPr="00081188" w:rsidRDefault="00081188" w:rsidP="00081188">
      <w:pPr>
        <w:pBdr>
          <w:top w:val="single" w:sz="4" w:space="1" w:color="auto"/>
          <w:left w:val="single" w:sz="4" w:space="4" w:color="auto"/>
          <w:bottom w:val="single" w:sz="4" w:space="1" w:color="auto"/>
          <w:right w:val="single" w:sz="4" w:space="4" w:color="auto"/>
        </w:pBdr>
        <w:spacing w:after="0"/>
        <w:rPr>
          <w:rFonts w:ascii="Arial Narrow" w:hAnsi="Arial Narrow"/>
          <w:bCs/>
        </w:rPr>
      </w:pPr>
      <w:r w:rsidRPr="00081188">
        <w:rPr>
          <w:rFonts w:ascii="Arial Narrow" w:hAnsi="Arial Narrow"/>
          <w:iCs/>
        </w:rPr>
        <w:sym w:font="Wingdings" w:char="F0A8"/>
      </w:r>
      <w:r w:rsidRPr="00081188">
        <w:rPr>
          <w:rFonts w:ascii="Arial Narrow" w:hAnsi="Arial Narrow"/>
          <w:iCs/>
        </w:rPr>
        <w:t xml:space="preserve"> </w:t>
      </w:r>
      <w:r w:rsidRPr="00081188">
        <w:rPr>
          <w:rFonts w:ascii="Arial Narrow" w:hAnsi="Arial Narrow"/>
          <w:bCs/>
        </w:rPr>
        <w:t>Artisanat et activités liées au tourisme</w:t>
      </w:r>
      <w:r w:rsidR="00FA49DC">
        <w:rPr>
          <w:rFonts w:ascii="Arial Narrow" w:hAnsi="Arial Narrow"/>
          <w:bCs/>
        </w:rPr>
        <w:t>. P</w:t>
      </w:r>
      <w:r w:rsidR="002547A9" w:rsidRPr="00081188">
        <w:rPr>
          <w:rFonts w:ascii="Arial Narrow" w:hAnsi="Arial Narrow"/>
          <w:bCs/>
        </w:rPr>
        <w:t>récise</w:t>
      </w:r>
      <w:r w:rsidR="00FA49DC">
        <w:rPr>
          <w:rFonts w:ascii="Arial Narrow" w:hAnsi="Arial Narrow"/>
          <w:bCs/>
        </w:rPr>
        <w:t>z : ……………………………………………………………………</w:t>
      </w:r>
    </w:p>
    <w:p w14:paraId="423A4ADC" w14:textId="5A8109A7" w:rsidR="00081188" w:rsidRPr="00081188" w:rsidRDefault="00081188" w:rsidP="00081188">
      <w:pPr>
        <w:pBdr>
          <w:top w:val="single" w:sz="4" w:space="1" w:color="auto"/>
          <w:left w:val="single" w:sz="4" w:space="4" w:color="auto"/>
          <w:bottom w:val="single" w:sz="4" w:space="1" w:color="auto"/>
          <w:right w:val="single" w:sz="4" w:space="4" w:color="auto"/>
        </w:pBdr>
        <w:spacing w:after="0"/>
        <w:rPr>
          <w:rFonts w:ascii="Arial Narrow" w:hAnsi="Arial Narrow"/>
          <w:bCs/>
        </w:rPr>
      </w:pPr>
      <w:r w:rsidRPr="00081188">
        <w:rPr>
          <w:rFonts w:ascii="Arial Narrow" w:hAnsi="Arial Narrow"/>
          <w:iCs/>
        </w:rPr>
        <w:sym w:font="Wingdings" w:char="F0A8"/>
      </w:r>
      <w:r w:rsidRPr="00081188">
        <w:rPr>
          <w:rFonts w:ascii="Arial Narrow" w:hAnsi="Arial Narrow"/>
          <w:iCs/>
        </w:rPr>
        <w:t xml:space="preserve"> </w:t>
      </w:r>
      <w:r w:rsidRPr="00081188">
        <w:rPr>
          <w:rFonts w:ascii="Arial Narrow" w:hAnsi="Arial Narrow"/>
          <w:bCs/>
        </w:rPr>
        <w:t>Restauration</w:t>
      </w:r>
      <w:r w:rsidR="00FA49DC">
        <w:rPr>
          <w:rFonts w:ascii="Arial Narrow" w:hAnsi="Arial Narrow"/>
          <w:bCs/>
        </w:rPr>
        <w:t>. P</w:t>
      </w:r>
      <w:r w:rsidR="002547A9" w:rsidRPr="00081188">
        <w:rPr>
          <w:rFonts w:ascii="Arial Narrow" w:hAnsi="Arial Narrow"/>
          <w:bCs/>
        </w:rPr>
        <w:t>récise</w:t>
      </w:r>
      <w:r w:rsidR="00FA49DC">
        <w:rPr>
          <w:rFonts w:ascii="Arial Narrow" w:hAnsi="Arial Narrow"/>
          <w:bCs/>
        </w:rPr>
        <w:t>z : ………………………………………………………………………………………………….</w:t>
      </w:r>
    </w:p>
    <w:p w14:paraId="651D751B" w14:textId="7F80F7A2" w:rsidR="00FA49DC" w:rsidRDefault="00081188" w:rsidP="00081188">
      <w:pPr>
        <w:pBdr>
          <w:top w:val="single" w:sz="4" w:space="1" w:color="auto"/>
          <w:left w:val="single" w:sz="4" w:space="4" w:color="auto"/>
          <w:bottom w:val="single" w:sz="4" w:space="1" w:color="auto"/>
          <w:right w:val="single" w:sz="4" w:space="4" w:color="auto"/>
        </w:pBdr>
        <w:spacing w:after="0"/>
        <w:rPr>
          <w:rFonts w:ascii="Arial Narrow" w:hAnsi="Arial Narrow"/>
          <w:iCs/>
        </w:rPr>
      </w:pPr>
      <w:r w:rsidRPr="00081188">
        <w:rPr>
          <w:rFonts w:ascii="Arial Narrow" w:hAnsi="Arial Narrow"/>
          <w:iCs/>
        </w:rPr>
        <w:sym w:font="Wingdings" w:char="F0A8"/>
      </w:r>
      <w:r w:rsidRPr="00081188">
        <w:rPr>
          <w:rFonts w:ascii="Arial Narrow" w:hAnsi="Arial Narrow"/>
          <w:iCs/>
        </w:rPr>
        <w:t xml:space="preserve"> </w:t>
      </w:r>
      <w:r w:rsidR="00FA49DC">
        <w:rPr>
          <w:rFonts w:ascii="Arial Narrow" w:hAnsi="Arial Narrow"/>
          <w:iCs/>
        </w:rPr>
        <w:t>Entreprise de Travaux Agricoles (ETA). Précisez : …………………………………………………………………...</w:t>
      </w:r>
    </w:p>
    <w:p w14:paraId="5156AF57" w14:textId="06F60B43" w:rsidR="00081188" w:rsidRPr="00081188" w:rsidRDefault="00FA49DC" w:rsidP="00081188">
      <w:pPr>
        <w:pBdr>
          <w:top w:val="single" w:sz="4" w:space="1" w:color="auto"/>
          <w:left w:val="single" w:sz="4" w:space="4" w:color="auto"/>
          <w:bottom w:val="single" w:sz="4" w:space="1" w:color="auto"/>
          <w:right w:val="single" w:sz="4" w:space="4" w:color="auto"/>
        </w:pBdr>
        <w:spacing w:after="0"/>
        <w:rPr>
          <w:rFonts w:ascii="Arial Narrow" w:hAnsi="Arial Narrow"/>
          <w:bCs/>
        </w:rPr>
      </w:pPr>
      <w:r w:rsidRPr="00081188">
        <w:rPr>
          <w:rFonts w:ascii="Arial Narrow" w:hAnsi="Arial Narrow"/>
          <w:iCs/>
        </w:rPr>
        <w:sym w:font="Wingdings" w:char="F0A8"/>
      </w:r>
      <w:r w:rsidRPr="00081188">
        <w:rPr>
          <w:rFonts w:ascii="Arial Narrow" w:hAnsi="Arial Narrow"/>
          <w:iCs/>
        </w:rPr>
        <w:t xml:space="preserve"> </w:t>
      </w:r>
      <w:r w:rsidR="00081188" w:rsidRPr="00081188">
        <w:rPr>
          <w:rFonts w:ascii="Arial Narrow" w:hAnsi="Arial Narrow"/>
          <w:bCs/>
        </w:rPr>
        <w:t>Autre</w:t>
      </w:r>
      <w:r>
        <w:rPr>
          <w:rFonts w:ascii="Arial Narrow" w:hAnsi="Arial Narrow"/>
          <w:bCs/>
        </w:rPr>
        <w:t>. P</w:t>
      </w:r>
      <w:r w:rsidR="00081188" w:rsidRPr="00081188">
        <w:rPr>
          <w:rFonts w:ascii="Arial Narrow" w:hAnsi="Arial Narrow"/>
          <w:bCs/>
        </w:rPr>
        <w:t>récise</w:t>
      </w:r>
      <w:r>
        <w:rPr>
          <w:rFonts w:ascii="Arial Narrow" w:hAnsi="Arial Narrow"/>
          <w:bCs/>
        </w:rPr>
        <w:t>z : …………………………………………………………………………………………………………..</w:t>
      </w:r>
    </w:p>
    <w:p w14:paraId="4C2AB620" w14:textId="6D5E06DB" w:rsidR="00081188" w:rsidRDefault="00081188" w:rsidP="00FC3B6A">
      <w:pPr>
        <w:spacing w:after="0"/>
        <w:jc w:val="both"/>
        <w:rPr>
          <w:rFonts w:ascii="Arial Narrow" w:hAnsi="Arial Narrow"/>
        </w:rPr>
      </w:pPr>
    </w:p>
    <w:p w14:paraId="4B39E217" w14:textId="4A106DAB" w:rsidR="00160092" w:rsidRDefault="00160092" w:rsidP="00FC3B6A">
      <w:pPr>
        <w:spacing w:after="0"/>
        <w:jc w:val="both"/>
        <w:rPr>
          <w:rFonts w:ascii="Arial Narrow" w:hAnsi="Arial Narrow"/>
        </w:rPr>
      </w:pPr>
    </w:p>
    <w:p w14:paraId="734C0CF7" w14:textId="77777777" w:rsidR="00E46B45" w:rsidRDefault="00E46B45" w:rsidP="00FC3B6A">
      <w:pPr>
        <w:spacing w:after="0"/>
        <w:jc w:val="both"/>
        <w:rPr>
          <w:rFonts w:ascii="Arial Narrow" w:hAnsi="Arial Narrow"/>
        </w:rPr>
      </w:pPr>
    </w:p>
    <w:p w14:paraId="67C27431" w14:textId="73CAE718" w:rsidR="00081188" w:rsidRPr="00160092" w:rsidRDefault="00E76B4F" w:rsidP="00E76B4F">
      <w:pPr>
        <w:pBdr>
          <w:top w:val="single" w:sz="4" w:space="1" w:color="auto"/>
          <w:left w:val="single" w:sz="4" w:space="4" w:color="auto"/>
          <w:bottom w:val="single" w:sz="4" w:space="1" w:color="auto"/>
          <w:right w:val="single" w:sz="4" w:space="4" w:color="auto"/>
        </w:pBdr>
        <w:spacing w:after="0"/>
        <w:jc w:val="both"/>
        <w:rPr>
          <w:rFonts w:ascii="Arial Narrow" w:hAnsi="Arial Narrow"/>
          <w:b/>
          <w:color w:val="82695E" w:themeColor="background2" w:themeShade="80"/>
        </w:rPr>
      </w:pPr>
      <w:r w:rsidRPr="00160092">
        <w:rPr>
          <w:rFonts w:ascii="Arial Narrow" w:hAnsi="Arial Narrow"/>
          <w:b/>
          <w:color w:val="82695E" w:themeColor="background2" w:themeShade="80"/>
        </w:rPr>
        <w:lastRenderedPageBreak/>
        <w:t xml:space="preserve">Si vous êtes </w:t>
      </w:r>
      <w:r w:rsidRPr="00160092">
        <w:rPr>
          <w:rFonts w:ascii="Arial Narrow" w:hAnsi="Arial Narrow"/>
          <w:b/>
          <w:color w:val="82695E" w:themeColor="background2" w:themeShade="80"/>
          <w:u w:val="single"/>
        </w:rPr>
        <w:t>viticulteur</w:t>
      </w:r>
      <w:r w:rsidRPr="00160092">
        <w:rPr>
          <w:rFonts w:ascii="Arial Narrow" w:hAnsi="Arial Narrow"/>
          <w:b/>
          <w:color w:val="82695E" w:themeColor="background2" w:themeShade="80"/>
        </w:rPr>
        <w:t xml:space="preserve">, en plus des activités listées ci-dessus, quelles sont vos autres activités </w:t>
      </w:r>
      <w:r w:rsidR="00E46B45">
        <w:rPr>
          <w:rFonts w:ascii="Arial Narrow" w:hAnsi="Arial Narrow"/>
          <w:b/>
          <w:color w:val="82695E" w:themeColor="background2" w:themeShade="80"/>
        </w:rPr>
        <w:t>exercées ?</w:t>
      </w:r>
      <w:r w:rsidRPr="00160092">
        <w:rPr>
          <w:rFonts w:ascii="Arial Narrow" w:hAnsi="Arial Narrow"/>
          <w:b/>
          <w:color w:val="82695E" w:themeColor="background2" w:themeShade="80"/>
        </w:rPr>
        <w:t xml:space="preserve"> </w:t>
      </w:r>
    </w:p>
    <w:p w14:paraId="7933F752" w14:textId="5B89F19E" w:rsidR="00E76B4F" w:rsidRPr="00160092" w:rsidRDefault="00E76B4F" w:rsidP="00E76B4F">
      <w:pPr>
        <w:pBdr>
          <w:top w:val="single" w:sz="4" w:space="1" w:color="auto"/>
          <w:left w:val="single" w:sz="4" w:space="4" w:color="auto"/>
          <w:bottom w:val="single" w:sz="4" w:space="1" w:color="auto"/>
          <w:right w:val="single" w:sz="4" w:space="4" w:color="auto"/>
        </w:pBdr>
        <w:spacing w:after="0"/>
        <w:rPr>
          <w:rFonts w:ascii="Arial Narrow" w:hAnsi="Arial Narrow"/>
          <w:i/>
          <w:iCs/>
          <w:sz w:val="18"/>
        </w:rPr>
      </w:pPr>
      <w:r w:rsidRPr="00E47061">
        <w:rPr>
          <w:rFonts w:ascii="Arial Narrow" w:hAnsi="Arial Narrow"/>
          <w:i/>
          <w:iCs/>
          <w:color w:val="808080" w:themeColor="background1" w:themeShade="80"/>
          <w:sz w:val="18"/>
        </w:rPr>
        <w:t>Ces données sont indispensables au PLUi</w:t>
      </w:r>
      <w:r>
        <w:rPr>
          <w:rFonts w:ascii="Arial Narrow" w:hAnsi="Arial Narrow"/>
          <w:i/>
          <w:iCs/>
          <w:color w:val="808080" w:themeColor="background1" w:themeShade="80"/>
          <w:sz w:val="18"/>
        </w:rPr>
        <w:t xml:space="preserve"> pour pouvoir apposer le bon zonage aux constructions existantes et permettre leur évolution. Toute activité qui </w:t>
      </w:r>
      <w:r w:rsidRPr="00E46B45">
        <w:rPr>
          <w:rFonts w:ascii="Arial Narrow" w:hAnsi="Arial Narrow"/>
          <w:i/>
          <w:iCs/>
          <w:color w:val="808080" w:themeColor="background1" w:themeShade="80"/>
          <w:sz w:val="18"/>
        </w:rPr>
        <w:t>n’est pas direct</w:t>
      </w:r>
      <w:r w:rsidR="00E46B45" w:rsidRPr="00E46B45">
        <w:rPr>
          <w:rFonts w:ascii="Arial Narrow" w:hAnsi="Arial Narrow"/>
          <w:i/>
          <w:iCs/>
          <w:color w:val="808080" w:themeColor="background1" w:themeShade="80"/>
          <w:sz w:val="18"/>
        </w:rPr>
        <w:t>ement</w:t>
      </w:r>
      <w:r w:rsidRPr="00E46B45">
        <w:rPr>
          <w:rFonts w:ascii="Arial Narrow" w:hAnsi="Arial Narrow"/>
          <w:i/>
          <w:iCs/>
          <w:color w:val="808080" w:themeColor="background1" w:themeShade="80"/>
          <w:sz w:val="18"/>
        </w:rPr>
        <w:t xml:space="preserve"> liée à l’agriculture est en effet considérée comme industrielle et doit faire l’objet d’un zonage économique spécifique</w:t>
      </w:r>
    </w:p>
    <w:p w14:paraId="48C0C7F8" w14:textId="4B84E3A6" w:rsidR="00E76B4F" w:rsidRDefault="00E76B4F" w:rsidP="00E76B4F">
      <w:pPr>
        <w:pBdr>
          <w:top w:val="single" w:sz="4" w:space="1" w:color="auto"/>
          <w:left w:val="single" w:sz="4" w:space="4" w:color="auto"/>
          <w:bottom w:val="single" w:sz="4" w:space="1" w:color="auto"/>
          <w:right w:val="single" w:sz="4" w:space="4" w:color="auto"/>
        </w:pBdr>
        <w:spacing w:after="0"/>
        <w:rPr>
          <w:rFonts w:ascii="Arial Narrow" w:hAnsi="Arial Narrow"/>
          <w:iCs/>
        </w:rPr>
      </w:pPr>
      <w:r w:rsidRPr="00160092">
        <w:rPr>
          <w:rFonts w:ascii="Arial Narrow" w:hAnsi="Arial Narrow"/>
          <w:iCs/>
        </w:rPr>
        <w:sym w:font="Wingdings" w:char="F0A8"/>
      </w:r>
      <w:r w:rsidRPr="00160092">
        <w:rPr>
          <w:rFonts w:ascii="Arial Narrow" w:hAnsi="Arial Narrow"/>
          <w:iCs/>
        </w:rPr>
        <w:t xml:space="preserve"> bouilleur de cru</w:t>
      </w:r>
      <w:r w:rsidR="00857CB8">
        <w:rPr>
          <w:rFonts w:ascii="Arial Narrow" w:hAnsi="Arial Narrow"/>
          <w:iCs/>
        </w:rPr>
        <w:t xml:space="preserve"> à domicile</w:t>
      </w:r>
    </w:p>
    <w:p w14:paraId="441E260E" w14:textId="6F9DA777" w:rsidR="00857CB8" w:rsidRDefault="00857CB8" w:rsidP="00E76B4F">
      <w:pPr>
        <w:pBdr>
          <w:top w:val="single" w:sz="4" w:space="1" w:color="auto"/>
          <w:left w:val="single" w:sz="4" w:space="4" w:color="auto"/>
          <w:bottom w:val="single" w:sz="4" w:space="1" w:color="auto"/>
          <w:right w:val="single" w:sz="4" w:space="4" w:color="auto"/>
        </w:pBdr>
        <w:spacing w:after="0"/>
        <w:rPr>
          <w:rFonts w:ascii="Arial Narrow" w:hAnsi="Arial Narrow"/>
          <w:bCs/>
          <w:iCs/>
        </w:rPr>
      </w:pPr>
      <w:r w:rsidRPr="00160092">
        <w:rPr>
          <w:rFonts w:ascii="Arial Narrow" w:hAnsi="Arial Narrow"/>
          <w:iCs/>
        </w:rPr>
        <w:sym w:font="Wingdings" w:char="F0A8"/>
      </w:r>
      <w:r>
        <w:rPr>
          <w:rFonts w:ascii="Arial Narrow" w:hAnsi="Arial Narrow"/>
          <w:iCs/>
        </w:rPr>
        <w:t xml:space="preserve"> </w:t>
      </w:r>
      <w:r>
        <w:rPr>
          <w:rFonts w:ascii="Arial Narrow" w:hAnsi="Arial Narrow"/>
          <w:bCs/>
          <w:iCs/>
        </w:rPr>
        <w:t>bouilleur de cru à</w:t>
      </w:r>
      <w:r w:rsidR="00E46B45">
        <w:rPr>
          <w:rFonts w:ascii="Arial Narrow" w:hAnsi="Arial Narrow"/>
          <w:bCs/>
          <w:iCs/>
        </w:rPr>
        <w:t xml:space="preserve"> façon</w:t>
      </w:r>
    </w:p>
    <w:p w14:paraId="78D9D8F5" w14:textId="714D8B0A" w:rsidR="00E76B4F" w:rsidRPr="00160092" w:rsidRDefault="00E76B4F" w:rsidP="00E76B4F">
      <w:pPr>
        <w:pBdr>
          <w:top w:val="single" w:sz="4" w:space="1" w:color="auto"/>
          <w:left w:val="single" w:sz="4" w:space="4" w:color="auto"/>
          <w:bottom w:val="single" w:sz="4" w:space="1" w:color="auto"/>
          <w:right w:val="single" w:sz="4" w:space="4" w:color="auto"/>
        </w:pBdr>
        <w:spacing w:after="0"/>
        <w:rPr>
          <w:rFonts w:ascii="Arial Narrow" w:hAnsi="Arial Narrow"/>
          <w:bCs/>
        </w:rPr>
      </w:pPr>
      <w:r w:rsidRPr="00160092">
        <w:rPr>
          <w:rFonts w:ascii="Arial Narrow" w:hAnsi="Arial Narrow"/>
          <w:iCs/>
        </w:rPr>
        <w:sym w:font="Wingdings" w:char="F0A8"/>
      </w:r>
      <w:r w:rsidRPr="00160092">
        <w:rPr>
          <w:rFonts w:ascii="Arial Narrow" w:hAnsi="Arial Narrow"/>
          <w:iCs/>
        </w:rPr>
        <w:t xml:space="preserve"> bouilleur de profession</w:t>
      </w:r>
    </w:p>
    <w:p w14:paraId="5865307B" w14:textId="1E11A84B" w:rsidR="00E76B4F" w:rsidRPr="00160092" w:rsidRDefault="00E76B4F" w:rsidP="00E76B4F">
      <w:pPr>
        <w:pBdr>
          <w:top w:val="single" w:sz="4" w:space="1" w:color="auto"/>
          <w:left w:val="single" w:sz="4" w:space="4" w:color="auto"/>
          <w:bottom w:val="single" w:sz="4" w:space="1" w:color="auto"/>
          <w:right w:val="single" w:sz="4" w:space="4" w:color="auto"/>
        </w:pBdr>
        <w:spacing w:after="0"/>
        <w:rPr>
          <w:rFonts w:ascii="Arial Narrow" w:hAnsi="Arial Narrow"/>
          <w:bCs/>
        </w:rPr>
      </w:pPr>
      <w:r w:rsidRPr="00160092">
        <w:rPr>
          <w:rFonts w:ascii="Arial Narrow" w:hAnsi="Arial Narrow"/>
          <w:iCs/>
        </w:rPr>
        <w:sym w:font="Wingdings" w:char="F0A8"/>
      </w:r>
      <w:r w:rsidRPr="00160092">
        <w:rPr>
          <w:rFonts w:ascii="Arial Narrow" w:hAnsi="Arial Narrow"/>
          <w:iCs/>
        </w:rPr>
        <w:t xml:space="preserve"> stockage pour autrui </w:t>
      </w:r>
    </w:p>
    <w:p w14:paraId="3D01B3BA" w14:textId="2F645A19" w:rsidR="00E76B4F" w:rsidRPr="00160092" w:rsidRDefault="00E76B4F" w:rsidP="00E76B4F">
      <w:pPr>
        <w:pBdr>
          <w:top w:val="single" w:sz="4" w:space="1" w:color="auto"/>
          <w:left w:val="single" w:sz="4" w:space="4" w:color="auto"/>
          <w:bottom w:val="single" w:sz="4" w:space="1" w:color="auto"/>
          <w:right w:val="single" w:sz="4" w:space="4" w:color="auto"/>
        </w:pBdr>
        <w:spacing w:after="0"/>
        <w:rPr>
          <w:rFonts w:ascii="Arial Narrow" w:hAnsi="Arial Narrow"/>
          <w:iCs/>
        </w:rPr>
      </w:pPr>
      <w:r w:rsidRPr="00160092">
        <w:rPr>
          <w:rFonts w:ascii="Arial Narrow" w:hAnsi="Arial Narrow"/>
          <w:iCs/>
        </w:rPr>
        <w:sym w:font="Wingdings" w:char="F0A8"/>
      </w:r>
      <w:r w:rsidRPr="00160092">
        <w:rPr>
          <w:rFonts w:ascii="Arial Narrow" w:hAnsi="Arial Narrow"/>
          <w:iCs/>
        </w:rPr>
        <w:t xml:space="preserve"> stockage d’autres spiritueux</w:t>
      </w:r>
    </w:p>
    <w:p w14:paraId="37E12E99" w14:textId="7E6EBE99" w:rsidR="00E76B4F" w:rsidRPr="00160092" w:rsidRDefault="00E76B4F" w:rsidP="00E76B4F">
      <w:pPr>
        <w:pBdr>
          <w:top w:val="single" w:sz="4" w:space="1" w:color="auto"/>
          <w:left w:val="single" w:sz="4" w:space="4" w:color="auto"/>
          <w:bottom w:val="single" w:sz="4" w:space="1" w:color="auto"/>
          <w:right w:val="single" w:sz="4" w:space="4" w:color="auto"/>
        </w:pBdr>
        <w:spacing w:after="0"/>
        <w:rPr>
          <w:rFonts w:ascii="Arial Narrow" w:hAnsi="Arial Narrow"/>
          <w:bCs/>
        </w:rPr>
      </w:pPr>
      <w:r w:rsidRPr="00160092">
        <w:rPr>
          <w:rFonts w:ascii="Arial Narrow" w:hAnsi="Arial Narrow"/>
          <w:iCs/>
        </w:rPr>
        <w:sym w:font="Wingdings" w:char="F0A8"/>
      </w:r>
      <w:r w:rsidRPr="00160092">
        <w:rPr>
          <w:rFonts w:ascii="Arial Narrow" w:hAnsi="Arial Narrow"/>
          <w:iCs/>
        </w:rPr>
        <w:t xml:space="preserve"> négoce</w:t>
      </w:r>
    </w:p>
    <w:p w14:paraId="0558C6A2" w14:textId="03831B43" w:rsidR="00E76B4F" w:rsidRPr="00160092" w:rsidRDefault="00E76B4F" w:rsidP="00E76B4F">
      <w:pPr>
        <w:pBdr>
          <w:top w:val="single" w:sz="4" w:space="1" w:color="auto"/>
          <w:left w:val="single" w:sz="4" w:space="4" w:color="auto"/>
          <w:bottom w:val="single" w:sz="4" w:space="1" w:color="auto"/>
          <w:right w:val="single" w:sz="4" w:space="4" w:color="auto"/>
        </w:pBdr>
        <w:spacing w:after="0"/>
        <w:rPr>
          <w:rFonts w:ascii="Arial Narrow" w:hAnsi="Arial Narrow"/>
          <w:bCs/>
        </w:rPr>
      </w:pPr>
      <w:r w:rsidRPr="00160092">
        <w:rPr>
          <w:rFonts w:ascii="Arial Narrow" w:hAnsi="Arial Narrow"/>
          <w:iCs/>
        </w:rPr>
        <w:sym w:font="Wingdings" w:char="F0A8"/>
      </w:r>
      <w:r w:rsidRPr="00160092">
        <w:rPr>
          <w:rFonts w:ascii="Arial Narrow" w:hAnsi="Arial Narrow"/>
          <w:iCs/>
        </w:rPr>
        <w:t xml:space="preserve"> </w:t>
      </w:r>
      <w:r w:rsidRPr="00160092">
        <w:rPr>
          <w:rFonts w:ascii="Arial Narrow" w:hAnsi="Arial Narrow"/>
          <w:bCs/>
        </w:rPr>
        <w:t>Autre</w:t>
      </w:r>
      <w:r w:rsidR="00FA49DC">
        <w:rPr>
          <w:rFonts w:ascii="Arial Narrow" w:hAnsi="Arial Narrow"/>
          <w:bCs/>
        </w:rPr>
        <w:t>. Pr</w:t>
      </w:r>
      <w:r w:rsidRPr="00160092">
        <w:rPr>
          <w:rFonts w:ascii="Arial Narrow" w:hAnsi="Arial Narrow"/>
          <w:bCs/>
        </w:rPr>
        <w:t>écise</w:t>
      </w:r>
      <w:r w:rsidR="00FA49DC">
        <w:rPr>
          <w:rFonts w:ascii="Arial Narrow" w:hAnsi="Arial Narrow"/>
          <w:bCs/>
        </w:rPr>
        <w:t>z : …………………………………………………………………………………………………………….</w:t>
      </w:r>
    </w:p>
    <w:p w14:paraId="317DF8DB" w14:textId="44C56726" w:rsidR="00E76B4F" w:rsidRDefault="00E76B4F" w:rsidP="00E76B4F">
      <w:pPr>
        <w:spacing w:after="0"/>
        <w:rPr>
          <w:rFonts w:ascii="Arial Narrow" w:hAnsi="Arial Narrow"/>
          <w:bCs/>
        </w:rPr>
      </w:pPr>
    </w:p>
    <w:p w14:paraId="6412EC01" w14:textId="44F4BBFA" w:rsidR="00160092" w:rsidRDefault="00160092" w:rsidP="00E76B4F">
      <w:pPr>
        <w:spacing w:after="0"/>
        <w:rPr>
          <w:rFonts w:ascii="Arial Narrow" w:hAnsi="Arial Narrow"/>
          <w:bCs/>
        </w:rPr>
      </w:pPr>
    </w:p>
    <w:p w14:paraId="7BDC48F2" w14:textId="77777777" w:rsidR="00160092" w:rsidRPr="00081188" w:rsidRDefault="00160092" w:rsidP="00E76B4F">
      <w:pPr>
        <w:spacing w:after="0"/>
        <w:rPr>
          <w:rFonts w:ascii="Arial Narrow" w:hAnsi="Arial Narrow"/>
          <w:bCs/>
        </w:rPr>
      </w:pPr>
    </w:p>
    <w:p w14:paraId="0AFD14CC" w14:textId="061110C5" w:rsidR="008809F4" w:rsidRPr="008809F4" w:rsidRDefault="00772C30" w:rsidP="00A61B8F">
      <w:pPr>
        <w:rPr>
          <w:rFonts w:ascii="Arial Narrow" w:hAnsi="Arial Narrow"/>
          <w:b/>
          <w:color w:val="82695E" w:themeColor="background2" w:themeShade="80"/>
          <w:sz w:val="24"/>
          <w:u w:val="single"/>
        </w:rPr>
      </w:pPr>
      <w:r>
        <w:rPr>
          <w:rFonts w:ascii="Arial Narrow" w:hAnsi="Arial Narrow"/>
          <w:b/>
          <w:color w:val="82695E" w:themeColor="background2" w:themeShade="80"/>
          <w:sz w:val="24"/>
          <w:u w:val="single"/>
        </w:rPr>
        <w:t xml:space="preserve">2.2. </w:t>
      </w:r>
      <w:r w:rsidR="008809F4" w:rsidRPr="008809F4">
        <w:rPr>
          <w:rFonts w:ascii="Arial Narrow" w:hAnsi="Arial Narrow"/>
          <w:b/>
          <w:color w:val="82695E" w:themeColor="background2" w:themeShade="80"/>
          <w:sz w:val="24"/>
          <w:u w:val="single"/>
        </w:rPr>
        <w:t>LES CONSTRUCTIONS ET INSTALLATIONS NECESSAIRES A L’EXPLOITATION</w:t>
      </w:r>
    </w:p>
    <w:p w14:paraId="2A139640" w14:textId="12A3ABC5" w:rsidR="008809F4" w:rsidRDefault="008809F4" w:rsidP="008809F4">
      <w:pPr>
        <w:pBdr>
          <w:top w:val="single" w:sz="4" w:space="1" w:color="auto"/>
          <w:left w:val="single" w:sz="4" w:space="4" w:color="auto"/>
          <w:bottom w:val="single" w:sz="4" w:space="1" w:color="auto"/>
          <w:right w:val="single" w:sz="4" w:space="4" w:color="auto"/>
        </w:pBdr>
        <w:spacing w:after="0"/>
        <w:jc w:val="both"/>
        <w:rPr>
          <w:rFonts w:ascii="Arial Narrow" w:hAnsi="Arial Narrow"/>
          <w:b/>
          <w:color w:val="82695E" w:themeColor="background2" w:themeShade="80"/>
          <w:sz w:val="24"/>
        </w:rPr>
      </w:pPr>
      <w:r w:rsidRPr="009A6A59">
        <w:rPr>
          <w:rFonts w:ascii="Arial Narrow" w:hAnsi="Arial Narrow"/>
          <w:b/>
          <w:color w:val="82695E" w:themeColor="background2" w:themeShade="80"/>
          <w:sz w:val="24"/>
        </w:rPr>
        <w:t>Localisation des constructions et installations liées à l</w:t>
      </w:r>
      <w:r>
        <w:rPr>
          <w:rFonts w:ascii="Arial Narrow" w:hAnsi="Arial Narrow"/>
          <w:b/>
          <w:color w:val="82695E" w:themeColor="background2" w:themeShade="80"/>
          <w:sz w:val="24"/>
        </w:rPr>
        <w:t>’exploitation</w:t>
      </w:r>
      <w:r w:rsidRPr="009A6A59">
        <w:rPr>
          <w:rFonts w:ascii="Arial Narrow" w:hAnsi="Arial Narrow"/>
          <w:b/>
          <w:color w:val="82695E" w:themeColor="background2" w:themeShade="80"/>
          <w:sz w:val="24"/>
        </w:rPr>
        <w:t>. Merci de joindre un plan clair de repérage des constructions en y indiquant l</w:t>
      </w:r>
      <w:r>
        <w:rPr>
          <w:rFonts w:ascii="Arial Narrow" w:hAnsi="Arial Narrow"/>
          <w:b/>
          <w:color w:val="82695E" w:themeColor="background2" w:themeShade="80"/>
          <w:sz w:val="24"/>
        </w:rPr>
        <w:t xml:space="preserve">e/les </w:t>
      </w:r>
      <w:r w:rsidRPr="009A6A59">
        <w:rPr>
          <w:rFonts w:ascii="Arial Narrow" w:hAnsi="Arial Narrow"/>
          <w:b/>
          <w:color w:val="82695E" w:themeColor="background2" w:themeShade="80"/>
          <w:sz w:val="24"/>
        </w:rPr>
        <w:t>usage</w:t>
      </w:r>
      <w:r>
        <w:rPr>
          <w:rFonts w:ascii="Arial Narrow" w:hAnsi="Arial Narrow"/>
          <w:b/>
          <w:color w:val="82695E" w:themeColor="background2" w:themeShade="80"/>
          <w:sz w:val="24"/>
        </w:rPr>
        <w:t>(s)</w:t>
      </w:r>
      <w:r w:rsidRPr="009A6A59">
        <w:rPr>
          <w:rFonts w:ascii="Arial Narrow" w:hAnsi="Arial Narrow"/>
          <w:b/>
          <w:color w:val="82695E" w:themeColor="background2" w:themeShade="80"/>
          <w:sz w:val="24"/>
        </w:rPr>
        <w:t xml:space="preserve"> de chaque construction par site concerné (si l</w:t>
      </w:r>
      <w:r>
        <w:rPr>
          <w:rFonts w:ascii="Arial Narrow" w:hAnsi="Arial Narrow"/>
          <w:b/>
          <w:color w:val="82695E" w:themeColor="background2" w:themeShade="80"/>
          <w:sz w:val="24"/>
        </w:rPr>
        <w:t>’exploitation</w:t>
      </w:r>
      <w:r w:rsidRPr="009A6A59">
        <w:rPr>
          <w:rFonts w:ascii="Arial Narrow" w:hAnsi="Arial Narrow"/>
          <w:b/>
          <w:color w:val="82695E" w:themeColor="background2" w:themeShade="80"/>
          <w:sz w:val="24"/>
        </w:rPr>
        <w:t xml:space="preserve"> </w:t>
      </w:r>
      <w:r>
        <w:rPr>
          <w:rFonts w:ascii="Arial Narrow" w:hAnsi="Arial Narrow"/>
          <w:b/>
          <w:color w:val="82695E" w:themeColor="background2" w:themeShade="80"/>
          <w:sz w:val="24"/>
        </w:rPr>
        <w:t xml:space="preserve">en </w:t>
      </w:r>
      <w:r w:rsidRPr="009A6A59">
        <w:rPr>
          <w:rFonts w:ascii="Arial Narrow" w:hAnsi="Arial Narrow"/>
          <w:b/>
          <w:color w:val="82695E" w:themeColor="background2" w:themeShade="80"/>
          <w:sz w:val="24"/>
        </w:rPr>
        <w:t>possède plusieurs)</w:t>
      </w:r>
      <w:r>
        <w:rPr>
          <w:rFonts w:ascii="Arial Narrow" w:hAnsi="Arial Narrow"/>
          <w:b/>
          <w:color w:val="82695E" w:themeColor="background2" w:themeShade="80"/>
          <w:sz w:val="24"/>
        </w:rPr>
        <w:t>.</w:t>
      </w:r>
    </w:p>
    <w:p w14:paraId="4CF16951" w14:textId="019A1887" w:rsidR="0003169B" w:rsidRDefault="0003169B" w:rsidP="0003169B">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r w:rsidRPr="00E47061">
        <w:rPr>
          <w:rFonts w:ascii="Arial Narrow" w:hAnsi="Arial Narrow"/>
          <w:i/>
          <w:iCs/>
          <w:color w:val="808080" w:themeColor="background1" w:themeShade="80"/>
          <w:sz w:val="18"/>
        </w:rPr>
        <w:t>Ces données sont indispensables au PLUi</w:t>
      </w:r>
      <w:r>
        <w:rPr>
          <w:rFonts w:ascii="Arial Narrow" w:hAnsi="Arial Narrow"/>
          <w:i/>
          <w:iCs/>
          <w:color w:val="808080" w:themeColor="background1" w:themeShade="80"/>
          <w:sz w:val="18"/>
        </w:rPr>
        <w:t xml:space="preserve"> pour pouvoir apposer le bon zonage aux constructions existantes et permettre leur évolution. Elles permettent également de pouvoir identifier des problématiques de cohabitation avec d’autres activités</w:t>
      </w:r>
      <w:r w:rsidRPr="00E47061">
        <w:rPr>
          <w:rFonts w:ascii="Arial Narrow" w:hAnsi="Arial Narrow"/>
          <w:i/>
          <w:iCs/>
          <w:color w:val="808080" w:themeColor="background1" w:themeShade="80"/>
          <w:sz w:val="18"/>
        </w:rPr>
        <w:t xml:space="preserve">. </w:t>
      </w:r>
      <w:r>
        <w:rPr>
          <w:rFonts w:ascii="Arial Narrow" w:hAnsi="Arial Narrow"/>
          <w:i/>
          <w:iCs/>
          <w:color w:val="808080" w:themeColor="background1" w:themeShade="80"/>
          <w:sz w:val="18"/>
        </w:rPr>
        <w:t xml:space="preserve">Des permanences seront organisées, </w:t>
      </w:r>
      <w:r w:rsidR="00160092">
        <w:rPr>
          <w:rFonts w:ascii="Arial Narrow" w:hAnsi="Arial Narrow"/>
          <w:i/>
          <w:iCs/>
          <w:color w:val="808080" w:themeColor="background1" w:themeShade="80"/>
          <w:sz w:val="18"/>
        </w:rPr>
        <w:t>où</w:t>
      </w:r>
      <w:r>
        <w:rPr>
          <w:rFonts w:ascii="Arial Narrow" w:hAnsi="Arial Narrow"/>
          <w:i/>
          <w:iCs/>
          <w:color w:val="808080" w:themeColor="background1" w:themeShade="80"/>
          <w:sz w:val="18"/>
        </w:rPr>
        <w:t xml:space="preserve"> chaque agriculteur </w:t>
      </w:r>
      <w:r w:rsidR="00160092">
        <w:rPr>
          <w:rFonts w:ascii="Arial Narrow" w:hAnsi="Arial Narrow"/>
          <w:i/>
          <w:iCs/>
          <w:color w:val="808080" w:themeColor="background1" w:themeShade="80"/>
          <w:sz w:val="18"/>
        </w:rPr>
        <w:t xml:space="preserve">pourra poser des questions et où il sera possible de </w:t>
      </w:r>
      <w:r>
        <w:rPr>
          <w:rFonts w:ascii="Arial Narrow" w:hAnsi="Arial Narrow"/>
          <w:i/>
          <w:iCs/>
          <w:color w:val="808080" w:themeColor="background1" w:themeShade="80"/>
          <w:sz w:val="18"/>
        </w:rPr>
        <w:t xml:space="preserve">cartographier </w:t>
      </w:r>
      <w:r w:rsidRPr="0003169B">
        <w:rPr>
          <w:rFonts w:ascii="Arial Narrow" w:hAnsi="Arial Narrow"/>
          <w:i/>
          <w:iCs/>
          <w:color w:val="808080" w:themeColor="background1" w:themeShade="80"/>
          <w:sz w:val="18"/>
        </w:rPr>
        <w:t xml:space="preserve">directement </w:t>
      </w:r>
      <w:r w:rsidR="00160092">
        <w:rPr>
          <w:rFonts w:ascii="Arial Narrow" w:hAnsi="Arial Narrow"/>
          <w:i/>
          <w:iCs/>
          <w:color w:val="808080" w:themeColor="background1" w:themeShade="80"/>
          <w:sz w:val="18"/>
        </w:rPr>
        <w:t>le</w:t>
      </w:r>
      <w:r>
        <w:rPr>
          <w:rFonts w:ascii="Arial Narrow" w:hAnsi="Arial Narrow"/>
          <w:i/>
          <w:iCs/>
          <w:color w:val="808080" w:themeColor="background1" w:themeShade="80"/>
          <w:sz w:val="18"/>
        </w:rPr>
        <w:t xml:space="preserve">s bâtiments </w:t>
      </w:r>
      <w:r w:rsidRPr="0003169B">
        <w:rPr>
          <w:rFonts w:ascii="Arial Narrow" w:hAnsi="Arial Narrow"/>
          <w:i/>
          <w:iCs/>
          <w:color w:val="808080" w:themeColor="background1" w:themeShade="80"/>
          <w:sz w:val="18"/>
        </w:rPr>
        <w:t xml:space="preserve">sur SIG (système d’Information Géographique). </w:t>
      </w:r>
      <w:r>
        <w:rPr>
          <w:rFonts w:ascii="Arial Narrow" w:hAnsi="Arial Narrow"/>
          <w:i/>
          <w:iCs/>
          <w:color w:val="808080" w:themeColor="background1" w:themeShade="80"/>
          <w:sz w:val="18"/>
        </w:rPr>
        <w:t xml:space="preserve">  </w:t>
      </w:r>
    </w:p>
    <w:p w14:paraId="53C931A7" w14:textId="77777777" w:rsidR="0003169B" w:rsidRPr="00160092" w:rsidRDefault="0003169B" w:rsidP="0003169B">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r w:rsidRPr="00160092">
        <w:rPr>
          <w:rFonts w:ascii="Arial Narrow" w:hAnsi="Arial Narrow"/>
          <w:i/>
          <w:iCs/>
          <w:color w:val="808080" w:themeColor="background1" w:themeShade="80"/>
          <w:sz w:val="18"/>
        </w:rPr>
        <w:t xml:space="preserve">Utiliser la liste des usages suivante : </w:t>
      </w:r>
    </w:p>
    <w:p w14:paraId="71FEBFDD" w14:textId="7B07C146" w:rsidR="0003169B" w:rsidRPr="00160092" w:rsidRDefault="0003169B" w:rsidP="0003169B">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r w:rsidRPr="00160092">
        <w:rPr>
          <w:rFonts w:ascii="Arial Narrow" w:hAnsi="Arial Narrow"/>
          <w:i/>
          <w:iCs/>
          <w:color w:val="808080" w:themeColor="background1" w:themeShade="80"/>
          <w:sz w:val="18"/>
        </w:rPr>
        <w:t>-bâtiment d’élevage</w:t>
      </w:r>
    </w:p>
    <w:p w14:paraId="42D37CED" w14:textId="670B76D5" w:rsidR="001F5270" w:rsidRPr="00160092" w:rsidRDefault="0003169B" w:rsidP="0003169B">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r w:rsidRPr="00160092">
        <w:rPr>
          <w:rFonts w:ascii="Arial Narrow" w:hAnsi="Arial Narrow"/>
          <w:i/>
          <w:iCs/>
          <w:color w:val="808080" w:themeColor="background1" w:themeShade="80"/>
          <w:sz w:val="18"/>
        </w:rPr>
        <w:t>-bâtiment</w:t>
      </w:r>
      <w:r w:rsidR="001F5270" w:rsidRPr="00160092">
        <w:rPr>
          <w:rFonts w:ascii="Arial Narrow" w:hAnsi="Arial Narrow"/>
          <w:i/>
          <w:iCs/>
          <w:color w:val="808080" w:themeColor="background1" w:themeShade="80"/>
          <w:sz w:val="18"/>
        </w:rPr>
        <w:t xml:space="preserve"> de </w:t>
      </w:r>
      <w:r w:rsidRPr="00160092">
        <w:rPr>
          <w:rFonts w:ascii="Arial Narrow" w:hAnsi="Arial Narrow"/>
          <w:i/>
          <w:iCs/>
          <w:color w:val="808080" w:themeColor="background1" w:themeShade="80"/>
          <w:sz w:val="18"/>
        </w:rPr>
        <w:t>stocka</w:t>
      </w:r>
      <w:r w:rsidR="00857CB8">
        <w:rPr>
          <w:rFonts w:ascii="Arial Narrow" w:hAnsi="Arial Narrow"/>
          <w:i/>
          <w:iCs/>
          <w:color w:val="808080" w:themeColor="background1" w:themeShade="80"/>
          <w:sz w:val="18"/>
        </w:rPr>
        <w:t xml:space="preserve">ge </w:t>
      </w:r>
      <w:r w:rsidR="001F5270" w:rsidRPr="00160092">
        <w:rPr>
          <w:rFonts w:ascii="Arial Narrow" w:hAnsi="Arial Narrow"/>
          <w:i/>
          <w:iCs/>
          <w:color w:val="808080" w:themeColor="background1" w:themeShade="80"/>
          <w:sz w:val="18"/>
        </w:rPr>
        <w:t>(matériel, alcool, foin, fourrage, céréales)</w:t>
      </w:r>
    </w:p>
    <w:p w14:paraId="5CBB1CF2" w14:textId="1C7C0FB1" w:rsidR="001F5270" w:rsidRPr="00160092" w:rsidRDefault="001F5270" w:rsidP="0003169B">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r w:rsidRPr="00160092">
        <w:rPr>
          <w:rFonts w:ascii="Arial Narrow" w:hAnsi="Arial Narrow"/>
          <w:i/>
          <w:iCs/>
          <w:color w:val="808080" w:themeColor="background1" w:themeShade="80"/>
          <w:sz w:val="18"/>
        </w:rPr>
        <w:t>-locaux/bureaux de personnel</w:t>
      </w:r>
    </w:p>
    <w:p w14:paraId="7741C6DF" w14:textId="5107678A" w:rsidR="0003169B" w:rsidRPr="00160092" w:rsidRDefault="0003169B" w:rsidP="0003169B">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r w:rsidRPr="00160092">
        <w:rPr>
          <w:rFonts w:ascii="Arial Narrow" w:hAnsi="Arial Narrow"/>
          <w:i/>
          <w:iCs/>
          <w:color w:val="808080" w:themeColor="background1" w:themeShade="80"/>
          <w:sz w:val="18"/>
        </w:rPr>
        <w:t>-</w:t>
      </w:r>
      <w:bookmarkStart w:id="1" w:name="_Hlk59528315"/>
      <w:r w:rsidR="001F5270" w:rsidRPr="00160092">
        <w:rPr>
          <w:rFonts w:ascii="Arial Narrow" w:hAnsi="Arial Narrow"/>
          <w:i/>
          <w:iCs/>
          <w:color w:val="808080" w:themeColor="background1" w:themeShade="80"/>
          <w:sz w:val="18"/>
        </w:rPr>
        <w:t>bâtiment mixte</w:t>
      </w:r>
      <w:bookmarkEnd w:id="1"/>
      <w:r w:rsidR="001F5270" w:rsidRPr="00160092">
        <w:rPr>
          <w:rFonts w:ascii="Arial Narrow" w:hAnsi="Arial Narrow"/>
          <w:i/>
          <w:iCs/>
          <w:color w:val="808080" w:themeColor="background1" w:themeShade="80"/>
          <w:sz w:val="18"/>
        </w:rPr>
        <w:t xml:space="preserve"> (préciser. exemple : </w:t>
      </w:r>
      <w:r w:rsidRPr="00160092">
        <w:rPr>
          <w:rFonts w:ascii="Arial Narrow" w:hAnsi="Arial Narrow"/>
          <w:i/>
          <w:iCs/>
          <w:color w:val="808080" w:themeColor="background1" w:themeShade="80"/>
          <w:sz w:val="18"/>
        </w:rPr>
        <w:t>stockage</w:t>
      </w:r>
      <w:r w:rsidR="001F5270" w:rsidRPr="00160092">
        <w:rPr>
          <w:rFonts w:ascii="Arial Narrow" w:hAnsi="Arial Narrow"/>
          <w:i/>
          <w:iCs/>
          <w:color w:val="808080" w:themeColor="background1" w:themeShade="80"/>
          <w:sz w:val="18"/>
        </w:rPr>
        <w:t xml:space="preserve"> + habitation, bureaux + habitation + locaux de personnel…)</w:t>
      </w:r>
    </w:p>
    <w:p w14:paraId="489B3C44" w14:textId="3DDAA790" w:rsidR="0003169B" w:rsidRPr="00160092" w:rsidRDefault="0003169B" w:rsidP="0003169B">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r w:rsidRPr="00160092">
        <w:rPr>
          <w:rFonts w:ascii="Arial Narrow" w:hAnsi="Arial Narrow"/>
          <w:i/>
          <w:iCs/>
          <w:color w:val="808080" w:themeColor="background1" w:themeShade="80"/>
          <w:sz w:val="18"/>
        </w:rPr>
        <w:t xml:space="preserve">-bâtiments de transformation </w:t>
      </w:r>
      <w:r w:rsidR="001F5270" w:rsidRPr="00160092">
        <w:rPr>
          <w:rFonts w:ascii="Arial Narrow" w:hAnsi="Arial Narrow"/>
          <w:i/>
          <w:iCs/>
          <w:color w:val="808080" w:themeColor="background1" w:themeShade="80"/>
          <w:sz w:val="18"/>
        </w:rPr>
        <w:t>(distillerie, fromagerie…)</w:t>
      </w:r>
    </w:p>
    <w:p w14:paraId="004A3D18" w14:textId="281AB03B" w:rsidR="001F5270" w:rsidRDefault="001F5270" w:rsidP="0003169B">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r w:rsidRPr="00160092">
        <w:rPr>
          <w:rFonts w:ascii="Arial Narrow" w:hAnsi="Arial Narrow"/>
          <w:i/>
          <w:iCs/>
          <w:color w:val="808080" w:themeColor="background1" w:themeShade="80"/>
          <w:sz w:val="18"/>
        </w:rPr>
        <w:t>-maison d’habitation de l’exploitant</w:t>
      </w:r>
    </w:p>
    <w:p w14:paraId="22E78554" w14:textId="36F43560" w:rsidR="00FA49DC" w:rsidRPr="00160092" w:rsidRDefault="00FA49DC" w:rsidP="0003169B">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r>
        <w:rPr>
          <w:rFonts w:ascii="Arial Narrow" w:hAnsi="Arial Narrow"/>
          <w:i/>
          <w:iCs/>
          <w:color w:val="808080" w:themeColor="background1" w:themeShade="80"/>
          <w:sz w:val="18"/>
        </w:rPr>
        <w:t>-maison d’habitation des anciens exploitants (non tiers)</w:t>
      </w:r>
    </w:p>
    <w:p w14:paraId="4EDBDABC" w14:textId="64A124E5" w:rsidR="001F5270" w:rsidRPr="00160092" w:rsidRDefault="001F5270" w:rsidP="0003169B">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r w:rsidRPr="00160092">
        <w:rPr>
          <w:rFonts w:ascii="Arial Narrow" w:hAnsi="Arial Narrow"/>
          <w:i/>
          <w:iCs/>
          <w:color w:val="808080" w:themeColor="background1" w:themeShade="80"/>
          <w:sz w:val="18"/>
        </w:rPr>
        <w:t>-lieu de vente</w:t>
      </w:r>
    </w:p>
    <w:p w14:paraId="1511440E" w14:textId="1C7047D6" w:rsidR="001F5270" w:rsidRPr="00160092" w:rsidRDefault="001F5270" w:rsidP="0003169B">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r w:rsidRPr="00160092">
        <w:rPr>
          <w:rFonts w:ascii="Arial Narrow" w:hAnsi="Arial Narrow"/>
          <w:i/>
          <w:iCs/>
          <w:color w:val="808080" w:themeColor="background1" w:themeShade="80"/>
          <w:sz w:val="18"/>
        </w:rPr>
        <w:t>-hébergement touristique</w:t>
      </w:r>
    </w:p>
    <w:p w14:paraId="52295A81" w14:textId="7A5DCC74" w:rsidR="001F5270" w:rsidRPr="00160092" w:rsidRDefault="001F5270" w:rsidP="001F5270">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r w:rsidRPr="00160092">
        <w:rPr>
          <w:rFonts w:ascii="Arial Narrow" w:hAnsi="Arial Narrow"/>
          <w:i/>
          <w:iCs/>
          <w:color w:val="808080" w:themeColor="background1" w:themeShade="80"/>
          <w:sz w:val="18"/>
        </w:rPr>
        <w:t>-autre (précise</w:t>
      </w:r>
      <w:r w:rsidR="00FA49DC">
        <w:rPr>
          <w:rFonts w:ascii="Arial Narrow" w:hAnsi="Arial Narrow"/>
          <w:i/>
          <w:iCs/>
          <w:color w:val="808080" w:themeColor="background1" w:themeShade="80"/>
          <w:sz w:val="18"/>
        </w:rPr>
        <w:t>z</w:t>
      </w:r>
      <w:r w:rsidRPr="00160092">
        <w:rPr>
          <w:rFonts w:ascii="Arial Narrow" w:hAnsi="Arial Narrow"/>
          <w:i/>
          <w:iCs/>
          <w:color w:val="808080" w:themeColor="background1" w:themeShade="80"/>
          <w:sz w:val="18"/>
        </w:rPr>
        <w:t>)</w:t>
      </w:r>
    </w:p>
    <w:p w14:paraId="3EFC78A5" w14:textId="6C230B34" w:rsidR="0003169B" w:rsidRDefault="0003169B" w:rsidP="0003169B">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FF0000"/>
          <w:sz w:val="18"/>
        </w:rPr>
      </w:pPr>
    </w:p>
    <w:p w14:paraId="1771B172" w14:textId="7FB11716" w:rsidR="00160092" w:rsidRDefault="00160092" w:rsidP="0003169B">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FF0000"/>
          <w:sz w:val="18"/>
        </w:rPr>
      </w:pPr>
    </w:p>
    <w:p w14:paraId="47CF9B6E" w14:textId="028AAF4B" w:rsidR="00160092" w:rsidRDefault="00160092" w:rsidP="0003169B">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FF0000"/>
          <w:sz w:val="18"/>
        </w:rPr>
      </w:pPr>
    </w:p>
    <w:p w14:paraId="1D738C0B" w14:textId="74D03386" w:rsidR="00160092" w:rsidRDefault="00160092" w:rsidP="0003169B">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FF0000"/>
          <w:sz w:val="18"/>
        </w:rPr>
      </w:pPr>
    </w:p>
    <w:p w14:paraId="72558EFE" w14:textId="575B9517" w:rsidR="00160092" w:rsidRDefault="00160092" w:rsidP="0003169B">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FF0000"/>
          <w:sz w:val="18"/>
        </w:rPr>
      </w:pPr>
    </w:p>
    <w:p w14:paraId="6F738611" w14:textId="3DEB3DE6" w:rsidR="00160092" w:rsidRDefault="00160092" w:rsidP="0003169B">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FF0000"/>
          <w:sz w:val="18"/>
        </w:rPr>
      </w:pPr>
    </w:p>
    <w:p w14:paraId="04B286FC" w14:textId="77777777" w:rsidR="00160092" w:rsidRDefault="00160092" w:rsidP="0003169B">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FF0000"/>
          <w:sz w:val="18"/>
        </w:rPr>
      </w:pPr>
    </w:p>
    <w:p w14:paraId="3BB6EA95" w14:textId="77777777" w:rsidR="006D359B" w:rsidRDefault="001F5270" w:rsidP="0003169B">
      <w:pPr>
        <w:pBdr>
          <w:top w:val="single" w:sz="4" w:space="1" w:color="auto"/>
          <w:left w:val="single" w:sz="4" w:space="4" w:color="auto"/>
          <w:bottom w:val="single" w:sz="4" w:space="1" w:color="auto"/>
          <w:right w:val="single" w:sz="4" w:space="4" w:color="auto"/>
        </w:pBdr>
        <w:spacing w:after="0"/>
        <w:jc w:val="both"/>
        <w:rPr>
          <w:rFonts w:ascii="Arial Narrow" w:hAnsi="Arial Narrow"/>
          <w:b/>
          <w:bCs/>
          <w:color w:val="82695E" w:themeColor="background2" w:themeShade="80"/>
          <w:szCs w:val="28"/>
        </w:rPr>
      </w:pPr>
      <w:r w:rsidRPr="00160092">
        <w:rPr>
          <w:rFonts w:ascii="Arial Narrow" w:hAnsi="Arial Narrow"/>
          <w:b/>
          <w:bCs/>
          <w:color w:val="82695E" w:themeColor="background2" w:themeShade="80"/>
          <w:szCs w:val="28"/>
        </w:rPr>
        <w:t>Pour les stockage</w:t>
      </w:r>
      <w:r w:rsidR="00160092" w:rsidRPr="00160092">
        <w:rPr>
          <w:rFonts w:ascii="Arial Narrow" w:hAnsi="Arial Narrow"/>
          <w:b/>
          <w:bCs/>
          <w:color w:val="82695E" w:themeColor="background2" w:themeShade="80"/>
          <w:szCs w:val="28"/>
        </w:rPr>
        <w:t>s</w:t>
      </w:r>
      <w:r w:rsidRPr="00160092">
        <w:rPr>
          <w:rFonts w:ascii="Arial Narrow" w:hAnsi="Arial Narrow"/>
          <w:b/>
          <w:bCs/>
          <w:color w:val="82695E" w:themeColor="background2" w:themeShade="80"/>
          <w:szCs w:val="28"/>
        </w:rPr>
        <w:t xml:space="preserve"> d’alcool</w:t>
      </w:r>
      <w:r w:rsidR="006D359B">
        <w:rPr>
          <w:rFonts w:ascii="Arial Narrow" w:hAnsi="Arial Narrow"/>
          <w:b/>
          <w:bCs/>
          <w:color w:val="82695E" w:themeColor="background2" w:themeShade="80"/>
          <w:szCs w:val="28"/>
        </w:rPr>
        <w:t> :</w:t>
      </w:r>
    </w:p>
    <w:p w14:paraId="55DF2232" w14:textId="290B8D3E" w:rsidR="006D359B" w:rsidRDefault="006D359B" w:rsidP="0003169B">
      <w:pPr>
        <w:pBdr>
          <w:top w:val="single" w:sz="4" w:space="1" w:color="auto"/>
          <w:left w:val="single" w:sz="4" w:space="4" w:color="auto"/>
          <w:bottom w:val="single" w:sz="4" w:space="1" w:color="auto"/>
          <w:right w:val="single" w:sz="4" w:space="4" w:color="auto"/>
        </w:pBdr>
        <w:spacing w:after="0"/>
        <w:jc w:val="both"/>
        <w:rPr>
          <w:rFonts w:ascii="Arial Narrow" w:hAnsi="Arial Narrow"/>
          <w:b/>
          <w:bCs/>
          <w:color w:val="82695E" w:themeColor="background2" w:themeShade="80"/>
          <w:szCs w:val="28"/>
        </w:rPr>
      </w:pPr>
      <w:r>
        <w:rPr>
          <w:rFonts w:ascii="Arial Narrow" w:hAnsi="Arial Narrow"/>
          <w:b/>
          <w:bCs/>
          <w:color w:val="82695E" w:themeColor="background2" w:themeShade="80"/>
          <w:szCs w:val="28"/>
        </w:rPr>
        <w:t xml:space="preserve">-Merci </w:t>
      </w:r>
      <w:r w:rsidR="008C0840">
        <w:rPr>
          <w:rFonts w:ascii="Arial Narrow" w:hAnsi="Arial Narrow"/>
          <w:b/>
          <w:bCs/>
          <w:color w:val="82695E" w:themeColor="background2" w:themeShade="80"/>
          <w:szCs w:val="28"/>
        </w:rPr>
        <w:t>d</w:t>
      </w:r>
      <w:r>
        <w:rPr>
          <w:rFonts w:ascii="Arial Narrow" w:hAnsi="Arial Narrow"/>
          <w:b/>
          <w:bCs/>
          <w:color w:val="82695E" w:themeColor="background2" w:themeShade="80"/>
          <w:szCs w:val="28"/>
        </w:rPr>
        <w:t>e préciser la qualité de ces stockages (</w:t>
      </w:r>
      <w:r w:rsidRPr="006D359B">
        <w:rPr>
          <w:rFonts w:ascii="Arial Narrow" w:hAnsi="Arial Narrow"/>
          <w:b/>
          <w:bCs/>
          <w:color w:val="82695E" w:themeColor="background2" w:themeShade="80"/>
          <w:szCs w:val="28"/>
        </w:rPr>
        <w:t>stockage bouilleur de cru ou stockage négoce</w:t>
      </w:r>
      <w:r>
        <w:rPr>
          <w:rFonts w:ascii="Arial Narrow" w:hAnsi="Arial Narrow"/>
          <w:b/>
          <w:bCs/>
          <w:color w:val="82695E" w:themeColor="background2" w:themeShade="80"/>
          <w:szCs w:val="28"/>
        </w:rPr>
        <w:t>)</w:t>
      </w:r>
    </w:p>
    <w:p w14:paraId="2635B380" w14:textId="3431213A" w:rsidR="00160092" w:rsidRDefault="006D359B" w:rsidP="0003169B">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r>
        <w:rPr>
          <w:rFonts w:ascii="Arial Narrow" w:hAnsi="Arial Narrow"/>
          <w:b/>
          <w:bCs/>
          <w:color w:val="82695E" w:themeColor="background2" w:themeShade="80"/>
          <w:szCs w:val="28"/>
        </w:rPr>
        <w:t>-M</w:t>
      </w:r>
      <w:r w:rsidR="00D24367" w:rsidRPr="00160092">
        <w:rPr>
          <w:rFonts w:ascii="Arial Narrow" w:hAnsi="Arial Narrow"/>
          <w:b/>
          <w:bCs/>
          <w:color w:val="82695E" w:themeColor="background2" w:themeShade="80"/>
          <w:szCs w:val="28"/>
        </w:rPr>
        <w:t>erci de</w:t>
      </w:r>
      <w:r w:rsidR="001F5270" w:rsidRPr="00160092">
        <w:rPr>
          <w:rFonts w:ascii="Arial Narrow" w:hAnsi="Arial Narrow"/>
          <w:b/>
          <w:bCs/>
          <w:color w:val="82695E" w:themeColor="background2" w:themeShade="80"/>
          <w:szCs w:val="28"/>
        </w:rPr>
        <w:t xml:space="preserve"> préciser la capacité de stockage</w:t>
      </w:r>
      <w:r w:rsidR="00D24367" w:rsidRPr="00160092">
        <w:rPr>
          <w:rFonts w:ascii="Arial Narrow" w:hAnsi="Arial Narrow"/>
          <w:b/>
          <w:bCs/>
          <w:color w:val="82695E" w:themeColor="background2" w:themeShade="80"/>
          <w:szCs w:val="28"/>
        </w:rPr>
        <w:t xml:space="preserve"> de chacun des bâtiments</w:t>
      </w:r>
      <w:r w:rsidR="00160092" w:rsidRPr="00160092">
        <w:rPr>
          <w:rFonts w:ascii="Arial Narrow" w:hAnsi="Arial Narrow"/>
          <w:b/>
          <w:bCs/>
          <w:color w:val="82695E" w:themeColor="background2" w:themeShade="80"/>
          <w:szCs w:val="28"/>
        </w:rPr>
        <w:t xml:space="preserve"> </w:t>
      </w:r>
      <w:r>
        <w:rPr>
          <w:rFonts w:ascii="Arial Narrow" w:hAnsi="Arial Narrow"/>
          <w:b/>
          <w:bCs/>
          <w:color w:val="82695E" w:themeColor="background2" w:themeShade="80"/>
          <w:szCs w:val="28"/>
        </w:rPr>
        <w:t xml:space="preserve">avec </w:t>
      </w:r>
      <w:r w:rsidR="001F5270" w:rsidRPr="00160092">
        <w:rPr>
          <w:rFonts w:ascii="Arial Narrow" w:hAnsi="Arial Narrow"/>
          <w:b/>
          <w:bCs/>
          <w:color w:val="82695E" w:themeColor="background2" w:themeShade="80"/>
          <w:szCs w:val="28"/>
        </w:rPr>
        <w:t>la nature des produits stockés</w:t>
      </w:r>
      <w:r w:rsidR="00D24367" w:rsidRPr="00160092">
        <w:rPr>
          <w:rFonts w:ascii="Arial Narrow" w:hAnsi="Arial Narrow"/>
          <w:i/>
          <w:iCs/>
          <w:color w:val="808080" w:themeColor="background1" w:themeShade="80"/>
          <w:sz w:val="18"/>
        </w:rPr>
        <w:t xml:space="preserve"> </w:t>
      </w:r>
    </w:p>
    <w:p w14:paraId="3D24F0BC" w14:textId="686E5796" w:rsidR="001F5270" w:rsidRPr="00160092" w:rsidRDefault="00160092" w:rsidP="0003169B">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r>
        <w:rPr>
          <w:rFonts w:ascii="Arial Narrow" w:hAnsi="Arial Narrow"/>
          <w:i/>
          <w:iCs/>
          <w:color w:val="808080" w:themeColor="background1" w:themeShade="80"/>
          <w:sz w:val="18"/>
        </w:rPr>
        <w:t>S</w:t>
      </w:r>
      <w:r w:rsidR="00D24367" w:rsidRPr="00160092">
        <w:rPr>
          <w:rFonts w:ascii="Arial Narrow" w:hAnsi="Arial Narrow"/>
          <w:i/>
          <w:iCs/>
          <w:color w:val="808080" w:themeColor="background1" w:themeShade="80"/>
          <w:sz w:val="18"/>
        </w:rPr>
        <w:t xml:space="preserve">elon qu’ils soient viticoles ou qu’ils concernent d’autres alcool sans rapport avec l’exploitation viticole locale </w:t>
      </w:r>
    </w:p>
    <w:p w14:paraId="15688975" w14:textId="1A1D5F27" w:rsidR="0003169B" w:rsidRPr="00160092" w:rsidRDefault="00D24367" w:rsidP="0003169B">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r w:rsidRPr="00160092">
        <w:rPr>
          <w:rFonts w:ascii="Arial Narrow" w:hAnsi="Arial Narrow"/>
          <w:i/>
          <w:iCs/>
          <w:color w:val="808080" w:themeColor="background1" w:themeShade="80"/>
          <w:sz w:val="18"/>
        </w:rPr>
        <w:t xml:space="preserve">En fonction de votre réponse, le zonage apposé aux bâtiments pourra nécessiter d’être placé en zone U (industrielle). </w:t>
      </w:r>
    </w:p>
    <w:p w14:paraId="080F0DCD" w14:textId="77777777" w:rsidR="008809F4" w:rsidRDefault="008809F4" w:rsidP="008809F4">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p>
    <w:p w14:paraId="44912985" w14:textId="77777777" w:rsidR="008809F4" w:rsidRDefault="008809F4" w:rsidP="008809F4">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p>
    <w:p w14:paraId="0FF2A810" w14:textId="77777777" w:rsidR="008809F4" w:rsidRDefault="008809F4" w:rsidP="008809F4">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p>
    <w:p w14:paraId="6B2631FF" w14:textId="77777777" w:rsidR="008809F4" w:rsidRDefault="008809F4" w:rsidP="008809F4">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p>
    <w:p w14:paraId="74E48FAA" w14:textId="77777777" w:rsidR="008809F4" w:rsidRDefault="008809F4" w:rsidP="008809F4">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p>
    <w:p w14:paraId="7F686F21" w14:textId="77777777" w:rsidR="008809F4" w:rsidRDefault="008809F4" w:rsidP="008809F4">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p>
    <w:p w14:paraId="54EAB8C6" w14:textId="77777777" w:rsidR="008809F4" w:rsidRDefault="008809F4" w:rsidP="008809F4">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p>
    <w:p w14:paraId="4BBF67BC" w14:textId="77777777" w:rsidR="008809F4" w:rsidRDefault="008809F4" w:rsidP="008809F4">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p>
    <w:p w14:paraId="30DFA102" w14:textId="4739CC8D" w:rsidR="008809F4" w:rsidRDefault="00857CB8" w:rsidP="00857CB8">
      <w:pPr>
        <w:pBdr>
          <w:top w:val="single" w:sz="4" w:space="1" w:color="auto"/>
          <w:left w:val="single" w:sz="4" w:space="4" w:color="auto"/>
          <w:bottom w:val="single" w:sz="4" w:space="1" w:color="auto"/>
          <w:right w:val="single" w:sz="4" w:space="4" w:color="auto"/>
        </w:pBdr>
        <w:tabs>
          <w:tab w:val="left" w:pos="2093"/>
        </w:tabs>
        <w:spacing w:after="0"/>
        <w:jc w:val="both"/>
        <w:rPr>
          <w:rFonts w:ascii="Arial Narrow" w:hAnsi="Arial Narrow"/>
          <w:i/>
          <w:iCs/>
          <w:color w:val="808080" w:themeColor="background1" w:themeShade="80"/>
          <w:sz w:val="18"/>
        </w:rPr>
      </w:pPr>
      <w:r>
        <w:rPr>
          <w:rFonts w:ascii="Arial Narrow" w:hAnsi="Arial Narrow"/>
          <w:i/>
          <w:iCs/>
          <w:color w:val="808080" w:themeColor="background1" w:themeShade="80"/>
          <w:sz w:val="18"/>
        </w:rPr>
        <w:tab/>
      </w:r>
    </w:p>
    <w:p w14:paraId="0E30A36B" w14:textId="77777777" w:rsidR="008809F4" w:rsidRDefault="008809F4" w:rsidP="008809F4">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p>
    <w:p w14:paraId="1389C253" w14:textId="7222DDC5" w:rsidR="008809F4" w:rsidRPr="001649D7" w:rsidRDefault="008809F4" w:rsidP="008809F4">
      <w:pPr>
        <w:pBdr>
          <w:top w:val="single" w:sz="4" w:space="1" w:color="auto"/>
          <w:left w:val="single" w:sz="4" w:space="4" w:color="auto"/>
          <w:bottom w:val="single" w:sz="4" w:space="1" w:color="auto"/>
          <w:right w:val="single" w:sz="4" w:space="4" w:color="auto"/>
        </w:pBdr>
        <w:spacing w:after="0"/>
        <w:jc w:val="both"/>
        <w:rPr>
          <w:rFonts w:ascii="Arial Narrow" w:hAnsi="Arial Narrow"/>
        </w:rPr>
      </w:pPr>
      <w:r w:rsidRPr="001649D7">
        <w:rPr>
          <w:rFonts w:ascii="Arial Narrow" w:hAnsi="Arial Narrow"/>
        </w:rPr>
        <w:lastRenderedPageBreak/>
        <w:t xml:space="preserve"> </w:t>
      </w:r>
    </w:p>
    <w:p w14:paraId="2FED02D7" w14:textId="22605684" w:rsidR="003C7E9E" w:rsidRPr="003C7E9E" w:rsidRDefault="00772C30" w:rsidP="00BD4441">
      <w:pPr>
        <w:spacing w:after="0"/>
        <w:rPr>
          <w:rFonts w:ascii="Arial Narrow" w:hAnsi="Arial Narrow"/>
          <w:b/>
          <w:bCs/>
          <w:color w:val="82695E" w:themeColor="background2" w:themeShade="80"/>
          <w:sz w:val="24"/>
          <w:u w:val="single"/>
        </w:rPr>
      </w:pPr>
      <w:r>
        <w:rPr>
          <w:rFonts w:ascii="Arial Narrow" w:hAnsi="Arial Narrow"/>
          <w:b/>
          <w:bCs/>
          <w:color w:val="82695E" w:themeColor="background2" w:themeShade="80"/>
          <w:sz w:val="24"/>
          <w:u w:val="single"/>
        </w:rPr>
        <w:t xml:space="preserve">2.3. </w:t>
      </w:r>
      <w:r w:rsidR="00D24367">
        <w:rPr>
          <w:rFonts w:ascii="Arial Narrow" w:hAnsi="Arial Narrow"/>
          <w:b/>
          <w:bCs/>
          <w:color w:val="82695E" w:themeColor="background2" w:themeShade="80"/>
          <w:sz w:val="24"/>
          <w:u w:val="single"/>
        </w:rPr>
        <w:t>PROBLEMATIQUES RENCONTREES</w:t>
      </w:r>
      <w:r w:rsidR="003C7E9E" w:rsidRPr="003C7E9E">
        <w:rPr>
          <w:rFonts w:ascii="Arial Narrow" w:hAnsi="Arial Narrow"/>
          <w:b/>
          <w:bCs/>
          <w:color w:val="82695E" w:themeColor="background2" w:themeShade="80"/>
          <w:sz w:val="24"/>
          <w:u w:val="single"/>
        </w:rPr>
        <w:t xml:space="preserve"> SUR L'EXPLOITATION</w:t>
      </w:r>
    </w:p>
    <w:p w14:paraId="3FD88BF0" w14:textId="23726DFE" w:rsidR="003C7E9E" w:rsidRDefault="003C7E9E" w:rsidP="00BD4441">
      <w:pPr>
        <w:spacing w:after="0"/>
        <w:rPr>
          <w:rFonts w:ascii="Arial Narrow" w:hAnsi="Arial Narrow"/>
          <w:b/>
          <w:bCs/>
        </w:rPr>
      </w:pPr>
    </w:p>
    <w:p w14:paraId="77F26583" w14:textId="4D08CD36" w:rsidR="003C7E9E" w:rsidRPr="003C7E9E" w:rsidRDefault="003C7E9E" w:rsidP="003C7E9E">
      <w:pPr>
        <w:pBdr>
          <w:top w:val="single" w:sz="4" w:space="1" w:color="auto"/>
          <w:left w:val="single" w:sz="4" w:space="4" w:color="auto"/>
          <w:bottom w:val="single" w:sz="4" w:space="1" w:color="auto"/>
          <w:right w:val="single" w:sz="4" w:space="4" w:color="auto"/>
        </w:pBdr>
        <w:spacing w:after="0"/>
        <w:rPr>
          <w:rFonts w:ascii="Arial Narrow" w:hAnsi="Arial Narrow"/>
          <w:b/>
          <w:bCs/>
          <w:color w:val="82695E" w:themeColor="background2" w:themeShade="80"/>
          <w:sz w:val="24"/>
        </w:rPr>
      </w:pPr>
      <w:r w:rsidRPr="003C7E9E">
        <w:rPr>
          <w:rFonts w:ascii="Arial Narrow" w:hAnsi="Arial Narrow"/>
          <w:b/>
          <w:bCs/>
          <w:color w:val="82695E" w:themeColor="background2" w:themeShade="80"/>
          <w:sz w:val="24"/>
        </w:rPr>
        <w:t>Y a-t-il des perturbations sur l'exploitation ?</w:t>
      </w:r>
      <w:r>
        <w:rPr>
          <w:rFonts w:ascii="Arial Narrow" w:hAnsi="Arial Narrow"/>
          <w:b/>
          <w:bCs/>
          <w:color w:val="82695E" w:themeColor="background2" w:themeShade="80"/>
          <w:sz w:val="24"/>
        </w:rPr>
        <w:t xml:space="preserve"> Si oui, de quel ordre sont-elles ? </w:t>
      </w:r>
    </w:p>
    <w:p w14:paraId="354FC97E" w14:textId="78044EA5" w:rsidR="003C7E9E" w:rsidRPr="003C7E9E" w:rsidRDefault="003C7E9E" w:rsidP="003C7E9E">
      <w:pPr>
        <w:pBdr>
          <w:top w:val="single" w:sz="4" w:space="1" w:color="auto"/>
          <w:left w:val="single" w:sz="4" w:space="4" w:color="auto"/>
          <w:bottom w:val="single" w:sz="4" w:space="1" w:color="auto"/>
          <w:right w:val="single" w:sz="4" w:space="4" w:color="auto"/>
        </w:pBdr>
        <w:spacing w:after="0"/>
        <w:rPr>
          <w:rFonts w:ascii="Arial Narrow" w:hAnsi="Arial Narrow"/>
          <w:bCs/>
        </w:rPr>
      </w:pPr>
      <w:r w:rsidRPr="00081188">
        <w:rPr>
          <w:rFonts w:ascii="Arial Narrow" w:hAnsi="Arial Narrow"/>
          <w:iCs/>
        </w:rPr>
        <w:sym w:font="Wingdings" w:char="F0A8"/>
      </w:r>
      <w:r w:rsidRPr="00081188">
        <w:rPr>
          <w:rFonts w:ascii="Arial Narrow" w:hAnsi="Arial Narrow"/>
          <w:iCs/>
        </w:rPr>
        <w:t xml:space="preserve"> </w:t>
      </w:r>
      <w:r w:rsidRPr="003C7E9E">
        <w:rPr>
          <w:rFonts w:ascii="Arial Narrow" w:hAnsi="Arial Narrow"/>
          <w:bCs/>
        </w:rPr>
        <w:t>Déplacements agricoles ?</w:t>
      </w:r>
    </w:p>
    <w:p w14:paraId="7E1AC761" w14:textId="584A0940" w:rsidR="003C7E9E" w:rsidRPr="003C7E9E" w:rsidRDefault="003C7E9E" w:rsidP="003C7E9E">
      <w:pPr>
        <w:pBdr>
          <w:top w:val="single" w:sz="4" w:space="1" w:color="auto"/>
          <w:left w:val="single" w:sz="4" w:space="4" w:color="auto"/>
          <w:bottom w:val="single" w:sz="4" w:space="1" w:color="auto"/>
          <w:right w:val="single" w:sz="4" w:space="4" w:color="auto"/>
        </w:pBdr>
        <w:spacing w:after="0"/>
        <w:rPr>
          <w:rFonts w:ascii="Arial Narrow" w:hAnsi="Arial Narrow"/>
          <w:bCs/>
        </w:rPr>
      </w:pPr>
      <w:r w:rsidRPr="00081188">
        <w:rPr>
          <w:rFonts w:ascii="Arial Narrow" w:hAnsi="Arial Narrow"/>
          <w:iCs/>
        </w:rPr>
        <w:sym w:font="Wingdings" w:char="F0A8"/>
      </w:r>
      <w:r w:rsidRPr="00081188">
        <w:rPr>
          <w:rFonts w:ascii="Arial Narrow" w:hAnsi="Arial Narrow"/>
          <w:iCs/>
        </w:rPr>
        <w:t xml:space="preserve"> </w:t>
      </w:r>
      <w:r w:rsidRPr="003C7E9E">
        <w:rPr>
          <w:rFonts w:ascii="Arial Narrow" w:hAnsi="Arial Narrow"/>
          <w:bCs/>
        </w:rPr>
        <w:t xml:space="preserve">Projet routier ? </w:t>
      </w:r>
    </w:p>
    <w:p w14:paraId="4D936BB5" w14:textId="2B51B916" w:rsidR="003C7E9E" w:rsidRPr="003C7E9E" w:rsidRDefault="003C7E9E" w:rsidP="003C7E9E">
      <w:pPr>
        <w:pBdr>
          <w:top w:val="single" w:sz="4" w:space="1" w:color="auto"/>
          <w:left w:val="single" w:sz="4" w:space="4" w:color="auto"/>
          <w:bottom w:val="single" w:sz="4" w:space="1" w:color="auto"/>
          <w:right w:val="single" w:sz="4" w:space="4" w:color="auto"/>
        </w:pBdr>
        <w:spacing w:after="0"/>
        <w:rPr>
          <w:rFonts w:ascii="Arial Narrow" w:hAnsi="Arial Narrow"/>
          <w:bCs/>
        </w:rPr>
      </w:pPr>
      <w:r w:rsidRPr="00081188">
        <w:rPr>
          <w:rFonts w:ascii="Arial Narrow" w:hAnsi="Arial Narrow"/>
          <w:iCs/>
        </w:rPr>
        <w:sym w:font="Wingdings" w:char="F0A8"/>
      </w:r>
      <w:r w:rsidRPr="00081188">
        <w:rPr>
          <w:rFonts w:ascii="Arial Narrow" w:hAnsi="Arial Narrow"/>
          <w:iCs/>
        </w:rPr>
        <w:t xml:space="preserve"> </w:t>
      </w:r>
      <w:r w:rsidRPr="003C7E9E">
        <w:rPr>
          <w:rFonts w:ascii="Arial Narrow" w:hAnsi="Arial Narrow"/>
          <w:bCs/>
        </w:rPr>
        <w:t>Projet communal ?</w:t>
      </w:r>
    </w:p>
    <w:p w14:paraId="7D42DB08" w14:textId="79365CDA" w:rsidR="003C7E9E" w:rsidRPr="003C7E9E" w:rsidRDefault="003C7E9E" w:rsidP="003C7E9E">
      <w:pPr>
        <w:pBdr>
          <w:top w:val="single" w:sz="4" w:space="1" w:color="auto"/>
          <w:left w:val="single" w:sz="4" w:space="4" w:color="auto"/>
          <w:bottom w:val="single" w:sz="4" w:space="1" w:color="auto"/>
          <w:right w:val="single" w:sz="4" w:space="4" w:color="auto"/>
        </w:pBdr>
        <w:spacing w:after="0"/>
        <w:rPr>
          <w:rFonts w:ascii="Arial Narrow" w:hAnsi="Arial Narrow"/>
          <w:bCs/>
        </w:rPr>
      </w:pPr>
      <w:r w:rsidRPr="00081188">
        <w:rPr>
          <w:rFonts w:ascii="Arial Narrow" w:hAnsi="Arial Narrow"/>
          <w:iCs/>
        </w:rPr>
        <w:sym w:font="Wingdings" w:char="F0A8"/>
      </w:r>
      <w:r w:rsidRPr="00081188">
        <w:rPr>
          <w:rFonts w:ascii="Arial Narrow" w:hAnsi="Arial Narrow"/>
          <w:iCs/>
        </w:rPr>
        <w:t xml:space="preserve"> </w:t>
      </w:r>
      <w:r w:rsidRPr="003C7E9E">
        <w:rPr>
          <w:rFonts w:ascii="Arial Narrow" w:hAnsi="Arial Narrow"/>
          <w:bCs/>
        </w:rPr>
        <w:t>Conflits de voisinage ?</w:t>
      </w:r>
    </w:p>
    <w:p w14:paraId="1701BE1C" w14:textId="45F09DFE" w:rsidR="00D24367" w:rsidRPr="00160092" w:rsidRDefault="003C7E9E" w:rsidP="00D24367">
      <w:pPr>
        <w:pBdr>
          <w:top w:val="single" w:sz="4" w:space="1" w:color="auto"/>
          <w:left w:val="single" w:sz="4" w:space="4" w:color="auto"/>
          <w:bottom w:val="single" w:sz="4" w:space="1" w:color="auto"/>
          <w:right w:val="single" w:sz="4" w:space="4" w:color="auto"/>
        </w:pBdr>
        <w:spacing w:after="0"/>
        <w:rPr>
          <w:rFonts w:ascii="Arial Narrow" w:hAnsi="Arial Narrow"/>
        </w:rPr>
      </w:pPr>
      <w:r w:rsidRPr="00160092">
        <w:rPr>
          <w:rFonts w:ascii="Arial Narrow" w:hAnsi="Arial Narrow"/>
          <w:iCs/>
        </w:rPr>
        <w:sym w:font="Wingdings" w:char="F0A8"/>
      </w:r>
      <w:r w:rsidRPr="00160092">
        <w:rPr>
          <w:rFonts w:ascii="Arial Narrow" w:hAnsi="Arial Narrow"/>
          <w:iCs/>
        </w:rPr>
        <w:t xml:space="preserve"> </w:t>
      </w:r>
      <w:r w:rsidR="00D24367" w:rsidRPr="00160092">
        <w:rPr>
          <w:rFonts w:ascii="Arial Narrow" w:hAnsi="Arial Narrow"/>
        </w:rPr>
        <w:t>Construction d’une maison qui pourrait poser problème à l’exploitation ?</w:t>
      </w:r>
    </w:p>
    <w:p w14:paraId="3C4E6F23" w14:textId="3459A669" w:rsidR="00D24367" w:rsidRDefault="00D24367" w:rsidP="00D24367">
      <w:pPr>
        <w:pBdr>
          <w:top w:val="single" w:sz="4" w:space="1" w:color="auto"/>
          <w:left w:val="single" w:sz="4" w:space="4" w:color="auto"/>
          <w:bottom w:val="single" w:sz="4" w:space="1" w:color="auto"/>
          <w:right w:val="single" w:sz="4" w:space="4" w:color="auto"/>
        </w:pBdr>
        <w:spacing w:after="0"/>
        <w:rPr>
          <w:rFonts w:ascii="Arial Narrow" w:hAnsi="Arial Narrow"/>
          <w:bCs/>
        </w:rPr>
      </w:pPr>
      <w:r w:rsidRPr="00081188">
        <w:rPr>
          <w:rFonts w:ascii="Arial Narrow" w:hAnsi="Arial Narrow"/>
          <w:iCs/>
        </w:rPr>
        <w:sym w:font="Wingdings" w:char="F0A8"/>
      </w:r>
      <w:r w:rsidRPr="00D24367">
        <w:rPr>
          <w:rFonts w:ascii="Arial Narrow" w:hAnsi="Arial Narrow"/>
          <w:bCs/>
        </w:rPr>
        <w:t xml:space="preserve"> </w:t>
      </w:r>
      <w:r w:rsidRPr="003C7E9E">
        <w:rPr>
          <w:rFonts w:ascii="Arial Narrow" w:hAnsi="Arial Narrow"/>
          <w:bCs/>
        </w:rPr>
        <w:t>Autres perturbations ?</w:t>
      </w:r>
    </w:p>
    <w:p w14:paraId="695C5698" w14:textId="51B9F2F9" w:rsidR="003C7E9E" w:rsidRDefault="003C7E9E" w:rsidP="003C7E9E">
      <w:pPr>
        <w:pBdr>
          <w:top w:val="single" w:sz="4" w:space="1" w:color="auto"/>
          <w:left w:val="single" w:sz="4" w:space="4" w:color="auto"/>
          <w:bottom w:val="single" w:sz="4" w:space="1" w:color="auto"/>
          <w:right w:val="single" w:sz="4" w:space="4" w:color="auto"/>
        </w:pBdr>
        <w:spacing w:after="0"/>
        <w:rPr>
          <w:rFonts w:ascii="Arial Narrow" w:hAnsi="Arial Narrow"/>
          <w:bCs/>
        </w:rPr>
      </w:pPr>
      <w:r w:rsidRPr="003C7E9E">
        <w:rPr>
          <w:rFonts w:ascii="Arial Narrow" w:hAnsi="Arial Narrow"/>
          <w:bCs/>
        </w:rPr>
        <w:t xml:space="preserve">Pour chaque cas, préciser la localisation de la perturbation. </w:t>
      </w:r>
    </w:p>
    <w:p w14:paraId="65AB17D1" w14:textId="6FBD9333" w:rsidR="0084646B" w:rsidRDefault="0084646B" w:rsidP="003C7E9E">
      <w:pPr>
        <w:pBdr>
          <w:top w:val="single" w:sz="4" w:space="1" w:color="auto"/>
          <w:left w:val="single" w:sz="4" w:space="4" w:color="auto"/>
          <w:bottom w:val="single" w:sz="4" w:space="1" w:color="auto"/>
          <w:right w:val="single" w:sz="4" w:space="4" w:color="auto"/>
        </w:pBdr>
        <w:spacing w:after="0"/>
        <w:rPr>
          <w:rFonts w:ascii="Arial Narrow" w:hAnsi="Arial Narrow"/>
          <w:bCs/>
        </w:rPr>
      </w:pPr>
    </w:p>
    <w:p w14:paraId="56C50968" w14:textId="6006BA9D" w:rsidR="0084646B" w:rsidRDefault="0084646B" w:rsidP="003C7E9E">
      <w:pPr>
        <w:pBdr>
          <w:top w:val="single" w:sz="4" w:space="1" w:color="auto"/>
          <w:left w:val="single" w:sz="4" w:space="4" w:color="auto"/>
          <w:bottom w:val="single" w:sz="4" w:space="1" w:color="auto"/>
          <w:right w:val="single" w:sz="4" w:space="4" w:color="auto"/>
        </w:pBdr>
        <w:spacing w:after="0"/>
        <w:rPr>
          <w:rFonts w:ascii="Arial Narrow" w:hAnsi="Arial Narrow"/>
          <w:bCs/>
        </w:rPr>
      </w:pPr>
    </w:p>
    <w:p w14:paraId="7D31FF16" w14:textId="0213D7F9" w:rsidR="0084646B" w:rsidRDefault="0084646B" w:rsidP="003C7E9E">
      <w:pPr>
        <w:pBdr>
          <w:top w:val="single" w:sz="4" w:space="1" w:color="auto"/>
          <w:left w:val="single" w:sz="4" w:space="4" w:color="auto"/>
          <w:bottom w:val="single" w:sz="4" w:space="1" w:color="auto"/>
          <w:right w:val="single" w:sz="4" w:space="4" w:color="auto"/>
        </w:pBdr>
        <w:spacing w:after="0"/>
        <w:rPr>
          <w:rFonts w:ascii="Arial Narrow" w:hAnsi="Arial Narrow"/>
          <w:bCs/>
        </w:rPr>
      </w:pPr>
    </w:p>
    <w:p w14:paraId="4E510B00" w14:textId="161FEAE7" w:rsidR="0084646B" w:rsidRDefault="0084646B" w:rsidP="003C7E9E">
      <w:pPr>
        <w:pBdr>
          <w:top w:val="single" w:sz="4" w:space="1" w:color="auto"/>
          <w:left w:val="single" w:sz="4" w:space="4" w:color="auto"/>
          <w:bottom w:val="single" w:sz="4" w:space="1" w:color="auto"/>
          <w:right w:val="single" w:sz="4" w:space="4" w:color="auto"/>
        </w:pBdr>
        <w:spacing w:after="0"/>
        <w:rPr>
          <w:rFonts w:ascii="Arial Narrow" w:hAnsi="Arial Narrow"/>
          <w:bCs/>
        </w:rPr>
      </w:pPr>
    </w:p>
    <w:p w14:paraId="6183599C" w14:textId="0711B0A2" w:rsidR="0084646B" w:rsidRDefault="0084646B" w:rsidP="003C7E9E">
      <w:pPr>
        <w:pBdr>
          <w:top w:val="single" w:sz="4" w:space="1" w:color="auto"/>
          <w:left w:val="single" w:sz="4" w:space="4" w:color="auto"/>
          <w:bottom w:val="single" w:sz="4" w:space="1" w:color="auto"/>
          <w:right w:val="single" w:sz="4" w:space="4" w:color="auto"/>
        </w:pBdr>
        <w:spacing w:after="0"/>
        <w:rPr>
          <w:rFonts w:ascii="Arial Narrow" w:hAnsi="Arial Narrow"/>
          <w:bCs/>
        </w:rPr>
      </w:pPr>
    </w:p>
    <w:p w14:paraId="4CB1ED19" w14:textId="60E1C567" w:rsidR="0084646B" w:rsidRDefault="0084646B" w:rsidP="003C7E9E">
      <w:pPr>
        <w:pBdr>
          <w:top w:val="single" w:sz="4" w:space="1" w:color="auto"/>
          <w:left w:val="single" w:sz="4" w:space="4" w:color="auto"/>
          <w:bottom w:val="single" w:sz="4" w:space="1" w:color="auto"/>
          <w:right w:val="single" w:sz="4" w:space="4" w:color="auto"/>
        </w:pBdr>
        <w:spacing w:after="0"/>
        <w:rPr>
          <w:rFonts w:ascii="Arial Narrow" w:hAnsi="Arial Narrow"/>
          <w:bCs/>
        </w:rPr>
      </w:pPr>
    </w:p>
    <w:p w14:paraId="505EDAC8" w14:textId="61FC06BE" w:rsidR="0084646B" w:rsidRDefault="0084646B" w:rsidP="003C7E9E">
      <w:pPr>
        <w:pBdr>
          <w:top w:val="single" w:sz="4" w:space="1" w:color="auto"/>
          <w:left w:val="single" w:sz="4" w:space="4" w:color="auto"/>
          <w:bottom w:val="single" w:sz="4" w:space="1" w:color="auto"/>
          <w:right w:val="single" w:sz="4" w:space="4" w:color="auto"/>
        </w:pBdr>
        <w:spacing w:after="0"/>
        <w:rPr>
          <w:rFonts w:ascii="Arial Narrow" w:hAnsi="Arial Narrow"/>
          <w:bCs/>
        </w:rPr>
      </w:pPr>
    </w:p>
    <w:p w14:paraId="1C9B89EE" w14:textId="16074050" w:rsidR="0084646B" w:rsidRDefault="0084646B" w:rsidP="003C7E9E">
      <w:pPr>
        <w:pBdr>
          <w:top w:val="single" w:sz="4" w:space="1" w:color="auto"/>
          <w:left w:val="single" w:sz="4" w:space="4" w:color="auto"/>
          <w:bottom w:val="single" w:sz="4" w:space="1" w:color="auto"/>
          <w:right w:val="single" w:sz="4" w:space="4" w:color="auto"/>
        </w:pBdr>
        <w:spacing w:after="0"/>
        <w:rPr>
          <w:rFonts w:ascii="Arial Narrow" w:hAnsi="Arial Narrow"/>
          <w:bCs/>
        </w:rPr>
      </w:pPr>
    </w:p>
    <w:p w14:paraId="2F3AF02A" w14:textId="031C5075" w:rsidR="0084646B" w:rsidRDefault="0084646B" w:rsidP="003C7E9E">
      <w:pPr>
        <w:pBdr>
          <w:top w:val="single" w:sz="4" w:space="1" w:color="auto"/>
          <w:left w:val="single" w:sz="4" w:space="4" w:color="auto"/>
          <w:bottom w:val="single" w:sz="4" w:space="1" w:color="auto"/>
          <w:right w:val="single" w:sz="4" w:space="4" w:color="auto"/>
        </w:pBdr>
        <w:spacing w:after="0"/>
        <w:rPr>
          <w:rFonts w:ascii="Arial Narrow" w:hAnsi="Arial Narrow"/>
          <w:bCs/>
        </w:rPr>
      </w:pPr>
    </w:p>
    <w:p w14:paraId="704739C5" w14:textId="77802D48" w:rsidR="0084646B" w:rsidRDefault="0084646B" w:rsidP="003C7E9E">
      <w:pPr>
        <w:pBdr>
          <w:top w:val="single" w:sz="4" w:space="1" w:color="auto"/>
          <w:left w:val="single" w:sz="4" w:space="4" w:color="auto"/>
          <w:bottom w:val="single" w:sz="4" w:space="1" w:color="auto"/>
          <w:right w:val="single" w:sz="4" w:space="4" w:color="auto"/>
        </w:pBdr>
        <w:spacing w:after="0"/>
        <w:rPr>
          <w:rFonts w:ascii="Arial Narrow" w:hAnsi="Arial Narrow"/>
          <w:bCs/>
        </w:rPr>
      </w:pPr>
    </w:p>
    <w:p w14:paraId="0B561786" w14:textId="00D1269B" w:rsidR="0084646B" w:rsidRDefault="0084646B" w:rsidP="003C7E9E">
      <w:pPr>
        <w:pBdr>
          <w:top w:val="single" w:sz="4" w:space="1" w:color="auto"/>
          <w:left w:val="single" w:sz="4" w:space="4" w:color="auto"/>
          <w:bottom w:val="single" w:sz="4" w:space="1" w:color="auto"/>
          <w:right w:val="single" w:sz="4" w:space="4" w:color="auto"/>
        </w:pBdr>
        <w:spacing w:after="0"/>
        <w:rPr>
          <w:rFonts w:ascii="Arial Narrow" w:hAnsi="Arial Narrow"/>
          <w:bCs/>
        </w:rPr>
      </w:pPr>
    </w:p>
    <w:p w14:paraId="72C2C140" w14:textId="347CB641" w:rsidR="0084646B" w:rsidRDefault="0084646B" w:rsidP="003C7E9E">
      <w:pPr>
        <w:pBdr>
          <w:top w:val="single" w:sz="4" w:space="1" w:color="auto"/>
          <w:left w:val="single" w:sz="4" w:space="4" w:color="auto"/>
          <w:bottom w:val="single" w:sz="4" w:space="1" w:color="auto"/>
          <w:right w:val="single" w:sz="4" w:space="4" w:color="auto"/>
        </w:pBdr>
        <w:spacing w:after="0"/>
        <w:rPr>
          <w:rFonts w:ascii="Arial Narrow" w:hAnsi="Arial Narrow"/>
          <w:bCs/>
        </w:rPr>
      </w:pPr>
    </w:p>
    <w:p w14:paraId="2F68A053" w14:textId="5BDB5948" w:rsidR="0084646B" w:rsidRDefault="0084646B" w:rsidP="003C7E9E">
      <w:pPr>
        <w:pBdr>
          <w:top w:val="single" w:sz="4" w:space="1" w:color="auto"/>
          <w:left w:val="single" w:sz="4" w:space="4" w:color="auto"/>
          <w:bottom w:val="single" w:sz="4" w:space="1" w:color="auto"/>
          <w:right w:val="single" w:sz="4" w:space="4" w:color="auto"/>
        </w:pBdr>
        <w:spacing w:after="0"/>
        <w:rPr>
          <w:rFonts w:ascii="Arial Narrow" w:hAnsi="Arial Narrow"/>
          <w:bCs/>
        </w:rPr>
      </w:pPr>
    </w:p>
    <w:p w14:paraId="08FD03CA" w14:textId="6D870DAF" w:rsidR="0084646B" w:rsidRDefault="0084646B" w:rsidP="003C7E9E">
      <w:pPr>
        <w:pBdr>
          <w:top w:val="single" w:sz="4" w:space="1" w:color="auto"/>
          <w:left w:val="single" w:sz="4" w:space="4" w:color="auto"/>
          <w:bottom w:val="single" w:sz="4" w:space="1" w:color="auto"/>
          <w:right w:val="single" w:sz="4" w:space="4" w:color="auto"/>
        </w:pBdr>
        <w:spacing w:after="0"/>
        <w:rPr>
          <w:rFonts w:ascii="Arial Narrow" w:hAnsi="Arial Narrow"/>
          <w:bCs/>
        </w:rPr>
      </w:pPr>
    </w:p>
    <w:p w14:paraId="7124E057" w14:textId="2EBF6DDB" w:rsidR="0084646B" w:rsidRDefault="0084646B" w:rsidP="003C7E9E">
      <w:pPr>
        <w:pBdr>
          <w:top w:val="single" w:sz="4" w:space="1" w:color="auto"/>
          <w:left w:val="single" w:sz="4" w:space="4" w:color="auto"/>
          <w:bottom w:val="single" w:sz="4" w:space="1" w:color="auto"/>
          <w:right w:val="single" w:sz="4" w:space="4" w:color="auto"/>
        </w:pBdr>
        <w:spacing w:after="0"/>
        <w:rPr>
          <w:rFonts w:ascii="Arial Narrow" w:hAnsi="Arial Narrow"/>
          <w:bCs/>
        </w:rPr>
      </w:pPr>
    </w:p>
    <w:p w14:paraId="00E634F7" w14:textId="1A8AA95F" w:rsidR="0084646B" w:rsidRDefault="0084646B" w:rsidP="003C7E9E">
      <w:pPr>
        <w:pBdr>
          <w:top w:val="single" w:sz="4" w:space="1" w:color="auto"/>
          <w:left w:val="single" w:sz="4" w:space="4" w:color="auto"/>
          <w:bottom w:val="single" w:sz="4" w:space="1" w:color="auto"/>
          <w:right w:val="single" w:sz="4" w:space="4" w:color="auto"/>
        </w:pBdr>
        <w:spacing w:after="0"/>
        <w:rPr>
          <w:rFonts w:ascii="Arial Narrow" w:hAnsi="Arial Narrow"/>
          <w:bCs/>
        </w:rPr>
      </w:pPr>
    </w:p>
    <w:p w14:paraId="5490597C" w14:textId="40C5C353" w:rsidR="0084646B" w:rsidRDefault="0084646B" w:rsidP="003C7E9E">
      <w:pPr>
        <w:pBdr>
          <w:top w:val="single" w:sz="4" w:space="1" w:color="auto"/>
          <w:left w:val="single" w:sz="4" w:space="4" w:color="auto"/>
          <w:bottom w:val="single" w:sz="4" w:space="1" w:color="auto"/>
          <w:right w:val="single" w:sz="4" w:space="4" w:color="auto"/>
        </w:pBdr>
        <w:spacing w:after="0"/>
        <w:rPr>
          <w:rFonts w:ascii="Arial Narrow" w:hAnsi="Arial Narrow"/>
          <w:bCs/>
        </w:rPr>
      </w:pPr>
    </w:p>
    <w:p w14:paraId="7DE31E11" w14:textId="0D0566FE" w:rsidR="0084646B" w:rsidRDefault="0084646B" w:rsidP="003C7E9E">
      <w:pPr>
        <w:pBdr>
          <w:top w:val="single" w:sz="4" w:space="1" w:color="auto"/>
          <w:left w:val="single" w:sz="4" w:space="4" w:color="auto"/>
          <w:bottom w:val="single" w:sz="4" w:space="1" w:color="auto"/>
          <w:right w:val="single" w:sz="4" w:space="4" w:color="auto"/>
        </w:pBdr>
        <w:spacing w:after="0"/>
        <w:rPr>
          <w:rFonts w:ascii="Arial Narrow" w:hAnsi="Arial Narrow"/>
          <w:bCs/>
        </w:rPr>
      </w:pPr>
    </w:p>
    <w:p w14:paraId="234CD8A5" w14:textId="561FF886" w:rsidR="0084646B" w:rsidRDefault="0084646B" w:rsidP="003C7E9E">
      <w:pPr>
        <w:pBdr>
          <w:top w:val="single" w:sz="4" w:space="1" w:color="auto"/>
          <w:left w:val="single" w:sz="4" w:space="4" w:color="auto"/>
          <w:bottom w:val="single" w:sz="4" w:space="1" w:color="auto"/>
          <w:right w:val="single" w:sz="4" w:space="4" w:color="auto"/>
        </w:pBdr>
        <w:spacing w:after="0"/>
        <w:rPr>
          <w:rFonts w:ascii="Arial Narrow" w:hAnsi="Arial Narrow"/>
          <w:bCs/>
        </w:rPr>
      </w:pPr>
    </w:p>
    <w:p w14:paraId="238E0A91" w14:textId="1B382702" w:rsidR="0084646B" w:rsidRDefault="0084646B" w:rsidP="003C7E9E">
      <w:pPr>
        <w:pBdr>
          <w:top w:val="single" w:sz="4" w:space="1" w:color="auto"/>
          <w:left w:val="single" w:sz="4" w:space="4" w:color="auto"/>
          <w:bottom w:val="single" w:sz="4" w:space="1" w:color="auto"/>
          <w:right w:val="single" w:sz="4" w:space="4" w:color="auto"/>
        </w:pBdr>
        <w:spacing w:after="0"/>
        <w:rPr>
          <w:rFonts w:ascii="Arial Narrow" w:hAnsi="Arial Narrow"/>
          <w:bCs/>
        </w:rPr>
      </w:pPr>
    </w:p>
    <w:p w14:paraId="543D3265" w14:textId="4AC32F26" w:rsidR="0084646B" w:rsidRDefault="0084646B" w:rsidP="003C7E9E">
      <w:pPr>
        <w:pBdr>
          <w:top w:val="single" w:sz="4" w:space="1" w:color="auto"/>
          <w:left w:val="single" w:sz="4" w:space="4" w:color="auto"/>
          <w:bottom w:val="single" w:sz="4" w:space="1" w:color="auto"/>
          <w:right w:val="single" w:sz="4" w:space="4" w:color="auto"/>
        </w:pBdr>
        <w:spacing w:after="0"/>
        <w:rPr>
          <w:rFonts w:ascii="Arial Narrow" w:hAnsi="Arial Narrow"/>
          <w:bCs/>
        </w:rPr>
      </w:pPr>
    </w:p>
    <w:p w14:paraId="3CF49235" w14:textId="0D99C716" w:rsidR="0084646B" w:rsidRDefault="0084646B" w:rsidP="003C7E9E">
      <w:pPr>
        <w:pBdr>
          <w:top w:val="single" w:sz="4" w:space="1" w:color="auto"/>
          <w:left w:val="single" w:sz="4" w:space="4" w:color="auto"/>
          <w:bottom w:val="single" w:sz="4" w:space="1" w:color="auto"/>
          <w:right w:val="single" w:sz="4" w:space="4" w:color="auto"/>
        </w:pBdr>
        <w:spacing w:after="0"/>
        <w:rPr>
          <w:rFonts w:ascii="Arial Narrow" w:hAnsi="Arial Narrow"/>
          <w:bCs/>
        </w:rPr>
      </w:pPr>
    </w:p>
    <w:p w14:paraId="5F774393" w14:textId="7D683B29" w:rsidR="0084646B" w:rsidRDefault="0084646B" w:rsidP="003C7E9E">
      <w:pPr>
        <w:pBdr>
          <w:top w:val="single" w:sz="4" w:space="1" w:color="auto"/>
          <w:left w:val="single" w:sz="4" w:space="4" w:color="auto"/>
          <w:bottom w:val="single" w:sz="4" w:space="1" w:color="auto"/>
          <w:right w:val="single" w:sz="4" w:space="4" w:color="auto"/>
        </w:pBdr>
        <w:spacing w:after="0"/>
        <w:rPr>
          <w:rFonts w:ascii="Arial Narrow" w:hAnsi="Arial Narrow"/>
          <w:bCs/>
        </w:rPr>
      </w:pPr>
    </w:p>
    <w:p w14:paraId="22B28F27" w14:textId="372A9D5D" w:rsidR="0084646B" w:rsidRDefault="0084646B" w:rsidP="003C7E9E">
      <w:pPr>
        <w:pBdr>
          <w:top w:val="single" w:sz="4" w:space="1" w:color="auto"/>
          <w:left w:val="single" w:sz="4" w:space="4" w:color="auto"/>
          <w:bottom w:val="single" w:sz="4" w:space="1" w:color="auto"/>
          <w:right w:val="single" w:sz="4" w:space="4" w:color="auto"/>
        </w:pBdr>
        <w:spacing w:after="0"/>
        <w:rPr>
          <w:rFonts w:ascii="Arial Narrow" w:hAnsi="Arial Narrow"/>
          <w:bCs/>
        </w:rPr>
      </w:pPr>
    </w:p>
    <w:p w14:paraId="78E3DC96" w14:textId="77777777" w:rsidR="0084646B" w:rsidRDefault="0084646B" w:rsidP="003C7E9E">
      <w:pPr>
        <w:pBdr>
          <w:top w:val="single" w:sz="4" w:space="1" w:color="auto"/>
          <w:left w:val="single" w:sz="4" w:space="4" w:color="auto"/>
          <w:bottom w:val="single" w:sz="4" w:space="1" w:color="auto"/>
          <w:right w:val="single" w:sz="4" w:space="4" w:color="auto"/>
        </w:pBdr>
        <w:spacing w:after="0"/>
        <w:rPr>
          <w:rFonts w:ascii="Arial Narrow" w:hAnsi="Arial Narrow"/>
          <w:bCs/>
        </w:rPr>
      </w:pPr>
    </w:p>
    <w:p w14:paraId="55255798" w14:textId="77777777" w:rsidR="003C7E9E" w:rsidRDefault="003C7E9E" w:rsidP="00BD4441">
      <w:pPr>
        <w:spacing w:after="0"/>
        <w:rPr>
          <w:rFonts w:ascii="Arial Narrow" w:hAnsi="Arial Narrow"/>
          <w:b/>
          <w:bCs/>
        </w:rPr>
      </w:pPr>
    </w:p>
    <w:p w14:paraId="198EEDCA" w14:textId="77777777" w:rsidR="003C7E9E" w:rsidRDefault="003C7E9E" w:rsidP="00BD4441">
      <w:pPr>
        <w:spacing w:after="0"/>
        <w:rPr>
          <w:rFonts w:ascii="Arial Narrow" w:hAnsi="Arial Narrow"/>
          <w:b/>
          <w:bCs/>
        </w:rPr>
      </w:pPr>
    </w:p>
    <w:p w14:paraId="3CEF3020" w14:textId="3F1604D5" w:rsidR="007203FE" w:rsidRDefault="007203FE" w:rsidP="00BD4441">
      <w:pPr>
        <w:spacing w:after="0"/>
        <w:rPr>
          <w:rFonts w:ascii="Arial Narrow" w:hAnsi="Arial Narrow"/>
          <w:b/>
          <w:bCs/>
        </w:rPr>
      </w:pPr>
    </w:p>
    <w:p w14:paraId="6081876D" w14:textId="77777777" w:rsidR="007203FE" w:rsidRDefault="007203FE" w:rsidP="00BD4441">
      <w:pPr>
        <w:spacing w:after="0"/>
        <w:rPr>
          <w:rFonts w:ascii="Arial Narrow" w:hAnsi="Arial Narrow"/>
          <w:b/>
          <w:bCs/>
        </w:rPr>
      </w:pPr>
    </w:p>
    <w:p w14:paraId="55C0560D" w14:textId="05050DAA" w:rsidR="000933A3" w:rsidRPr="00593F6B" w:rsidRDefault="00FC3B6A" w:rsidP="003C7E9E">
      <w:pPr>
        <w:spacing w:after="0"/>
        <w:jc w:val="center"/>
        <w:rPr>
          <w:rFonts w:ascii="Arial Narrow" w:hAnsi="Arial Narrow"/>
          <w:b/>
          <w:bCs/>
          <w:color w:val="77210D" w:themeColor="accent5" w:themeShade="80"/>
          <w:sz w:val="96"/>
        </w:rPr>
      </w:pPr>
      <w:r w:rsidRPr="003C7E9E">
        <w:rPr>
          <w:rFonts w:ascii="Arial Narrow" w:hAnsi="Arial Narrow"/>
          <w:b/>
          <w:bCs/>
          <w:sz w:val="20"/>
        </w:rPr>
        <w:br w:type="page"/>
      </w:r>
      <w:r w:rsidR="000933A3" w:rsidRPr="00593F6B">
        <w:rPr>
          <w:rFonts w:ascii="Arial Narrow" w:hAnsi="Arial Narrow"/>
          <w:b/>
          <w:bCs/>
          <w:color w:val="77210D" w:themeColor="accent5" w:themeShade="80"/>
          <w:sz w:val="96"/>
        </w:rPr>
        <w:lastRenderedPageBreak/>
        <w:t>3</w:t>
      </w:r>
    </w:p>
    <w:p w14:paraId="5B2FAF54" w14:textId="1E07369A" w:rsidR="00AD43F7" w:rsidRPr="00593F6B" w:rsidRDefault="00AD43F7" w:rsidP="000933A3">
      <w:pPr>
        <w:spacing w:after="0"/>
        <w:jc w:val="center"/>
        <w:rPr>
          <w:rFonts w:ascii="Arial Narrow" w:hAnsi="Arial Narrow"/>
          <w:b/>
          <w:bCs/>
          <w:color w:val="77210D" w:themeColor="accent5" w:themeShade="80"/>
          <w:sz w:val="44"/>
        </w:rPr>
      </w:pPr>
      <w:r w:rsidRPr="00593F6B">
        <w:rPr>
          <w:rFonts w:ascii="Arial Narrow" w:hAnsi="Arial Narrow"/>
          <w:b/>
          <w:bCs/>
          <w:color w:val="77210D" w:themeColor="accent5" w:themeShade="80"/>
          <w:sz w:val="44"/>
        </w:rPr>
        <w:t>Les projets</w:t>
      </w:r>
    </w:p>
    <w:p w14:paraId="7BC606E9" w14:textId="77777777" w:rsidR="009174E1" w:rsidRPr="00A61B8F" w:rsidRDefault="009174E1" w:rsidP="0050066B">
      <w:pPr>
        <w:spacing w:after="0"/>
        <w:jc w:val="both"/>
        <w:rPr>
          <w:rFonts w:ascii="Arial Narrow" w:hAnsi="Arial Narrow"/>
          <w:color w:val="6B461B" w:themeColor="accent3" w:themeShade="80"/>
        </w:rPr>
      </w:pPr>
    </w:p>
    <w:p w14:paraId="03B77CC0" w14:textId="440D382C" w:rsidR="00FB4192" w:rsidRDefault="00FB4192" w:rsidP="0050066B">
      <w:pPr>
        <w:spacing w:after="0"/>
        <w:jc w:val="both"/>
        <w:rPr>
          <w:rFonts w:ascii="Arial Narrow" w:hAnsi="Arial Narrow"/>
          <w:color w:val="6B461B" w:themeColor="accent3" w:themeShade="80"/>
        </w:rPr>
      </w:pPr>
    </w:p>
    <w:p w14:paraId="4A30CC4C" w14:textId="77777777" w:rsidR="0044195C" w:rsidRPr="00A61B8F" w:rsidRDefault="0044195C" w:rsidP="0050066B">
      <w:pPr>
        <w:spacing w:after="0"/>
        <w:jc w:val="both"/>
        <w:rPr>
          <w:rFonts w:ascii="Arial Narrow" w:hAnsi="Arial Narrow"/>
          <w:color w:val="6B461B" w:themeColor="accent3" w:themeShade="80"/>
        </w:rPr>
      </w:pPr>
    </w:p>
    <w:p w14:paraId="7C365192" w14:textId="6B7E1864" w:rsidR="00FB4192" w:rsidRDefault="00772C30" w:rsidP="0050066B">
      <w:pPr>
        <w:spacing w:after="0"/>
        <w:jc w:val="both"/>
        <w:rPr>
          <w:rFonts w:ascii="Arial Narrow" w:hAnsi="Arial Narrow"/>
          <w:b/>
          <w:color w:val="77210D" w:themeColor="accent5" w:themeShade="80"/>
          <w:sz w:val="24"/>
          <w:u w:val="single"/>
        </w:rPr>
      </w:pPr>
      <w:r>
        <w:rPr>
          <w:rFonts w:ascii="Arial Narrow" w:hAnsi="Arial Narrow"/>
          <w:b/>
          <w:color w:val="77210D" w:themeColor="accent5" w:themeShade="80"/>
          <w:sz w:val="24"/>
          <w:u w:val="single"/>
        </w:rPr>
        <w:t xml:space="preserve">3.1. </w:t>
      </w:r>
      <w:r w:rsidR="00FB4192" w:rsidRPr="00593F6B">
        <w:rPr>
          <w:rFonts w:ascii="Arial Narrow" w:hAnsi="Arial Narrow"/>
          <w:b/>
          <w:color w:val="77210D" w:themeColor="accent5" w:themeShade="80"/>
          <w:sz w:val="24"/>
          <w:u w:val="single"/>
        </w:rPr>
        <w:t>EN TANT QU’EXPLOITANT</w:t>
      </w:r>
    </w:p>
    <w:p w14:paraId="331E6014" w14:textId="0EB4D49B" w:rsidR="00D24367" w:rsidRDefault="00D24367" w:rsidP="0050066B">
      <w:pPr>
        <w:spacing w:after="0"/>
        <w:jc w:val="both"/>
        <w:rPr>
          <w:rFonts w:ascii="Arial Narrow" w:hAnsi="Arial Narrow"/>
          <w:b/>
          <w:color w:val="77210D" w:themeColor="accent5" w:themeShade="80"/>
          <w:sz w:val="24"/>
          <w:u w:val="single"/>
        </w:rPr>
      </w:pPr>
    </w:p>
    <w:p w14:paraId="4A4CEDD1" w14:textId="77777777" w:rsidR="007F59DC" w:rsidRPr="00593F6B" w:rsidRDefault="007F59DC" w:rsidP="0050066B">
      <w:pPr>
        <w:spacing w:after="0"/>
        <w:jc w:val="both"/>
        <w:rPr>
          <w:rFonts w:ascii="Arial Narrow" w:hAnsi="Arial Narrow"/>
          <w:b/>
          <w:color w:val="77210D" w:themeColor="accent5" w:themeShade="80"/>
          <w:sz w:val="24"/>
          <w:u w:val="single"/>
        </w:rPr>
      </w:pPr>
    </w:p>
    <w:p w14:paraId="1900CE26" w14:textId="3A324023" w:rsidR="00FB4192" w:rsidRPr="00160092" w:rsidRDefault="00FB4192" w:rsidP="00FB4192">
      <w:pPr>
        <w:pBdr>
          <w:top w:val="single" w:sz="4" w:space="1" w:color="auto"/>
          <w:left w:val="single" w:sz="4" w:space="4" w:color="auto"/>
          <w:bottom w:val="single" w:sz="4" w:space="1" w:color="auto"/>
          <w:right w:val="single" w:sz="4" w:space="4" w:color="auto"/>
        </w:pBdr>
        <w:spacing w:after="0"/>
        <w:jc w:val="both"/>
        <w:rPr>
          <w:rFonts w:ascii="Arial Narrow" w:hAnsi="Arial Narrow"/>
          <w:b/>
          <w:color w:val="77210D" w:themeColor="accent5" w:themeShade="80"/>
          <w:sz w:val="24"/>
        </w:rPr>
      </w:pPr>
      <w:r w:rsidRPr="00160092">
        <w:rPr>
          <w:rFonts w:ascii="Arial Narrow" w:hAnsi="Arial Narrow"/>
          <w:b/>
          <w:color w:val="77210D" w:themeColor="accent5" w:themeShade="80"/>
          <w:sz w:val="24"/>
        </w:rPr>
        <w:t>Quels sont vos projets dans les 10 prochaines années ?</w:t>
      </w:r>
      <w:r w:rsidR="00D24367" w:rsidRPr="00160092">
        <w:rPr>
          <w:rFonts w:ascii="Arial Narrow" w:hAnsi="Arial Narrow"/>
          <w:b/>
          <w:color w:val="77210D" w:themeColor="accent5" w:themeShade="80"/>
          <w:sz w:val="24"/>
        </w:rPr>
        <w:t xml:space="preserve"> </w:t>
      </w:r>
      <w:r w:rsidR="006D359B">
        <w:rPr>
          <w:rFonts w:ascii="Arial Narrow" w:hAnsi="Arial Narrow"/>
          <w:b/>
          <w:color w:val="77210D" w:themeColor="accent5" w:themeShade="80"/>
          <w:sz w:val="24"/>
        </w:rPr>
        <w:t>Dans le cadre de ces projets, m</w:t>
      </w:r>
      <w:r w:rsidR="00D24367" w:rsidRPr="00160092">
        <w:rPr>
          <w:rFonts w:ascii="Arial Narrow" w:hAnsi="Arial Narrow"/>
          <w:b/>
          <w:color w:val="77210D" w:themeColor="accent5" w:themeShade="80"/>
          <w:sz w:val="24"/>
        </w:rPr>
        <w:t xml:space="preserve">erci de préciser les bâtiments qui pourraient </w:t>
      </w:r>
      <w:r w:rsidR="006D359B">
        <w:rPr>
          <w:rFonts w:ascii="Arial Narrow" w:hAnsi="Arial Narrow"/>
          <w:b/>
          <w:color w:val="77210D" w:themeColor="accent5" w:themeShade="80"/>
          <w:sz w:val="24"/>
        </w:rPr>
        <w:t xml:space="preserve">être amenés à évoluer ou à </w:t>
      </w:r>
      <w:r w:rsidR="00D24367" w:rsidRPr="00160092">
        <w:rPr>
          <w:rFonts w:ascii="Arial Narrow" w:hAnsi="Arial Narrow"/>
          <w:b/>
          <w:color w:val="77210D" w:themeColor="accent5" w:themeShade="80"/>
          <w:sz w:val="24"/>
        </w:rPr>
        <w:t>changer d’u</w:t>
      </w:r>
      <w:r w:rsidR="00947B85" w:rsidRPr="00160092">
        <w:rPr>
          <w:rFonts w:ascii="Arial Narrow" w:hAnsi="Arial Narrow"/>
          <w:b/>
          <w:color w:val="77210D" w:themeColor="accent5" w:themeShade="80"/>
          <w:sz w:val="24"/>
        </w:rPr>
        <w:t>sage</w:t>
      </w:r>
      <w:r w:rsidR="00D24367" w:rsidRPr="00160092">
        <w:rPr>
          <w:rFonts w:ascii="Arial Narrow" w:hAnsi="Arial Narrow"/>
          <w:b/>
          <w:color w:val="77210D" w:themeColor="accent5" w:themeShade="80"/>
          <w:sz w:val="24"/>
        </w:rPr>
        <w:t>.</w:t>
      </w:r>
    </w:p>
    <w:p w14:paraId="4EF14A44" w14:textId="16645D08" w:rsidR="00FB4192" w:rsidRPr="00FB4192" w:rsidRDefault="00FB4192" w:rsidP="00FB4192">
      <w:pPr>
        <w:pBdr>
          <w:top w:val="single" w:sz="4" w:space="1" w:color="auto"/>
          <w:left w:val="single" w:sz="4" w:space="4" w:color="auto"/>
          <w:bottom w:val="single" w:sz="4" w:space="1" w:color="auto"/>
          <w:right w:val="single" w:sz="4" w:space="4" w:color="auto"/>
        </w:pBdr>
        <w:spacing w:after="0"/>
        <w:jc w:val="both"/>
        <w:rPr>
          <w:rFonts w:ascii="Arial Narrow" w:hAnsi="Arial Narrow"/>
        </w:rPr>
      </w:pPr>
      <w:r w:rsidRPr="00081188">
        <w:rPr>
          <w:rFonts w:ascii="Arial Narrow" w:hAnsi="Arial Narrow"/>
          <w:iCs/>
        </w:rPr>
        <w:sym w:font="Wingdings" w:char="F0A8"/>
      </w:r>
      <w:r>
        <w:rPr>
          <w:rFonts w:ascii="Arial Narrow" w:hAnsi="Arial Narrow"/>
          <w:iCs/>
        </w:rPr>
        <w:t xml:space="preserve"> </w:t>
      </w:r>
      <w:r w:rsidRPr="00FB4192">
        <w:rPr>
          <w:rFonts w:ascii="Arial Narrow" w:hAnsi="Arial Narrow"/>
        </w:rPr>
        <w:t>Agrandissement</w:t>
      </w:r>
      <w:r w:rsidR="00FA49DC">
        <w:rPr>
          <w:rFonts w:ascii="Arial Narrow" w:hAnsi="Arial Narrow"/>
        </w:rPr>
        <w:t xml:space="preserve"> de l’exploitation</w:t>
      </w:r>
      <w:r w:rsidR="00D455A8">
        <w:rPr>
          <w:rFonts w:ascii="Arial Narrow" w:hAnsi="Arial Narrow"/>
          <w:iCs/>
        </w:rPr>
        <w:t>. P</w:t>
      </w:r>
      <w:r w:rsidR="00D455A8" w:rsidRPr="00081188">
        <w:rPr>
          <w:rFonts w:ascii="Arial Narrow" w:hAnsi="Arial Narrow"/>
          <w:bCs/>
        </w:rPr>
        <w:t>récise</w:t>
      </w:r>
      <w:r w:rsidR="00D455A8">
        <w:rPr>
          <w:rFonts w:ascii="Arial Narrow" w:hAnsi="Arial Narrow"/>
          <w:bCs/>
        </w:rPr>
        <w:t>z : ……………………………………………………………………………</w:t>
      </w:r>
      <w:r w:rsidR="00FA49DC">
        <w:rPr>
          <w:rFonts w:ascii="Arial Narrow" w:hAnsi="Arial Narrow"/>
        </w:rPr>
        <w:t xml:space="preserve"> </w:t>
      </w:r>
    </w:p>
    <w:p w14:paraId="19BAF0F7" w14:textId="01E34565" w:rsidR="00FB4192" w:rsidRPr="00FB4192" w:rsidRDefault="00FB4192" w:rsidP="00FB4192">
      <w:pPr>
        <w:pBdr>
          <w:top w:val="single" w:sz="4" w:space="1" w:color="auto"/>
          <w:left w:val="single" w:sz="4" w:space="4" w:color="auto"/>
          <w:bottom w:val="single" w:sz="4" w:space="1" w:color="auto"/>
          <w:right w:val="single" w:sz="4" w:space="4" w:color="auto"/>
        </w:pBdr>
        <w:spacing w:after="0"/>
        <w:jc w:val="both"/>
        <w:rPr>
          <w:rFonts w:ascii="Arial Narrow" w:hAnsi="Arial Narrow"/>
        </w:rPr>
      </w:pPr>
      <w:r w:rsidRPr="00081188">
        <w:rPr>
          <w:rFonts w:ascii="Arial Narrow" w:hAnsi="Arial Narrow"/>
          <w:iCs/>
        </w:rPr>
        <w:sym w:font="Wingdings" w:char="F0A8"/>
      </w:r>
      <w:r>
        <w:rPr>
          <w:rFonts w:ascii="Arial Narrow" w:hAnsi="Arial Narrow"/>
          <w:iCs/>
        </w:rPr>
        <w:t xml:space="preserve"> </w:t>
      </w:r>
      <w:r w:rsidRPr="00FB4192">
        <w:rPr>
          <w:rFonts w:ascii="Arial Narrow" w:hAnsi="Arial Narrow"/>
        </w:rPr>
        <w:t>Réduction de la surface</w:t>
      </w:r>
      <w:r w:rsidR="00FA49DC">
        <w:rPr>
          <w:rFonts w:ascii="Arial Narrow" w:hAnsi="Arial Narrow"/>
        </w:rPr>
        <w:t xml:space="preserve"> de l’exploitation</w:t>
      </w:r>
      <w:r w:rsidR="00D455A8">
        <w:rPr>
          <w:rFonts w:ascii="Arial Narrow" w:hAnsi="Arial Narrow"/>
          <w:iCs/>
        </w:rPr>
        <w:t>. P</w:t>
      </w:r>
      <w:r w:rsidR="00D455A8" w:rsidRPr="00081188">
        <w:rPr>
          <w:rFonts w:ascii="Arial Narrow" w:hAnsi="Arial Narrow"/>
          <w:bCs/>
        </w:rPr>
        <w:t>récise</w:t>
      </w:r>
      <w:r w:rsidR="00D455A8">
        <w:rPr>
          <w:rFonts w:ascii="Arial Narrow" w:hAnsi="Arial Narrow"/>
          <w:bCs/>
        </w:rPr>
        <w:t>z : …………………………………………………………………..</w:t>
      </w:r>
    </w:p>
    <w:p w14:paraId="33BAFA8A" w14:textId="13B43999" w:rsidR="00FB4192" w:rsidRPr="00FB4192" w:rsidRDefault="00FB4192" w:rsidP="00FB4192">
      <w:pPr>
        <w:pBdr>
          <w:top w:val="single" w:sz="4" w:space="1" w:color="auto"/>
          <w:left w:val="single" w:sz="4" w:space="4" w:color="auto"/>
          <w:bottom w:val="single" w:sz="4" w:space="1" w:color="auto"/>
          <w:right w:val="single" w:sz="4" w:space="4" w:color="auto"/>
        </w:pBdr>
        <w:spacing w:after="0"/>
        <w:jc w:val="both"/>
        <w:rPr>
          <w:rFonts w:ascii="Arial Narrow" w:hAnsi="Arial Narrow"/>
        </w:rPr>
      </w:pPr>
      <w:r w:rsidRPr="00081188">
        <w:rPr>
          <w:rFonts w:ascii="Arial Narrow" w:hAnsi="Arial Narrow"/>
          <w:iCs/>
        </w:rPr>
        <w:sym w:font="Wingdings" w:char="F0A8"/>
      </w:r>
      <w:r>
        <w:rPr>
          <w:rFonts w:ascii="Arial Narrow" w:hAnsi="Arial Narrow"/>
          <w:iCs/>
        </w:rPr>
        <w:t xml:space="preserve"> </w:t>
      </w:r>
      <w:r w:rsidRPr="00FB4192">
        <w:rPr>
          <w:rFonts w:ascii="Arial Narrow" w:hAnsi="Arial Narrow"/>
        </w:rPr>
        <w:t>Diversification, transformation</w:t>
      </w:r>
      <w:r w:rsidR="00D455A8">
        <w:rPr>
          <w:rFonts w:ascii="Arial Narrow" w:hAnsi="Arial Narrow"/>
          <w:iCs/>
        </w:rPr>
        <w:t>. P</w:t>
      </w:r>
      <w:r w:rsidR="00D455A8" w:rsidRPr="00081188">
        <w:rPr>
          <w:rFonts w:ascii="Arial Narrow" w:hAnsi="Arial Narrow"/>
          <w:bCs/>
        </w:rPr>
        <w:t>récise</w:t>
      </w:r>
      <w:r w:rsidR="00D455A8">
        <w:rPr>
          <w:rFonts w:ascii="Arial Narrow" w:hAnsi="Arial Narrow"/>
          <w:bCs/>
        </w:rPr>
        <w:t xml:space="preserve">z : </w:t>
      </w:r>
      <w:r w:rsidR="00D455A8">
        <w:rPr>
          <w:rFonts w:ascii="Arial Narrow" w:hAnsi="Arial Narrow"/>
        </w:rPr>
        <w:t>……………………………………………………………………………….</w:t>
      </w:r>
    </w:p>
    <w:p w14:paraId="66E28833" w14:textId="6ED58F4D" w:rsidR="00D24367" w:rsidRDefault="00FB4192" w:rsidP="00FB4192">
      <w:pPr>
        <w:pBdr>
          <w:top w:val="single" w:sz="4" w:space="1" w:color="auto"/>
          <w:left w:val="single" w:sz="4" w:space="4" w:color="auto"/>
          <w:bottom w:val="single" w:sz="4" w:space="1" w:color="auto"/>
          <w:right w:val="single" w:sz="4" w:space="4" w:color="auto"/>
        </w:pBdr>
        <w:spacing w:after="0"/>
        <w:jc w:val="both"/>
        <w:rPr>
          <w:rFonts w:ascii="Arial Narrow" w:hAnsi="Arial Narrow"/>
        </w:rPr>
      </w:pPr>
      <w:r w:rsidRPr="00081188">
        <w:rPr>
          <w:rFonts w:ascii="Arial Narrow" w:hAnsi="Arial Narrow"/>
          <w:iCs/>
        </w:rPr>
        <w:sym w:font="Wingdings" w:char="F0A8"/>
      </w:r>
      <w:r>
        <w:rPr>
          <w:rFonts w:ascii="Arial Narrow" w:hAnsi="Arial Narrow"/>
          <w:iCs/>
        </w:rPr>
        <w:t xml:space="preserve"> </w:t>
      </w:r>
      <w:r w:rsidRPr="00FB4192">
        <w:rPr>
          <w:rFonts w:ascii="Arial Narrow" w:hAnsi="Arial Narrow"/>
        </w:rPr>
        <w:t>Double activité</w:t>
      </w:r>
      <w:r w:rsidR="00D455A8">
        <w:rPr>
          <w:rFonts w:ascii="Arial Narrow" w:hAnsi="Arial Narrow"/>
          <w:iCs/>
        </w:rPr>
        <w:t>. P</w:t>
      </w:r>
      <w:r w:rsidR="00D455A8" w:rsidRPr="00081188">
        <w:rPr>
          <w:rFonts w:ascii="Arial Narrow" w:hAnsi="Arial Narrow"/>
          <w:bCs/>
        </w:rPr>
        <w:t>récise</w:t>
      </w:r>
      <w:r w:rsidR="00D455A8">
        <w:rPr>
          <w:rFonts w:ascii="Arial Narrow" w:hAnsi="Arial Narrow"/>
          <w:bCs/>
        </w:rPr>
        <w:t>z : …………………………………………………………………………………………………</w:t>
      </w:r>
    </w:p>
    <w:p w14:paraId="1CC7EE48" w14:textId="1B9DF3B9" w:rsidR="00FB4192" w:rsidRPr="00FB4192" w:rsidRDefault="00FB4192" w:rsidP="00FB4192">
      <w:pPr>
        <w:pBdr>
          <w:top w:val="single" w:sz="4" w:space="1" w:color="auto"/>
          <w:left w:val="single" w:sz="4" w:space="4" w:color="auto"/>
          <w:bottom w:val="single" w:sz="4" w:space="1" w:color="auto"/>
          <w:right w:val="single" w:sz="4" w:space="4" w:color="auto"/>
        </w:pBdr>
        <w:spacing w:after="0"/>
        <w:jc w:val="both"/>
        <w:rPr>
          <w:rFonts w:ascii="Arial Narrow" w:hAnsi="Arial Narrow"/>
        </w:rPr>
      </w:pPr>
      <w:r w:rsidRPr="00081188">
        <w:rPr>
          <w:rFonts w:ascii="Arial Narrow" w:hAnsi="Arial Narrow"/>
          <w:iCs/>
        </w:rPr>
        <w:sym w:font="Wingdings" w:char="F0A8"/>
      </w:r>
      <w:r>
        <w:rPr>
          <w:rFonts w:ascii="Arial Narrow" w:hAnsi="Arial Narrow"/>
          <w:iCs/>
        </w:rPr>
        <w:t xml:space="preserve"> </w:t>
      </w:r>
      <w:r w:rsidRPr="00FB4192">
        <w:rPr>
          <w:rFonts w:ascii="Arial Narrow" w:hAnsi="Arial Narrow"/>
        </w:rPr>
        <w:t>Conversion à un label</w:t>
      </w:r>
      <w:r w:rsidR="00D455A8">
        <w:rPr>
          <w:rFonts w:ascii="Arial Narrow" w:hAnsi="Arial Narrow"/>
          <w:iCs/>
        </w:rPr>
        <w:t>. P</w:t>
      </w:r>
      <w:r w:rsidR="00D455A8" w:rsidRPr="00081188">
        <w:rPr>
          <w:rFonts w:ascii="Arial Narrow" w:hAnsi="Arial Narrow"/>
          <w:bCs/>
        </w:rPr>
        <w:t>récise</w:t>
      </w:r>
      <w:r w:rsidR="00D455A8">
        <w:rPr>
          <w:rFonts w:ascii="Arial Narrow" w:hAnsi="Arial Narrow"/>
          <w:bCs/>
        </w:rPr>
        <w:t>z : …………………………………………………………………………………………</w:t>
      </w:r>
    </w:p>
    <w:p w14:paraId="3D0CFBF3" w14:textId="35CBB2CF" w:rsidR="00FB4192" w:rsidRDefault="00FB4192" w:rsidP="00FB4192">
      <w:pPr>
        <w:pBdr>
          <w:top w:val="single" w:sz="4" w:space="1" w:color="auto"/>
          <w:left w:val="single" w:sz="4" w:space="4" w:color="auto"/>
          <w:bottom w:val="single" w:sz="4" w:space="1" w:color="auto"/>
          <w:right w:val="single" w:sz="4" w:space="4" w:color="auto"/>
        </w:pBdr>
        <w:spacing w:after="0"/>
        <w:jc w:val="both"/>
        <w:rPr>
          <w:rFonts w:ascii="Arial Narrow" w:hAnsi="Arial Narrow"/>
        </w:rPr>
      </w:pPr>
      <w:r w:rsidRPr="00081188">
        <w:rPr>
          <w:rFonts w:ascii="Arial Narrow" w:hAnsi="Arial Narrow"/>
          <w:iCs/>
        </w:rPr>
        <w:sym w:font="Wingdings" w:char="F0A8"/>
      </w:r>
      <w:r>
        <w:rPr>
          <w:rFonts w:ascii="Arial Narrow" w:hAnsi="Arial Narrow"/>
          <w:iCs/>
        </w:rPr>
        <w:t xml:space="preserve"> </w:t>
      </w:r>
      <w:r w:rsidRPr="00FB4192">
        <w:rPr>
          <w:rFonts w:ascii="Arial Narrow" w:hAnsi="Arial Narrow"/>
        </w:rPr>
        <w:t>Retraite ou cessation d'activité</w:t>
      </w:r>
      <w:r w:rsidR="00D455A8">
        <w:rPr>
          <w:rFonts w:ascii="Arial Narrow" w:hAnsi="Arial Narrow"/>
          <w:iCs/>
        </w:rPr>
        <w:t>. P</w:t>
      </w:r>
      <w:r w:rsidR="00D455A8" w:rsidRPr="00081188">
        <w:rPr>
          <w:rFonts w:ascii="Arial Narrow" w:hAnsi="Arial Narrow"/>
          <w:bCs/>
        </w:rPr>
        <w:t>récise</w:t>
      </w:r>
      <w:r w:rsidR="00D455A8">
        <w:rPr>
          <w:rFonts w:ascii="Arial Narrow" w:hAnsi="Arial Narrow"/>
          <w:bCs/>
        </w:rPr>
        <w:t>z : ………………………………………………………………………………</w:t>
      </w:r>
    </w:p>
    <w:p w14:paraId="485B59D5" w14:textId="4B786845" w:rsidR="00A66515" w:rsidRDefault="00A66515" w:rsidP="00FB4192">
      <w:pPr>
        <w:pBdr>
          <w:top w:val="single" w:sz="4" w:space="1" w:color="auto"/>
          <w:left w:val="single" w:sz="4" w:space="4" w:color="auto"/>
          <w:bottom w:val="single" w:sz="4" w:space="1" w:color="auto"/>
          <w:right w:val="single" w:sz="4" w:space="4" w:color="auto"/>
        </w:pBdr>
        <w:spacing w:after="0"/>
        <w:jc w:val="both"/>
        <w:rPr>
          <w:rFonts w:ascii="Arial Narrow" w:hAnsi="Arial Narrow"/>
        </w:rPr>
      </w:pPr>
      <w:r w:rsidRPr="00081188">
        <w:rPr>
          <w:rFonts w:ascii="Arial Narrow" w:hAnsi="Arial Narrow"/>
          <w:iCs/>
        </w:rPr>
        <w:sym w:font="Wingdings" w:char="F0A8"/>
      </w:r>
      <w:r>
        <w:rPr>
          <w:rFonts w:ascii="Arial Narrow" w:hAnsi="Arial Narrow"/>
          <w:iCs/>
        </w:rPr>
        <w:t xml:space="preserve"> </w:t>
      </w:r>
      <w:r>
        <w:rPr>
          <w:rFonts w:ascii="Arial Narrow" w:hAnsi="Arial Narrow"/>
        </w:rPr>
        <w:t>Développement d’énergies renouvelables</w:t>
      </w:r>
      <w:r w:rsidR="00D455A8">
        <w:rPr>
          <w:rFonts w:ascii="Arial Narrow" w:hAnsi="Arial Narrow"/>
          <w:iCs/>
        </w:rPr>
        <w:t>. P</w:t>
      </w:r>
      <w:r w:rsidR="00D455A8" w:rsidRPr="00081188">
        <w:rPr>
          <w:rFonts w:ascii="Arial Narrow" w:hAnsi="Arial Narrow"/>
          <w:bCs/>
        </w:rPr>
        <w:t>récise</w:t>
      </w:r>
      <w:r w:rsidR="00D455A8">
        <w:rPr>
          <w:rFonts w:ascii="Arial Narrow" w:hAnsi="Arial Narrow"/>
          <w:bCs/>
        </w:rPr>
        <w:t>z : …………………………………………………………………</w:t>
      </w:r>
    </w:p>
    <w:p w14:paraId="3E7EDA92" w14:textId="56295314" w:rsidR="00947B85" w:rsidRPr="00160092" w:rsidRDefault="00947B85" w:rsidP="00FB4192">
      <w:pPr>
        <w:pBdr>
          <w:top w:val="single" w:sz="4" w:space="1" w:color="auto"/>
          <w:left w:val="single" w:sz="4" w:space="4" w:color="auto"/>
          <w:bottom w:val="single" w:sz="4" w:space="1" w:color="auto"/>
          <w:right w:val="single" w:sz="4" w:space="4" w:color="auto"/>
        </w:pBdr>
        <w:spacing w:after="0"/>
        <w:jc w:val="both"/>
        <w:rPr>
          <w:rFonts w:ascii="Arial Narrow" w:hAnsi="Arial Narrow"/>
        </w:rPr>
      </w:pPr>
      <w:r w:rsidRPr="00160092">
        <w:rPr>
          <w:rFonts w:ascii="Arial Narrow" w:hAnsi="Arial Narrow"/>
          <w:iCs/>
        </w:rPr>
        <w:sym w:font="Wingdings" w:char="F0A8"/>
      </w:r>
      <w:r w:rsidRPr="00160092">
        <w:rPr>
          <w:rFonts w:ascii="Arial Narrow" w:hAnsi="Arial Narrow"/>
          <w:iCs/>
        </w:rPr>
        <w:t xml:space="preserve"> Habitation</w:t>
      </w:r>
      <w:r w:rsidR="00D455A8">
        <w:rPr>
          <w:rFonts w:ascii="Arial Narrow" w:hAnsi="Arial Narrow"/>
          <w:iCs/>
        </w:rPr>
        <w:t>. P</w:t>
      </w:r>
      <w:r w:rsidR="00D455A8" w:rsidRPr="00081188">
        <w:rPr>
          <w:rFonts w:ascii="Arial Narrow" w:hAnsi="Arial Narrow"/>
          <w:bCs/>
        </w:rPr>
        <w:t>récise</w:t>
      </w:r>
      <w:r w:rsidR="00D455A8">
        <w:rPr>
          <w:rFonts w:ascii="Arial Narrow" w:hAnsi="Arial Narrow"/>
          <w:bCs/>
        </w:rPr>
        <w:t>z : ………………………………………………………………………………………………………</w:t>
      </w:r>
    </w:p>
    <w:p w14:paraId="208D0F9A" w14:textId="46AD8D1A" w:rsidR="00FB4192" w:rsidRDefault="00FB4192" w:rsidP="00FB4192">
      <w:pPr>
        <w:pBdr>
          <w:top w:val="single" w:sz="4" w:space="1" w:color="auto"/>
          <w:left w:val="single" w:sz="4" w:space="4" w:color="auto"/>
          <w:bottom w:val="single" w:sz="4" w:space="1" w:color="auto"/>
          <w:right w:val="single" w:sz="4" w:space="4" w:color="auto"/>
        </w:pBdr>
        <w:spacing w:after="0"/>
        <w:jc w:val="both"/>
        <w:rPr>
          <w:rFonts w:ascii="Arial Narrow" w:hAnsi="Arial Narrow"/>
        </w:rPr>
      </w:pPr>
      <w:r w:rsidRPr="00081188">
        <w:rPr>
          <w:rFonts w:ascii="Arial Narrow" w:hAnsi="Arial Narrow"/>
          <w:iCs/>
        </w:rPr>
        <w:sym w:font="Wingdings" w:char="F0A8"/>
      </w:r>
      <w:r>
        <w:rPr>
          <w:rFonts w:ascii="Arial Narrow" w:hAnsi="Arial Narrow"/>
          <w:iCs/>
        </w:rPr>
        <w:t xml:space="preserve"> </w:t>
      </w:r>
      <w:r w:rsidRPr="00FB4192">
        <w:rPr>
          <w:rFonts w:ascii="Arial Narrow" w:hAnsi="Arial Narrow"/>
        </w:rPr>
        <w:t>Autre</w:t>
      </w:r>
      <w:r w:rsidR="00D455A8">
        <w:rPr>
          <w:rFonts w:ascii="Arial Narrow" w:hAnsi="Arial Narrow"/>
          <w:iCs/>
        </w:rPr>
        <w:t>. P</w:t>
      </w:r>
      <w:r w:rsidR="00D455A8" w:rsidRPr="00081188">
        <w:rPr>
          <w:rFonts w:ascii="Arial Narrow" w:hAnsi="Arial Narrow"/>
          <w:bCs/>
        </w:rPr>
        <w:t>récise</w:t>
      </w:r>
      <w:r w:rsidR="00D455A8">
        <w:rPr>
          <w:rFonts w:ascii="Arial Narrow" w:hAnsi="Arial Narrow"/>
          <w:bCs/>
        </w:rPr>
        <w:t>z : ……………………………………………………………………………………………………………</w:t>
      </w:r>
    </w:p>
    <w:p w14:paraId="7A615445" w14:textId="2F58BBF4" w:rsidR="00FB4192" w:rsidRDefault="00FB4192" w:rsidP="00FB4192">
      <w:pPr>
        <w:spacing w:after="0"/>
        <w:jc w:val="both"/>
        <w:rPr>
          <w:rFonts w:ascii="Arial Narrow" w:hAnsi="Arial Narrow"/>
        </w:rPr>
      </w:pPr>
    </w:p>
    <w:p w14:paraId="03BF89EC" w14:textId="77777777" w:rsidR="00D24367" w:rsidRDefault="00D24367" w:rsidP="00D24367">
      <w:pPr>
        <w:spacing w:after="0"/>
        <w:jc w:val="both"/>
        <w:rPr>
          <w:rFonts w:ascii="Arial Narrow" w:hAnsi="Arial Narrow"/>
        </w:rPr>
      </w:pPr>
    </w:p>
    <w:p w14:paraId="14E91FDE" w14:textId="77777777" w:rsidR="00D24367" w:rsidRDefault="00D24367" w:rsidP="00D24367">
      <w:pPr>
        <w:pBdr>
          <w:top w:val="single" w:sz="4" w:space="1" w:color="auto"/>
          <w:left w:val="single" w:sz="4" w:space="4" w:color="auto"/>
          <w:bottom w:val="single" w:sz="4" w:space="1" w:color="auto"/>
          <w:right w:val="single" w:sz="4" w:space="4" w:color="auto"/>
        </w:pBdr>
        <w:spacing w:after="0"/>
        <w:jc w:val="both"/>
        <w:rPr>
          <w:rFonts w:ascii="Arial Narrow" w:hAnsi="Arial Narrow"/>
          <w:b/>
          <w:color w:val="77210D" w:themeColor="accent5" w:themeShade="80"/>
          <w:sz w:val="24"/>
        </w:rPr>
      </w:pPr>
      <w:r w:rsidRPr="00593F6B">
        <w:rPr>
          <w:rFonts w:ascii="Arial Narrow" w:hAnsi="Arial Narrow"/>
          <w:b/>
          <w:color w:val="77210D" w:themeColor="accent5" w:themeShade="80"/>
          <w:sz w:val="24"/>
        </w:rPr>
        <w:t xml:space="preserve">Si vous êtes </w:t>
      </w:r>
      <w:r>
        <w:rPr>
          <w:rFonts w:ascii="Arial Narrow" w:hAnsi="Arial Narrow"/>
          <w:b/>
          <w:color w:val="77210D" w:themeColor="accent5" w:themeShade="80"/>
          <w:sz w:val="24"/>
        </w:rPr>
        <w:t xml:space="preserve">viticulteur : </w:t>
      </w:r>
    </w:p>
    <w:p w14:paraId="2BBB0981" w14:textId="77777777" w:rsidR="00857CB8" w:rsidRDefault="00857CB8" w:rsidP="00D24367">
      <w:pPr>
        <w:pBdr>
          <w:top w:val="single" w:sz="4" w:space="1" w:color="auto"/>
          <w:left w:val="single" w:sz="4" w:space="4" w:color="auto"/>
          <w:bottom w:val="single" w:sz="4" w:space="1" w:color="auto"/>
          <w:right w:val="single" w:sz="4" w:space="4" w:color="auto"/>
        </w:pBdr>
        <w:spacing w:after="0"/>
        <w:jc w:val="both"/>
        <w:rPr>
          <w:rFonts w:ascii="Arial Narrow" w:hAnsi="Arial Narrow"/>
          <w:b/>
          <w:color w:val="77210D" w:themeColor="accent5" w:themeShade="80"/>
          <w:sz w:val="24"/>
        </w:rPr>
      </w:pPr>
    </w:p>
    <w:p w14:paraId="65C41B18" w14:textId="77777777" w:rsidR="00857CB8" w:rsidRDefault="00857CB8" w:rsidP="00D24367">
      <w:pPr>
        <w:pBdr>
          <w:top w:val="single" w:sz="4" w:space="1" w:color="auto"/>
          <w:left w:val="single" w:sz="4" w:space="4" w:color="auto"/>
          <w:bottom w:val="single" w:sz="4" w:space="1" w:color="auto"/>
          <w:right w:val="single" w:sz="4" w:space="4" w:color="auto"/>
        </w:pBdr>
        <w:spacing w:after="0"/>
        <w:jc w:val="both"/>
        <w:rPr>
          <w:rFonts w:ascii="Arial Narrow" w:hAnsi="Arial Narrow"/>
          <w:b/>
          <w:color w:val="77210D" w:themeColor="accent5" w:themeShade="80"/>
          <w:sz w:val="24"/>
        </w:rPr>
      </w:pPr>
      <w:r>
        <w:rPr>
          <w:rFonts w:ascii="Arial Narrow" w:hAnsi="Arial Narrow"/>
          <w:b/>
          <w:color w:val="77210D" w:themeColor="accent5" w:themeShade="80"/>
          <w:sz w:val="24"/>
        </w:rPr>
        <w:t xml:space="preserve">Disposez-vous d’une distillerie ? </w:t>
      </w:r>
    </w:p>
    <w:p w14:paraId="38C6F064" w14:textId="5F7A9343" w:rsidR="00857CB8" w:rsidRDefault="00857CB8" w:rsidP="00D24367">
      <w:pPr>
        <w:pBdr>
          <w:top w:val="single" w:sz="4" w:space="1" w:color="auto"/>
          <w:left w:val="single" w:sz="4" w:space="4" w:color="auto"/>
          <w:bottom w:val="single" w:sz="4" w:space="1" w:color="auto"/>
          <w:right w:val="single" w:sz="4" w:space="4" w:color="auto"/>
        </w:pBdr>
        <w:spacing w:after="0"/>
        <w:jc w:val="both"/>
        <w:rPr>
          <w:rFonts w:ascii="Arial Narrow" w:hAnsi="Arial Narrow"/>
          <w:b/>
          <w:color w:val="77210D" w:themeColor="accent5" w:themeShade="80"/>
          <w:sz w:val="24"/>
        </w:rPr>
      </w:pPr>
    </w:p>
    <w:p w14:paraId="7C705092" w14:textId="77777777" w:rsidR="00772C30" w:rsidRDefault="00772C30" w:rsidP="00D24367">
      <w:pPr>
        <w:pBdr>
          <w:top w:val="single" w:sz="4" w:space="1" w:color="auto"/>
          <w:left w:val="single" w:sz="4" w:space="4" w:color="auto"/>
          <w:bottom w:val="single" w:sz="4" w:space="1" w:color="auto"/>
          <w:right w:val="single" w:sz="4" w:space="4" w:color="auto"/>
        </w:pBdr>
        <w:spacing w:after="0"/>
        <w:jc w:val="both"/>
        <w:rPr>
          <w:rFonts w:ascii="Arial Narrow" w:hAnsi="Arial Narrow"/>
          <w:b/>
          <w:color w:val="77210D" w:themeColor="accent5" w:themeShade="80"/>
          <w:sz w:val="24"/>
        </w:rPr>
      </w:pPr>
    </w:p>
    <w:p w14:paraId="2CC2B7E4" w14:textId="57AA3811" w:rsidR="00947B85" w:rsidRDefault="00947B85" w:rsidP="00D24367">
      <w:pPr>
        <w:pBdr>
          <w:top w:val="single" w:sz="4" w:space="1" w:color="auto"/>
          <w:left w:val="single" w:sz="4" w:space="4" w:color="auto"/>
          <w:bottom w:val="single" w:sz="4" w:space="1" w:color="auto"/>
          <w:right w:val="single" w:sz="4" w:space="4" w:color="auto"/>
        </w:pBdr>
        <w:spacing w:after="0"/>
        <w:jc w:val="both"/>
        <w:rPr>
          <w:rFonts w:ascii="Arial Narrow" w:hAnsi="Arial Narrow"/>
          <w:b/>
          <w:color w:val="77210D" w:themeColor="accent5" w:themeShade="80"/>
          <w:sz w:val="24"/>
        </w:rPr>
      </w:pPr>
      <w:r>
        <w:rPr>
          <w:rFonts w:ascii="Arial Narrow" w:hAnsi="Arial Narrow"/>
          <w:b/>
          <w:color w:val="77210D" w:themeColor="accent5" w:themeShade="80"/>
          <w:sz w:val="24"/>
        </w:rPr>
        <w:t>Envisagez-vous de devenir bouilleur de cru </w:t>
      </w:r>
      <w:r w:rsidR="006D359B">
        <w:rPr>
          <w:rFonts w:ascii="Arial Narrow" w:hAnsi="Arial Narrow"/>
          <w:b/>
          <w:color w:val="77210D" w:themeColor="accent5" w:themeShade="80"/>
          <w:sz w:val="24"/>
        </w:rPr>
        <w:t xml:space="preserve">à domicile </w:t>
      </w:r>
      <w:r>
        <w:rPr>
          <w:rFonts w:ascii="Arial Narrow" w:hAnsi="Arial Narrow"/>
          <w:b/>
          <w:color w:val="77210D" w:themeColor="accent5" w:themeShade="80"/>
          <w:sz w:val="24"/>
        </w:rPr>
        <w:t xml:space="preserve">? </w:t>
      </w:r>
      <w:r w:rsidR="00857CB8">
        <w:rPr>
          <w:rFonts w:ascii="Arial Narrow" w:hAnsi="Arial Narrow"/>
          <w:b/>
          <w:color w:val="77210D" w:themeColor="accent5" w:themeShade="80"/>
          <w:sz w:val="24"/>
        </w:rPr>
        <w:t xml:space="preserve">Si oui, à quel horizon (2ans, 5ans, 10ans…) ? </w:t>
      </w:r>
    </w:p>
    <w:p w14:paraId="29187B45" w14:textId="72A5A236" w:rsidR="00947B85" w:rsidRDefault="00947B85" w:rsidP="00D24367">
      <w:pPr>
        <w:pBdr>
          <w:top w:val="single" w:sz="4" w:space="1" w:color="auto"/>
          <w:left w:val="single" w:sz="4" w:space="4" w:color="auto"/>
          <w:bottom w:val="single" w:sz="4" w:space="1" w:color="auto"/>
          <w:right w:val="single" w:sz="4" w:space="4" w:color="auto"/>
        </w:pBdr>
        <w:spacing w:after="0"/>
        <w:jc w:val="both"/>
        <w:rPr>
          <w:rFonts w:ascii="Arial Narrow" w:hAnsi="Arial Narrow"/>
          <w:b/>
          <w:color w:val="77210D" w:themeColor="accent5" w:themeShade="80"/>
          <w:sz w:val="24"/>
        </w:rPr>
      </w:pPr>
    </w:p>
    <w:p w14:paraId="574CDC64" w14:textId="77777777" w:rsidR="007F59DC" w:rsidRDefault="007F59DC" w:rsidP="00D24367">
      <w:pPr>
        <w:pBdr>
          <w:top w:val="single" w:sz="4" w:space="1" w:color="auto"/>
          <w:left w:val="single" w:sz="4" w:space="4" w:color="auto"/>
          <w:bottom w:val="single" w:sz="4" w:space="1" w:color="auto"/>
          <w:right w:val="single" w:sz="4" w:space="4" w:color="auto"/>
        </w:pBdr>
        <w:spacing w:after="0"/>
        <w:jc w:val="both"/>
        <w:rPr>
          <w:rFonts w:ascii="Arial Narrow" w:hAnsi="Arial Narrow"/>
          <w:b/>
          <w:color w:val="77210D" w:themeColor="accent5" w:themeShade="80"/>
          <w:sz w:val="24"/>
        </w:rPr>
      </w:pPr>
    </w:p>
    <w:p w14:paraId="661AD8E8" w14:textId="3CFA4D85" w:rsidR="00D24367" w:rsidRPr="00160092" w:rsidRDefault="00947B85" w:rsidP="00D24367">
      <w:pPr>
        <w:pBdr>
          <w:top w:val="single" w:sz="4" w:space="1" w:color="auto"/>
          <w:left w:val="single" w:sz="4" w:space="4" w:color="auto"/>
          <w:bottom w:val="single" w:sz="4" w:space="1" w:color="auto"/>
          <w:right w:val="single" w:sz="4" w:space="4" w:color="auto"/>
        </w:pBdr>
        <w:spacing w:after="0"/>
        <w:jc w:val="both"/>
        <w:rPr>
          <w:rFonts w:ascii="Arial Narrow" w:hAnsi="Arial Narrow"/>
          <w:b/>
          <w:color w:val="77210D" w:themeColor="accent5" w:themeShade="80"/>
          <w:sz w:val="24"/>
        </w:rPr>
      </w:pPr>
      <w:r w:rsidRPr="00160092">
        <w:rPr>
          <w:rFonts w:ascii="Arial Narrow" w:hAnsi="Arial Narrow"/>
          <w:b/>
          <w:color w:val="77210D" w:themeColor="accent5" w:themeShade="80"/>
          <w:sz w:val="24"/>
        </w:rPr>
        <w:t>E</w:t>
      </w:r>
      <w:r w:rsidR="00D24367" w:rsidRPr="00160092">
        <w:rPr>
          <w:rFonts w:ascii="Arial Narrow" w:hAnsi="Arial Narrow"/>
          <w:b/>
          <w:color w:val="77210D" w:themeColor="accent5" w:themeShade="80"/>
          <w:sz w:val="24"/>
        </w:rPr>
        <w:t xml:space="preserve">nvisagez-vous de devenir bouilleur de profession ? </w:t>
      </w:r>
      <w:r w:rsidR="00857CB8">
        <w:rPr>
          <w:rFonts w:ascii="Arial Narrow" w:hAnsi="Arial Narrow"/>
          <w:b/>
          <w:color w:val="77210D" w:themeColor="accent5" w:themeShade="80"/>
          <w:sz w:val="24"/>
        </w:rPr>
        <w:t xml:space="preserve">Si oui, à quel horizon (2ans, 5ans, 10ans…) ? </w:t>
      </w:r>
      <w:r w:rsidR="00D24367" w:rsidRPr="00160092">
        <w:rPr>
          <w:rFonts w:ascii="Arial Narrow" w:hAnsi="Arial Narrow"/>
          <w:b/>
          <w:color w:val="77210D" w:themeColor="accent5" w:themeShade="80"/>
          <w:sz w:val="24"/>
        </w:rPr>
        <w:t xml:space="preserve"> </w:t>
      </w:r>
    </w:p>
    <w:p w14:paraId="4CDA52E6" w14:textId="3AAFBC06" w:rsidR="00947B85" w:rsidRDefault="00947B85" w:rsidP="00D24367">
      <w:pPr>
        <w:pBdr>
          <w:top w:val="single" w:sz="4" w:space="1" w:color="auto"/>
          <w:left w:val="single" w:sz="4" w:space="4" w:color="auto"/>
          <w:bottom w:val="single" w:sz="4" w:space="1" w:color="auto"/>
          <w:right w:val="single" w:sz="4" w:space="4" w:color="auto"/>
        </w:pBdr>
        <w:spacing w:after="0"/>
        <w:jc w:val="both"/>
        <w:rPr>
          <w:rFonts w:ascii="Arial Narrow" w:hAnsi="Arial Narrow"/>
          <w:b/>
          <w:color w:val="77210D" w:themeColor="accent5" w:themeShade="80"/>
          <w:sz w:val="24"/>
        </w:rPr>
      </w:pPr>
    </w:p>
    <w:p w14:paraId="02CD07E7" w14:textId="77777777" w:rsidR="007F59DC" w:rsidRPr="00593F6B" w:rsidRDefault="007F59DC" w:rsidP="00D24367">
      <w:pPr>
        <w:pBdr>
          <w:top w:val="single" w:sz="4" w:space="1" w:color="auto"/>
          <w:left w:val="single" w:sz="4" w:space="4" w:color="auto"/>
          <w:bottom w:val="single" w:sz="4" w:space="1" w:color="auto"/>
          <w:right w:val="single" w:sz="4" w:space="4" w:color="auto"/>
        </w:pBdr>
        <w:spacing w:after="0"/>
        <w:jc w:val="both"/>
        <w:rPr>
          <w:rFonts w:ascii="Arial Narrow" w:hAnsi="Arial Narrow"/>
          <w:b/>
          <w:color w:val="77210D" w:themeColor="accent5" w:themeShade="80"/>
          <w:sz w:val="24"/>
        </w:rPr>
      </w:pPr>
    </w:p>
    <w:p w14:paraId="2F0022A2" w14:textId="77777777" w:rsidR="00D24367" w:rsidRPr="00E47061" w:rsidRDefault="00D24367" w:rsidP="00D24367">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r>
        <w:rPr>
          <w:rFonts w:ascii="Arial Narrow" w:hAnsi="Arial Narrow"/>
          <w:i/>
          <w:iCs/>
          <w:color w:val="808080" w:themeColor="background1" w:themeShade="80"/>
          <w:sz w:val="18"/>
        </w:rPr>
        <w:t xml:space="preserve">Question importante dans la mesure ou selon la réponse, le zonage des bâtiments dans le PLUi sera différent pour répondre au code de l’urbanisme qui distingue activité agricole (bouilleur de cru) et industrielle (bouilleur de profession). Il apparaît indispensable d’anticiper tout changement de statut afin de ne pas bloquer l’évolution de l’exploitation. </w:t>
      </w:r>
    </w:p>
    <w:p w14:paraId="169955A2" w14:textId="77777777" w:rsidR="00D24367" w:rsidRDefault="00D24367" w:rsidP="00D24367">
      <w:pPr>
        <w:spacing w:after="0"/>
        <w:jc w:val="both"/>
        <w:rPr>
          <w:rFonts w:ascii="Arial Narrow" w:hAnsi="Arial Narrow"/>
        </w:rPr>
      </w:pPr>
    </w:p>
    <w:p w14:paraId="7A2F4D90" w14:textId="77777777" w:rsidR="00D24367" w:rsidRDefault="00D24367" w:rsidP="00FB4192">
      <w:pPr>
        <w:spacing w:after="0"/>
        <w:jc w:val="both"/>
        <w:rPr>
          <w:rFonts w:ascii="Arial Narrow" w:hAnsi="Arial Narrow"/>
        </w:rPr>
      </w:pPr>
    </w:p>
    <w:p w14:paraId="46CEB38D" w14:textId="0ECAE768" w:rsidR="00FB4192" w:rsidRPr="00593F6B" w:rsidRDefault="00FB4192" w:rsidP="00FB4192">
      <w:pPr>
        <w:pBdr>
          <w:top w:val="single" w:sz="4" w:space="1" w:color="auto"/>
          <w:left w:val="single" w:sz="4" w:space="4" w:color="auto"/>
          <w:bottom w:val="single" w:sz="4" w:space="1" w:color="auto"/>
          <w:right w:val="single" w:sz="4" w:space="4" w:color="auto"/>
        </w:pBdr>
        <w:spacing w:after="0"/>
        <w:jc w:val="both"/>
        <w:rPr>
          <w:rFonts w:ascii="Arial Narrow" w:hAnsi="Arial Narrow"/>
          <w:b/>
          <w:color w:val="77210D" w:themeColor="accent5" w:themeShade="80"/>
          <w:sz w:val="24"/>
        </w:rPr>
      </w:pPr>
      <w:r w:rsidRPr="00593F6B">
        <w:rPr>
          <w:rFonts w:ascii="Arial Narrow" w:hAnsi="Arial Narrow"/>
          <w:b/>
          <w:color w:val="77210D" w:themeColor="accent5" w:themeShade="80"/>
          <w:sz w:val="24"/>
        </w:rPr>
        <w:t>Si l'un des associés a plus de 55 ans ou si vous cessez votre activité, est-ce qu'un successeur est connu ?</w:t>
      </w:r>
    </w:p>
    <w:p w14:paraId="02CAF434" w14:textId="5A08FDEF" w:rsidR="00FB4192" w:rsidRPr="00D24367" w:rsidRDefault="00FB4192" w:rsidP="00FB4192">
      <w:pPr>
        <w:pBdr>
          <w:top w:val="single" w:sz="4" w:space="1" w:color="auto"/>
          <w:left w:val="single" w:sz="4" w:space="4" w:color="auto"/>
          <w:bottom w:val="single" w:sz="4" w:space="1" w:color="auto"/>
          <w:right w:val="single" w:sz="4" w:space="4" w:color="auto"/>
        </w:pBdr>
        <w:spacing w:after="0"/>
        <w:jc w:val="both"/>
        <w:rPr>
          <w:rFonts w:ascii="Arial Narrow" w:hAnsi="Arial Narrow"/>
          <w:color w:val="FF0000"/>
        </w:rPr>
      </w:pPr>
      <w:r w:rsidRPr="00081188">
        <w:rPr>
          <w:rFonts w:ascii="Arial Narrow" w:hAnsi="Arial Narrow"/>
          <w:iCs/>
        </w:rPr>
        <w:sym w:font="Wingdings" w:char="F0A8"/>
      </w:r>
      <w:r>
        <w:rPr>
          <w:rFonts w:ascii="Arial Narrow" w:hAnsi="Arial Narrow"/>
          <w:iCs/>
        </w:rPr>
        <w:t xml:space="preserve"> </w:t>
      </w:r>
      <w:r w:rsidRPr="00FB4192">
        <w:rPr>
          <w:rFonts w:ascii="Arial Narrow" w:hAnsi="Arial Narrow"/>
        </w:rPr>
        <w:t>OUI</w:t>
      </w:r>
    </w:p>
    <w:p w14:paraId="26028DD2" w14:textId="68424B80" w:rsidR="00D24367" w:rsidRPr="00160092" w:rsidRDefault="00D24367" w:rsidP="00FB4192">
      <w:pPr>
        <w:pBdr>
          <w:top w:val="single" w:sz="4" w:space="1" w:color="auto"/>
          <w:left w:val="single" w:sz="4" w:space="4" w:color="auto"/>
          <w:bottom w:val="single" w:sz="4" w:space="1" w:color="auto"/>
          <w:right w:val="single" w:sz="4" w:space="4" w:color="auto"/>
        </w:pBdr>
        <w:spacing w:after="0"/>
        <w:jc w:val="both"/>
        <w:rPr>
          <w:rFonts w:ascii="Arial Narrow" w:hAnsi="Arial Narrow"/>
        </w:rPr>
      </w:pPr>
      <w:r w:rsidRPr="00160092">
        <w:rPr>
          <w:rFonts w:ascii="Arial Narrow" w:hAnsi="Arial Narrow"/>
          <w:iCs/>
        </w:rPr>
        <w:sym w:font="Wingdings" w:char="F0A8"/>
      </w:r>
      <w:r w:rsidRPr="00160092">
        <w:rPr>
          <w:rFonts w:ascii="Arial Narrow" w:hAnsi="Arial Narrow"/>
          <w:iCs/>
        </w:rPr>
        <w:t xml:space="preserve"> à l’étude</w:t>
      </w:r>
    </w:p>
    <w:p w14:paraId="08934651" w14:textId="58879C09" w:rsidR="00FB4192" w:rsidRDefault="00FB4192" w:rsidP="00FB4192">
      <w:pPr>
        <w:pBdr>
          <w:top w:val="single" w:sz="4" w:space="1" w:color="auto"/>
          <w:left w:val="single" w:sz="4" w:space="4" w:color="auto"/>
          <w:bottom w:val="single" w:sz="4" w:space="1" w:color="auto"/>
          <w:right w:val="single" w:sz="4" w:space="4" w:color="auto"/>
        </w:pBdr>
        <w:spacing w:after="0"/>
        <w:jc w:val="both"/>
        <w:rPr>
          <w:rFonts w:ascii="Arial Narrow" w:hAnsi="Arial Narrow"/>
        </w:rPr>
      </w:pPr>
      <w:r w:rsidRPr="00081188">
        <w:rPr>
          <w:rFonts w:ascii="Arial Narrow" w:hAnsi="Arial Narrow"/>
          <w:iCs/>
        </w:rPr>
        <w:sym w:font="Wingdings" w:char="F0A8"/>
      </w:r>
      <w:r>
        <w:rPr>
          <w:rFonts w:ascii="Arial Narrow" w:hAnsi="Arial Narrow"/>
          <w:iCs/>
        </w:rPr>
        <w:t xml:space="preserve"> </w:t>
      </w:r>
      <w:r w:rsidRPr="00FB4192">
        <w:rPr>
          <w:rFonts w:ascii="Arial Narrow" w:hAnsi="Arial Narrow"/>
        </w:rPr>
        <w:t>NON</w:t>
      </w:r>
    </w:p>
    <w:p w14:paraId="6C3B408F" w14:textId="3C8E7AB8" w:rsidR="00FB4192" w:rsidRDefault="00FB4192" w:rsidP="00FB4192">
      <w:pPr>
        <w:spacing w:after="0"/>
        <w:jc w:val="both"/>
        <w:rPr>
          <w:rFonts w:ascii="Arial Narrow" w:hAnsi="Arial Narrow"/>
        </w:rPr>
      </w:pPr>
    </w:p>
    <w:p w14:paraId="6C26546A" w14:textId="15815255" w:rsidR="007F59DC" w:rsidRDefault="007F59DC" w:rsidP="00FB4192">
      <w:pPr>
        <w:spacing w:after="0"/>
        <w:jc w:val="both"/>
        <w:rPr>
          <w:rFonts w:ascii="Arial Narrow" w:hAnsi="Arial Narrow"/>
          <w:b/>
          <w:color w:val="77210D" w:themeColor="accent5" w:themeShade="80"/>
          <w:sz w:val="24"/>
          <w:u w:val="single"/>
        </w:rPr>
      </w:pPr>
    </w:p>
    <w:p w14:paraId="1D40490B" w14:textId="463EED62" w:rsidR="007F59DC" w:rsidRDefault="007F59DC" w:rsidP="00FB4192">
      <w:pPr>
        <w:spacing w:after="0"/>
        <w:jc w:val="both"/>
        <w:rPr>
          <w:rFonts w:ascii="Arial Narrow" w:hAnsi="Arial Narrow"/>
          <w:b/>
          <w:color w:val="77210D" w:themeColor="accent5" w:themeShade="80"/>
          <w:sz w:val="24"/>
          <w:u w:val="single"/>
        </w:rPr>
      </w:pPr>
    </w:p>
    <w:p w14:paraId="1159B0DD" w14:textId="21701206" w:rsidR="00FB4192" w:rsidRPr="00593F6B" w:rsidRDefault="00772C30" w:rsidP="00FB4192">
      <w:pPr>
        <w:spacing w:after="0"/>
        <w:jc w:val="both"/>
        <w:rPr>
          <w:rFonts w:ascii="Arial Narrow" w:hAnsi="Arial Narrow"/>
          <w:b/>
          <w:color w:val="77210D" w:themeColor="accent5" w:themeShade="80"/>
          <w:sz w:val="24"/>
          <w:u w:val="single"/>
        </w:rPr>
      </w:pPr>
      <w:r>
        <w:rPr>
          <w:rFonts w:ascii="Arial Narrow" w:hAnsi="Arial Narrow"/>
          <w:b/>
          <w:color w:val="77210D" w:themeColor="accent5" w:themeShade="80"/>
          <w:sz w:val="24"/>
          <w:u w:val="single"/>
        </w:rPr>
        <w:t xml:space="preserve">3.2. </w:t>
      </w:r>
      <w:r w:rsidR="00FB4192" w:rsidRPr="00593F6B">
        <w:rPr>
          <w:rFonts w:ascii="Arial Narrow" w:hAnsi="Arial Narrow"/>
          <w:b/>
          <w:color w:val="77210D" w:themeColor="accent5" w:themeShade="80"/>
          <w:sz w:val="24"/>
          <w:u w:val="single"/>
        </w:rPr>
        <w:t xml:space="preserve">PROJETS DE </w:t>
      </w:r>
      <w:r w:rsidR="00323E95" w:rsidRPr="00593F6B">
        <w:rPr>
          <w:rFonts w:ascii="Arial Narrow" w:hAnsi="Arial Narrow"/>
          <w:b/>
          <w:color w:val="77210D" w:themeColor="accent5" w:themeShade="80"/>
          <w:sz w:val="24"/>
          <w:u w:val="single"/>
        </w:rPr>
        <w:t xml:space="preserve">CONSTRUCTION EN LIEN AVEC </w:t>
      </w:r>
      <w:r w:rsidR="00FB4192" w:rsidRPr="00593F6B">
        <w:rPr>
          <w:rFonts w:ascii="Arial Narrow" w:hAnsi="Arial Narrow"/>
          <w:b/>
          <w:color w:val="77210D" w:themeColor="accent5" w:themeShade="80"/>
          <w:sz w:val="24"/>
          <w:u w:val="single"/>
        </w:rPr>
        <w:t>L</w:t>
      </w:r>
      <w:r w:rsidR="00323E95" w:rsidRPr="00593F6B">
        <w:rPr>
          <w:rFonts w:ascii="Arial Narrow" w:hAnsi="Arial Narrow"/>
          <w:b/>
          <w:color w:val="77210D" w:themeColor="accent5" w:themeShade="80"/>
          <w:sz w:val="24"/>
          <w:u w:val="single"/>
        </w:rPr>
        <w:t>’</w:t>
      </w:r>
      <w:r w:rsidR="00FB4192" w:rsidRPr="00593F6B">
        <w:rPr>
          <w:rFonts w:ascii="Arial Narrow" w:hAnsi="Arial Narrow"/>
          <w:b/>
          <w:color w:val="77210D" w:themeColor="accent5" w:themeShade="80"/>
          <w:sz w:val="24"/>
          <w:u w:val="single"/>
        </w:rPr>
        <w:t>EXPLOITATION</w:t>
      </w:r>
    </w:p>
    <w:p w14:paraId="0707427D" w14:textId="77777777" w:rsidR="00FB4192" w:rsidRDefault="00FB4192" w:rsidP="00FB4192">
      <w:pPr>
        <w:spacing w:after="0"/>
        <w:jc w:val="both"/>
        <w:rPr>
          <w:rFonts w:ascii="Arial Narrow" w:hAnsi="Arial Narrow"/>
        </w:rPr>
      </w:pPr>
    </w:p>
    <w:p w14:paraId="2858BEC4" w14:textId="77777777" w:rsidR="00947B85" w:rsidRPr="007F59DC" w:rsidRDefault="00947B85" w:rsidP="00947B85">
      <w:pPr>
        <w:pBdr>
          <w:top w:val="single" w:sz="4" w:space="1" w:color="auto"/>
          <w:left w:val="single" w:sz="4" w:space="4" w:color="auto"/>
          <w:bottom w:val="single" w:sz="4" w:space="1" w:color="auto"/>
          <w:right w:val="single" w:sz="4" w:space="4" w:color="auto"/>
        </w:pBdr>
        <w:spacing w:after="0"/>
        <w:jc w:val="both"/>
        <w:rPr>
          <w:rFonts w:ascii="Arial Narrow" w:hAnsi="Arial Narrow"/>
          <w:color w:val="77210D" w:themeColor="accent5" w:themeShade="80"/>
        </w:rPr>
      </w:pPr>
      <w:r w:rsidRPr="007F59DC">
        <w:rPr>
          <w:rFonts w:ascii="Arial Narrow" w:hAnsi="Arial Narrow"/>
          <w:b/>
          <w:color w:val="77210D" w:themeColor="accent5" w:themeShade="80"/>
          <w:sz w:val="24"/>
        </w:rPr>
        <w:t xml:space="preserve">Projets de constructions ou d’installations envisagées à horizon 5/10ans. Merci de joindre un plan indiquant </w:t>
      </w:r>
      <w:r w:rsidRPr="007F59DC">
        <w:rPr>
          <w:rFonts w:ascii="Arial Narrow" w:hAnsi="Arial Narrow"/>
          <w:b/>
          <w:color w:val="77210D" w:themeColor="accent5" w:themeShade="80"/>
          <w:sz w:val="24"/>
          <w:u w:val="single"/>
        </w:rPr>
        <w:t>la nature</w:t>
      </w:r>
      <w:r w:rsidRPr="007F59DC">
        <w:rPr>
          <w:rFonts w:ascii="Arial Narrow" w:hAnsi="Arial Narrow"/>
          <w:b/>
          <w:color w:val="77210D" w:themeColor="accent5" w:themeShade="80"/>
          <w:sz w:val="24"/>
        </w:rPr>
        <w:t xml:space="preserve">, </w:t>
      </w:r>
      <w:r w:rsidRPr="007F59DC">
        <w:rPr>
          <w:rFonts w:ascii="Arial Narrow" w:hAnsi="Arial Narrow"/>
          <w:b/>
          <w:color w:val="77210D" w:themeColor="accent5" w:themeShade="80"/>
          <w:sz w:val="24"/>
          <w:u w:val="single"/>
        </w:rPr>
        <w:t>la surface</w:t>
      </w:r>
      <w:r w:rsidRPr="007F59DC">
        <w:rPr>
          <w:rFonts w:ascii="Arial Narrow" w:hAnsi="Arial Narrow"/>
          <w:b/>
          <w:color w:val="77210D" w:themeColor="accent5" w:themeShade="80"/>
          <w:sz w:val="24"/>
        </w:rPr>
        <w:t xml:space="preserve">, </w:t>
      </w:r>
      <w:r w:rsidRPr="007F59DC">
        <w:rPr>
          <w:rFonts w:ascii="Arial Narrow" w:hAnsi="Arial Narrow"/>
          <w:b/>
          <w:color w:val="77210D" w:themeColor="accent5" w:themeShade="80"/>
          <w:sz w:val="24"/>
          <w:u w:val="single"/>
        </w:rPr>
        <w:t>la localisation précise</w:t>
      </w:r>
      <w:r w:rsidRPr="007F59DC">
        <w:rPr>
          <w:rFonts w:ascii="Arial Narrow" w:hAnsi="Arial Narrow"/>
          <w:b/>
          <w:color w:val="77210D" w:themeColor="accent5" w:themeShade="80"/>
          <w:sz w:val="24"/>
        </w:rPr>
        <w:t xml:space="preserve"> ainsi que </w:t>
      </w:r>
      <w:r w:rsidRPr="007F59DC">
        <w:rPr>
          <w:rFonts w:ascii="Arial Narrow" w:hAnsi="Arial Narrow"/>
          <w:b/>
          <w:color w:val="77210D" w:themeColor="accent5" w:themeShade="80"/>
          <w:sz w:val="24"/>
          <w:u w:val="single"/>
        </w:rPr>
        <w:t>la temporalité</w:t>
      </w:r>
      <w:r w:rsidRPr="007F59DC">
        <w:rPr>
          <w:rFonts w:ascii="Arial Narrow" w:hAnsi="Arial Narrow"/>
          <w:b/>
          <w:color w:val="77210D" w:themeColor="accent5" w:themeShade="80"/>
          <w:sz w:val="24"/>
        </w:rPr>
        <w:t xml:space="preserve"> de chaque projet. </w:t>
      </w:r>
    </w:p>
    <w:p w14:paraId="76924E97" w14:textId="192E42D3" w:rsidR="00FC26E3" w:rsidRPr="00E47061" w:rsidRDefault="00FC26E3" w:rsidP="009174E1">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r w:rsidRPr="00E47061">
        <w:rPr>
          <w:rFonts w:ascii="Arial Narrow" w:hAnsi="Arial Narrow"/>
          <w:i/>
          <w:iCs/>
          <w:color w:val="808080" w:themeColor="background1" w:themeShade="80"/>
          <w:sz w:val="18"/>
        </w:rPr>
        <w:t xml:space="preserve">Données indispensables au PLUi, </w:t>
      </w:r>
      <w:r w:rsidR="00453AF0">
        <w:rPr>
          <w:rFonts w:ascii="Arial Narrow" w:hAnsi="Arial Narrow"/>
          <w:i/>
          <w:iCs/>
          <w:color w:val="808080" w:themeColor="background1" w:themeShade="80"/>
          <w:sz w:val="18"/>
        </w:rPr>
        <w:t>qui doit justifier chaque m² ouvert à l’urbanisation. Le document étant soumis à évaluation environnementale, l’autorité environnementale doit être en mesure d’apprécier les potentiels impacts des futures constructions, d’où la nécessité de les localiser précisément</w:t>
      </w:r>
      <w:r w:rsidRPr="00E47061">
        <w:rPr>
          <w:rFonts w:ascii="Arial Narrow" w:hAnsi="Arial Narrow"/>
          <w:i/>
          <w:iCs/>
          <w:color w:val="808080" w:themeColor="background1" w:themeShade="80"/>
          <w:sz w:val="18"/>
        </w:rPr>
        <w:t>.</w:t>
      </w:r>
      <w:r w:rsidR="009174E1">
        <w:rPr>
          <w:rFonts w:ascii="Arial Narrow" w:hAnsi="Arial Narrow"/>
          <w:i/>
          <w:iCs/>
          <w:color w:val="808080" w:themeColor="background1" w:themeShade="80"/>
          <w:sz w:val="18"/>
        </w:rPr>
        <w:t xml:space="preserve"> </w:t>
      </w:r>
      <w:bookmarkStart w:id="2" w:name="_Hlk58353959"/>
      <w:r w:rsidR="00506FA1">
        <w:rPr>
          <w:rFonts w:ascii="Arial Narrow" w:hAnsi="Arial Narrow"/>
          <w:i/>
          <w:iCs/>
          <w:color w:val="808080" w:themeColor="background1" w:themeShade="80"/>
          <w:sz w:val="18"/>
        </w:rPr>
        <w:t>S’ajoute à cela, la nécessité d’appliquer le bon zonage et le bon règlement qui s’appliqueront aux futures constructions</w:t>
      </w:r>
      <w:r w:rsidR="00FE4A4E">
        <w:rPr>
          <w:rFonts w:ascii="Arial Narrow" w:hAnsi="Arial Narrow"/>
          <w:i/>
          <w:iCs/>
          <w:color w:val="808080" w:themeColor="background1" w:themeShade="80"/>
          <w:sz w:val="18"/>
        </w:rPr>
        <w:t>, selon leur statut agricole ou industriel.</w:t>
      </w:r>
      <w:bookmarkEnd w:id="2"/>
    </w:p>
    <w:p w14:paraId="0FB20852" w14:textId="60D5B090" w:rsidR="00FC26E3" w:rsidRDefault="00FC26E3" w:rsidP="009174E1">
      <w:pPr>
        <w:pBdr>
          <w:top w:val="single" w:sz="4" w:space="1" w:color="auto"/>
          <w:left w:val="single" w:sz="4" w:space="4" w:color="auto"/>
          <w:bottom w:val="single" w:sz="4" w:space="1" w:color="auto"/>
          <w:right w:val="single" w:sz="4" w:space="4" w:color="auto"/>
        </w:pBdr>
        <w:spacing w:after="0"/>
        <w:jc w:val="both"/>
        <w:rPr>
          <w:rFonts w:ascii="Arial Narrow" w:hAnsi="Arial Narrow"/>
          <w:i/>
          <w:iCs/>
        </w:rPr>
      </w:pPr>
    </w:p>
    <w:p w14:paraId="00E37E9A" w14:textId="58926498" w:rsidR="009174E1" w:rsidRDefault="009174E1" w:rsidP="009174E1">
      <w:pPr>
        <w:pBdr>
          <w:top w:val="single" w:sz="4" w:space="1" w:color="auto"/>
          <w:left w:val="single" w:sz="4" w:space="4" w:color="auto"/>
          <w:bottom w:val="single" w:sz="4" w:space="1" w:color="auto"/>
          <w:right w:val="single" w:sz="4" w:space="4" w:color="auto"/>
        </w:pBdr>
        <w:spacing w:after="0"/>
        <w:jc w:val="both"/>
        <w:rPr>
          <w:rFonts w:ascii="Arial Narrow" w:hAnsi="Arial Narrow"/>
          <w:i/>
          <w:iCs/>
        </w:rPr>
      </w:pPr>
    </w:p>
    <w:p w14:paraId="032A1009" w14:textId="7FB5E38F" w:rsidR="0084646B" w:rsidRDefault="0084646B" w:rsidP="009174E1">
      <w:pPr>
        <w:pBdr>
          <w:top w:val="single" w:sz="4" w:space="1" w:color="auto"/>
          <w:left w:val="single" w:sz="4" w:space="4" w:color="auto"/>
          <w:bottom w:val="single" w:sz="4" w:space="1" w:color="auto"/>
          <w:right w:val="single" w:sz="4" w:space="4" w:color="auto"/>
        </w:pBdr>
        <w:spacing w:after="0"/>
        <w:jc w:val="both"/>
        <w:rPr>
          <w:rFonts w:ascii="Arial Narrow" w:hAnsi="Arial Narrow"/>
          <w:i/>
          <w:iCs/>
        </w:rPr>
      </w:pPr>
    </w:p>
    <w:p w14:paraId="7FE7F14A" w14:textId="00209CE5" w:rsidR="0084646B" w:rsidRDefault="0084646B" w:rsidP="009174E1">
      <w:pPr>
        <w:pBdr>
          <w:top w:val="single" w:sz="4" w:space="1" w:color="auto"/>
          <w:left w:val="single" w:sz="4" w:space="4" w:color="auto"/>
          <w:bottom w:val="single" w:sz="4" w:space="1" w:color="auto"/>
          <w:right w:val="single" w:sz="4" w:space="4" w:color="auto"/>
        </w:pBdr>
        <w:spacing w:after="0"/>
        <w:jc w:val="both"/>
        <w:rPr>
          <w:rFonts w:ascii="Arial Narrow" w:hAnsi="Arial Narrow"/>
          <w:i/>
          <w:iCs/>
        </w:rPr>
      </w:pPr>
    </w:p>
    <w:p w14:paraId="7E2FBE27" w14:textId="089ECA85" w:rsidR="0084646B" w:rsidRDefault="0084646B" w:rsidP="009174E1">
      <w:pPr>
        <w:pBdr>
          <w:top w:val="single" w:sz="4" w:space="1" w:color="auto"/>
          <w:left w:val="single" w:sz="4" w:space="4" w:color="auto"/>
          <w:bottom w:val="single" w:sz="4" w:space="1" w:color="auto"/>
          <w:right w:val="single" w:sz="4" w:space="4" w:color="auto"/>
        </w:pBdr>
        <w:spacing w:after="0"/>
        <w:jc w:val="both"/>
        <w:rPr>
          <w:rFonts w:ascii="Arial Narrow" w:hAnsi="Arial Narrow"/>
          <w:i/>
          <w:iCs/>
        </w:rPr>
      </w:pPr>
    </w:p>
    <w:p w14:paraId="4ECC04D7" w14:textId="03E2929D" w:rsidR="0084646B" w:rsidRDefault="0084646B" w:rsidP="009174E1">
      <w:pPr>
        <w:pBdr>
          <w:top w:val="single" w:sz="4" w:space="1" w:color="auto"/>
          <w:left w:val="single" w:sz="4" w:space="4" w:color="auto"/>
          <w:bottom w:val="single" w:sz="4" w:space="1" w:color="auto"/>
          <w:right w:val="single" w:sz="4" w:space="4" w:color="auto"/>
        </w:pBdr>
        <w:spacing w:after="0"/>
        <w:jc w:val="both"/>
        <w:rPr>
          <w:rFonts w:ascii="Arial Narrow" w:hAnsi="Arial Narrow"/>
          <w:i/>
          <w:iCs/>
        </w:rPr>
      </w:pPr>
    </w:p>
    <w:p w14:paraId="261F30BB" w14:textId="159D4968" w:rsidR="0084646B" w:rsidRDefault="0084646B" w:rsidP="009174E1">
      <w:pPr>
        <w:pBdr>
          <w:top w:val="single" w:sz="4" w:space="1" w:color="auto"/>
          <w:left w:val="single" w:sz="4" w:space="4" w:color="auto"/>
          <w:bottom w:val="single" w:sz="4" w:space="1" w:color="auto"/>
          <w:right w:val="single" w:sz="4" w:space="4" w:color="auto"/>
        </w:pBdr>
        <w:spacing w:after="0"/>
        <w:jc w:val="both"/>
        <w:rPr>
          <w:rFonts w:ascii="Arial Narrow" w:hAnsi="Arial Narrow"/>
          <w:i/>
          <w:iCs/>
        </w:rPr>
      </w:pPr>
    </w:p>
    <w:p w14:paraId="4E15DB98" w14:textId="379634A1" w:rsidR="0084646B" w:rsidRDefault="0084646B" w:rsidP="009174E1">
      <w:pPr>
        <w:pBdr>
          <w:top w:val="single" w:sz="4" w:space="1" w:color="auto"/>
          <w:left w:val="single" w:sz="4" w:space="4" w:color="auto"/>
          <w:bottom w:val="single" w:sz="4" w:space="1" w:color="auto"/>
          <w:right w:val="single" w:sz="4" w:space="4" w:color="auto"/>
        </w:pBdr>
        <w:spacing w:after="0"/>
        <w:jc w:val="both"/>
        <w:rPr>
          <w:rFonts w:ascii="Arial Narrow" w:hAnsi="Arial Narrow"/>
          <w:i/>
          <w:iCs/>
        </w:rPr>
      </w:pPr>
    </w:p>
    <w:p w14:paraId="186DD93C" w14:textId="77777777" w:rsidR="0084646B" w:rsidRDefault="0084646B" w:rsidP="009174E1">
      <w:pPr>
        <w:pBdr>
          <w:top w:val="single" w:sz="4" w:space="1" w:color="auto"/>
          <w:left w:val="single" w:sz="4" w:space="4" w:color="auto"/>
          <w:bottom w:val="single" w:sz="4" w:space="1" w:color="auto"/>
          <w:right w:val="single" w:sz="4" w:space="4" w:color="auto"/>
        </w:pBdr>
        <w:spacing w:after="0"/>
        <w:jc w:val="both"/>
        <w:rPr>
          <w:rFonts w:ascii="Arial Narrow" w:hAnsi="Arial Narrow"/>
          <w:i/>
          <w:iCs/>
        </w:rPr>
      </w:pPr>
    </w:p>
    <w:p w14:paraId="6C0E5F27" w14:textId="7E653DA8" w:rsidR="009174E1" w:rsidRDefault="009174E1" w:rsidP="009174E1">
      <w:pPr>
        <w:pBdr>
          <w:top w:val="single" w:sz="4" w:space="1" w:color="auto"/>
          <w:left w:val="single" w:sz="4" w:space="4" w:color="auto"/>
          <w:bottom w:val="single" w:sz="4" w:space="1" w:color="auto"/>
          <w:right w:val="single" w:sz="4" w:space="4" w:color="auto"/>
        </w:pBdr>
        <w:spacing w:after="0"/>
        <w:jc w:val="both"/>
        <w:rPr>
          <w:rFonts w:ascii="Arial Narrow" w:hAnsi="Arial Narrow"/>
          <w:i/>
          <w:iCs/>
        </w:rPr>
      </w:pPr>
    </w:p>
    <w:p w14:paraId="74B842CE" w14:textId="4D1A510E" w:rsidR="009174E1" w:rsidRDefault="009174E1" w:rsidP="009174E1">
      <w:pPr>
        <w:spacing w:after="0"/>
        <w:jc w:val="both"/>
        <w:rPr>
          <w:rFonts w:ascii="Arial Narrow" w:hAnsi="Arial Narrow"/>
        </w:rPr>
      </w:pPr>
    </w:p>
    <w:p w14:paraId="3762CF00" w14:textId="08339D20" w:rsidR="00947B85" w:rsidRPr="007F59DC" w:rsidRDefault="00947B85" w:rsidP="00947B85">
      <w:pPr>
        <w:pBdr>
          <w:top w:val="single" w:sz="4" w:space="1" w:color="auto"/>
          <w:left w:val="single" w:sz="4" w:space="4" w:color="auto"/>
          <w:bottom w:val="single" w:sz="4" w:space="1" w:color="auto"/>
          <w:right w:val="single" w:sz="4" w:space="4" w:color="auto"/>
        </w:pBdr>
        <w:spacing w:after="0"/>
        <w:jc w:val="both"/>
        <w:rPr>
          <w:rFonts w:ascii="Arial Narrow" w:hAnsi="Arial Narrow"/>
          <w:b/>
          <w:color w:val="77210D" w:themeColor="accent5" w:themeShade="80"/>
          <w:sz w:val="24"/>
        </w:rPr>
      </w:pPr>
      <w:r w:rsidRPr="007F59DC">
        <w:rPr>
          <w:rFonts w:ascii="Arial Narrow" w:hAnsi="Arial Narrow"/>
          <w:b/>
          <w:color w:val="77210D" w:themeColor="accent5" w:themeShade="80"/>
          <w:sz w:val="24"/>
        </w:rPr>
        <w:t xml:space="preserve">Pour quelles raisons ce(s) projet(s) est-il nécessaire à votre exploitation ? </w:t>
      </w:r>
    </w:p>
    <w:p w14:paraId="4304D487" w14:textId="77777777" w:rsidR="00947B85" w:rsidRDefault="00947B85" w:rsidP="00947B85">
      <w:pPr>
        <w:pBdr>
          <w:top w:val="single" w:sz="4" w:space="1" w:color="auto"/>
          <w:left w:val="single" w:sz="4" w:space="4" w:color="auto"/>
          <w:bottom w:val="single" w:sz="4" w:space="1" w:color="auto"/>
          <w:right w:val="single" w:sz="4" w:space="4" w:color="auto"/>
        </w:pBdr>
        <w:spacing w:after="0"/>
        <w:jc w:val="both"/>
        <w:rPr>
          <w:rFonts w:ascii="Arial Narrow" w:hAnsi="Arial Narrow"/>
          <w:i/>
          <w:color w:val="808080" w:themeColor="background1" w:themeShade="80"/>
          <w:sz w:val="18"/>
        </w:rPr>
      </w:pPr>
      <w:r>
        <w:rPr>
          <w:rFonts w:ascii="Arial Narrow" w:hAnsi="Arial Narrow"/>
          <w:i/>
          <w:color w:val="808080" w:themeColor="background1" w:themeShade="80"/>
          <w:sz w:val="18"/>
        </w:rPr>
        <w:t>C</w:t>
      </w:r>
      <w:r w:rsidRPr="00F365ED">
        <w:rPr>
          <w:rFonts w:ascii="Arial Narrow" w:hAnsi="Arial Narrow"/>
          <w:i/>
          <w:color w:val="808080" w:themeColor="background1" w:themeShade="80"/>
          <w:sz w:val="18"/>
        </w:rPr>
        <w:t>haque m² ouvert à l’urbanisation d</w:t>
      </w:r>
      <w:r>
        <w:rPr>
          <w:rFonts w:ascii="Arial Narrow" w:hAnsi="Arial Narrow"/>
          <w:i/>
          <w:color w:val="808080" w:themeColor="background1" w:themeShade="80"/>
          <w:sz w:val="18"/>
        </w:rPr>
        <w:t>evan</w:t>
      </w:r>
      <w:r w:rsidRPr="00F365ED">
        <w:rPr>
          <w:rFonts w:ascii="Arial Narrow" w:hAnsi="Arial Narrow"/>
          <w:i/>
          <w:color w:val="808080" w:themeColor="background1" w:themeShade="80"/>
          <w:sz w:val="18"/>
        </w:rPr>
        <w:t>t être justifié</w:t>
      </w:r>
      <w:r>
        <w:rPr>
          <w:rFonts w:ascii="Arial Narrow" w:hAnsi="Arial Narrow"/>
          <w:i/>
          <w:color w:val="808080" w:themeColor="background1" w:themeShade="80"/>
          <w:sz w:val="18"/>
        </w:rPr>
        <w:t xml:space="preserve">, </w:t>
      </w:r>
      <w:r w:rsidRPr="00F365ED">
        <w:rPr>
          <w:rFonts w:ascii="Arial Narrow" w:hAnsi="Arial Narrow"/>
          <w:i/>
          <w:color w:val="808080" w:themeColor="background1" w:themeShade="80"/>
          <w:sz w:val="18"/>
        </w:rPr>
        <w:t xml:space="preserve">il faut apporter des éléments permettant d’apprécier le fait qu’un projet va effectivement se réaliser durant la période du PLUi. </w:t>
      </w:r>
      <w:r>
        <w:rPr>
          <w:rFonts w:ascii="Arial Narrow" w:hAnsi="Arial Narrow"/>
          <w:i/>
          <w:color w:val="808080" w:themeColor="background1" w:themeShade="80"/>
          <w:sz w:val="18"/>
        </w:rPr>
        <w:t xml:space="preserve">Cela peut prendre la forme d’un plan masse, d’une explication permettant de mettre en corrélation le développement de l’entreprise et ses besoins en bâti ou toute autre information permettant de comprendre le projet visé. </w:t>
      </w:r>
    </w:p>
    <w:p w14:paraId="1FFCAF42" w14:textId="3BDC2C7A" w:rsidR="00F365ED" w:rsidRDefault="00F365ED" w:rsidP="00F365ED">
      <w:pPr>
        <w:pBdr>
          <w:top w:val="single" w:sz="4" w:space="1" w:color="auto"/>
          <w:left w:val="single" w:sz="4" w:space="4" w:color="auto"/>
          <w:bottom w:val="single" w:sz="4" w:space="1" w:color="auto"/>
          <w:right w:val="single" w:sz="4" w:space="4" w:color="auto"/>
        </w:pBdr>
        <w:spacing w:after="0"/>
        <w:jc w:val="both"/>
        <w:rPr>
          <w:rFonts w:ascii="Arial Narrow" w:hAnsi="Arial Narrow"/>
          <w:i/>
          <w:color w:val="808080" w:themeColor="background1" w:themeShade="80"/>
          <w:sz w:val="18"/>
        </w:rPr>
      </w:pPr>
    </w:p>
    <w:p w14:paraId="5FEE5427" w14:textId="044C3B8D" w:rsidR="00F365ED" w:rsidRDefault="00F365ED" w:rsidP="00F365ED">
      <w:pPr>
        <w:pBdr>
          <w:top w:val="single" w:sz="4" w:space="1" w:color="auto"/>
          <w:left w:val="single" w:sz="4" w:space="4" w:color="auto"/>
          <w:bottom w:val="single" w:sz="4" w:space="1" w:color="auto"/>
          <w:right w:val="single" w:sz="4" w:space="4" w:color="auto"/>
        </w:pBdr>
        <w:spacing w:after="0"/>
        <w:jc w:val="both"/>
        <w:rPr>
          <w:rFonts w:ascii="Arial Narrow" w:hAnsi="Arial Narrow"/>
        </w:rPr>
      </w:pPr>
    </w:p>
    <w:p w14:paraId="7B9554C7" w14:textId="77777777" w:rsidR="007F59DC" w:rsidRDefault="007F59DC" w:rsidP="00F365ED">
      <w:pPr>
        <w:pBdr>
          <w:top w:val="single" w:sz="4" w:space="1" w:color="auto"/>
          <w:left w:val="single" w:sz="4" w:space="4" w:color="auto"/>
          <w:bottom w:val="single" w:sz="4" w:space="1" w:color="auto"/>
          <w:right w:val="single" w:sz="4" w:space="4" w:color="auto"/>
        </w:pBdr>
        <w:spacing w:after="0"/>
        <w:jc w:val="both"/>
        <w:rPr>
          <w:rFonts w:ascii="Arial Narrow" w:hAnsi="Arial Narrow"/>
        </w:rPr>
      </w:pPr>
    </w:p>
    <w:p w14:paraId="798918DD" w14:textId="77777777" w:rsidR="00F365ED" w:rsidRDefault="00F365ED" w:rsidP="00F365ED">
      <w:pPr>
        <w:pBdr>
          <w:top w:val="single" w:sz="4" w:space="1" w:color="auto"/>
          <w:left w:val="single" w:sz="4" w:space="4" w:color="auto"/>
          <w:bottom w:val="single" w:sz="4" w:space="1" w:color="auto"/>
          <w:right w:val="single" w:sz="4" w:space="4" w:color="auto"/>
        </w:pBdr>
        <w:spacing w:after="0"/>
        <w:jc w:val="both"/>
        <w:rPr>
          <w:rFonts w:ascii="Arial Narrow" w:hAnsi="Arial Narrow"/>
        </w:rPr>
      </w:pPr>
    </w:p>
    <w:p w14:paraId="2B22687C" w14:textId="77777777" w:rsidR="00F365ED" w:rsidRDefault="00F365ED" w:rsidP="00F365ED">
      <w:pPr>
        <w:pBdr>
          <w:top w:val="single" w:sz="4" w:space="1" w:color="auto"/>
          <w:left w:val="single" w:sz="4" w:space="4" w:color="auto"/>
          <w:bottom w:val="single" w:sz="4" w:space="1" w:color="auto"/>
          <w:right w:val="single" w:sz="4" w:space="4" w:color="auto"/>
        </w:pBdr>
        <w:spacing w:after="0"/>
        <w:jc w:val="both"/>
        <w:rPr>
          <w:rFonts w:ascii="Arial Narrow" w:hAnsi="Arial Narrow"/>
        </w:rPr>
      </w:pPr>
    </w:p>
    <w:p w14:paraId="45932BA9" w14:textId="77777777" w:rsidR="00323E95" w:rsidRPr="001649D7" w:rsidRDefault="00323E95" w:rsidP="00323E95">
      <w:pPr>
        <w:spacing w:after="0"/>
        <w:jc w:val="both"/>
        <w:rPr>
          <w:rFonts w:ascii="Arial Narrow" w:hAnsi="Arial Narrow"/>
        </w:rPr>
      </w:pPr>
    </w:p>
    <w:p w14:paraId="39FED6E0" w14:textId="52EE1CB8" w:rsidR="00323E95" w:rsidRPr="00593F6B" w:rsidRDefault="00323E95" w:rsidP="00323E95">
      <w:pPr>
        <w:pBdr>
          <w:top w:val="single" w:sz="4" w:space="1" w:color="auto"/>
          <w:left w:val="single" w:sz="4" w:space="4" w:color="auto"/>
          <w:bottom w:val="single" w:sz="4" w:space="1" w:color="auto"/>
          <w:right w:val="single" w:sz="4" w:space="4" w:color="auto"/>
        </w:pBdr>
        <w:spacing w:after="0"/>
        <w:jc w:val="both"/>
        <w:rPr>
          <w:rFonts w:ascii="Arial Narrow" w:hAnsi="Arial Narrow"/>
          <w:b/>
          <w:color w:val="77210D" w:themeColor="accent5" w:themeShade="80"/>
          <w:sz w:val="24"/>
        </w:rPr>
      </w:pPr>
      <w:r w:rsidRPr="00593F6B">
        <w:rPr>
          <w:rFonts w:ascii="Arial Narrow" w:hAnsi="Arial Narrow"/>
          <w:b/>
          <w:color w:val="77210D" w:themeColor="accent5" w:themeShade="80"/>
          <w:sz w:val="24"/>
        </w:rPr>
        <w:t xml:space="preserve">Est-il envisagé d’autres projets annexes à l’activité </w:t>
      </w:r>
      <w:r w:rsidR="00947B85">
        <w:rPr>
          <w:rFonts w:ascii="Arial Narrow" w:hAnsi="Arial Narrow"/>
          <w:b/>
          <w:color w:val="77210D" w:themeColor="accent5" w:themeShade="80"/>
          <w:sz w:val="24"/>
        </w:rPr>
        <w:t>agricole</w:t>
      </w:r>
      <w:r w:rsidRPr="00593F6B">
        <w:rPr>
          <w:rFonts w:ascii="Arial Narrow" w:hAnsi="Arial Narrow"/>
          <w:b/>
          <w:color w:val="77210D" w:themeColor="accent5" w:themeShade="80"/>
          <w:sz w:val="24"/>
        </w:rPr>
        <w:t xml:space="preserve"> (projet </w:t>
      </w:r>
      <w:r w:rsidR="006D359B">
        <w:rPr>
          <w:rFonts w:ascii="Arial Narrow" w:hAnsi="Arial Narrow"/>
          <w:b/>
          <w:color w:val="77210D" w:themeColor="accent5" w:themeShade="80"/>
          <w:sz w:val="24"/>
        </w:rPr>
        <w:t>de gîte</w:t>
      </w:r>
      <w:r w:rsidRPr="00593F6B">
        <w:rPr>
          <w:rFonts w:ascii="Arial Narrow" w:hAnsi="Arial Narrow"/>
          <w:b/>
          <w:color w:val="77210D" w:themeColor="accent5" w:themeShade="80"/>
          <w:sz w:val="24"/>
        </w:rPr>
        <w:t xml:space="preserve">, </w:t>
      </w:r>
      <w:r w:rsidR="006D359B">
        <w:rPr>
          <w:rFonts w:ascii="Arial Narrow" w:hAnsi="Arial Narrow"/>
          <w:b/>
          <w:color w:val="77210D" w:themeColor="accent5" w:themeShade="80"/>
          <w:sz w:val="24"/>
        </w:rPr>
        <w:t xml:space="preserve">vente directe </w:t>
      </w:r>
      <w:r w:rsidRPr="00593F6B">
        <w:rPr>
          <w:rFonts w:ascii="Arial Narrow" w:hAnsi="Arial Narrow"/>
          <w:b/>
          <w:color w:val="77210D" w:themeColor="accent5" w:themeShade="80"/>
          <w:sz w:val="24"/>
        </w:rPr>
        <w:t xml:space="preserve">ou autre). Si oui, merci de préciser le(s)quel(s) et de le(s) localiser sur un plan. </w:t>
      </w:r>
    </w:p>
    <w:p w14:paraId="0086191C" w14:textId="77777777" w:rsidR="00323E95" w:rsidRPr="00F365ED" w:rsidRDefault="00323E95" w:rsidP="00323E95">
      <w:pPr>
        <w:pBdr>
          <w:top w:val="single" w:sz="4" w:space="1" w:color="auto"/>
          <w:left w:val="single" w:sz="4" w:space="4" w:color="auto"/>
          <w:bottom w:val="single" w:sz="4" w:space="1" w:color="auto"/>
          <w:right w:val="single" w:sz="4" w:space="4" w:color="auto"/>
        </w:pBdr>
        <w:spacing w:after="0"/>
        <w:jc w:val="both"/>
        <w:rPr>
          <w:rFonts w:ascii="Arial Narrow" w:hAnsi="Arial Narrow"/>
          <w:i/>
          <w:color w:val="808080" w:themeColor="background1" w:themeShade="80"/>
          <w:sz w:val="18"/>
        </w:rPr>
      </w:pPr>
      <w:r w:rsidRPr="00F365ED">
        <w:rPr>
          <w:rFonts w:ascii="Arial Narrow" w:hAnsi="Arial Narrow"/>
          <w:i/>
          <w:color w:val="808080" w:themeColor="background1" w:themeShade="80"/>
          <w:sz w:val="18"/>
        </w:rPr>
        <w:t>Là encore, il s’agit d’y apposer le bon zonage et les bonnes règles.</w:t>
      </w:r>
    </w:p>
    <w:p w14:paraId="337DF075" w14:textId="77777777" w:rsidR="00323E95" w:rsidRDefault="00323E95" w:rsidP="00323E95">
      <w:pPr>
        <w:pBdr>
          <w:top w:val="single" w:sz="4" w:space="1" w:color="auto"/>
          <w:left w:val="single" w:sz="4" w:space="4" w:color="auto"/>
          <w:bottom w:val="single" w:sz="4" w:space="1" w:color="auto"/>
          <w:right w:val="single" w:sz="4" w:space="4" w:color="auto"/>
        </w:pBdr>
        <w:spacing w:after="0"/>
        <w:jc w:val="both"/>
        <w:rPr>
          <w:rFonts w:ascii="Arial Narrow" w:hAnsi="Arial Narrow"/>
        </w:rPr>
      </w:pPr>
    </w:p>
    <w:p w14:paraId="017E9592" w14:textId="76566141" w:rsidR="00323E95" w:rsidRDefault="00323E95" w:rsidP="00323E95">
      <w:pPr>
        <w:pBdr>
          <w:top w:val="single" w:sz="4" w:space="1" w:color="auto"/>
          <w:left w:val="single" w:sz="4" w:space="4" w:color="auto"/>
          <w:bottom w:val="single" w:sz="4" w:space="1" w:color="auto"/>
          <w:right w:val="single" w:sz="4" w:space="4" w:color="auto"/>
        </w:pBdr>
        <w:spacing w:after="0"/>
        <w:jc w:val="both"/>
        <w:rPr>
          <w:rFonts w:ascii="Arial Narrow" w:hAnsi="Arial Narrow"/>
        </w:rPr>
      </w:pPr>
    </w:p>
    <w:p w14:paraId="6ADDF2F2" w14:textId="5FBE2353" w:rsidR="0044195C" w:rsidRDefault="0044195C" w:rsidP="00323E95">
      <w:pPr>
        <w:pBdr>
          <w:top w:val="single" w:sz="4" w:space="1" w:color="auto"/>
          <w:left w:val="single" w:sz="4" w:space="4" w:color="auto"/>
          <w:bottom w:val="single" w:sz="4" w:space="1" w:color="auto"/>
          <w:right w:val="single" w:sz="4" w:space="4" w:color="auto"/>
        </w:pBdr>
        <w:spacing w:after="0"/>
        <w:jc w:val="both"/>
        <w:rPr>
          <w:rFonts w:ascii="Arial Narrow" w:hAnsi="Arial Narrow"/>
        </w:rPr>
      </w:pPr>
    </w:p>
    <w:p w14:paraId="1C5E1945" w14:textId="77777777" w:rsidR="0044195C" w:rsidRDefault="0044195C" w:rsidP="00323E95">
      <w:pPr>
        <w:pBdr>
          <w:top w:val="single" w:sz="4" w:space="1" w:color="auto"/>
          <w:left w:val="single" w:sz="4" w:space="4" w:color="auto"/>
          <w:bottom w:val="single" w:sz="4" w:space="1" w:color="auto"/>
          <w:right w:val="single" w:sz="4" w:space="4" w:color="auto"/>
        </w:pBdr>
        <w:spacing w:after="0"/>
        <w:jc w:val="both"/>
        <w:rPr>
          <w:rFonts w:ascii="Arial Narrow" w:hAnsi="Arial Narrow"/>
        </w:rPr>
      </w:pPr>
    </w:p>
    <w:p w14:paraId="703CB194" w14:textId="71D4C956" w:rsidR="00323E95" w:rsidRDefault="00323E95" w:rsidP="00323E95">
      <w:pPr>
        <w:spacing w:after="0"/>
        <w:jc w:val="both"/>
        <w:rPr>
          <w:rFonts w:ascii="Arial Narrow" w:hAnsi="Arial Narrow"/>
        </w:rPr>
      </w:pPr>
    </w:p>
    <w:p w14:paraId="0B3CD74A" w14:textId="77777777" w:rsidR="006C3632" w:rsidRDefault="006C3632" w:rsidP="00323E95">
      <w:pPr>
        <w:spacing w:after="0"/>
        <w:jc w:val="both"/>
        <w:rPr>
          <w:rFonts w:ascii="Arial Narrow" w:hAnsi="Arial Narrow"/>
        </w:rPr>
      </w:pPr>
    </w:p>
    <w:p w14:paraId="494D2557" w14:textId="0DEFBA8F" w:rsidR="00F365ED" w:rsidRPr="00593F6B" w:rsidRDefault="00772C30" w:rsidP="009174E1">
      <w:pPr>
        <w:spacing w:after="0"/>
        <w:jc w:val="both"/>
        <w:rPr>
          <w:rFonts w:ascii="Arial Narrow" w:hAnsi="Arial Narrow"/>
          <w:b/>
          <w:color w:val="77210D" w:themeColor="accent5" w:themeShade="80"/>
          <w:sz w:val="24"/>
          <w:u w:val="single"/>
        </w:rPr>
      </w:pPr>
      <w:r>
        <w:rPr>
          <w:rFonts w:ascii="Arial Narrow" w:hAnsi="Arial Narrow"/>
          <w:b/>
          <w:color w:val="77210D" w:themeColor="accent5" w:themeShade="80"/>
          <w:sz w:val="24"/>
          <w:u w:val="single"/>
        </w:rPr>
        <w:t xml:space="preserve">3.3. </w:t>
      </w:r>
      <w:r w:rsidR="00323E95" w:rsidRPr="00593F6B">
        <w:rPr>
          <w:rFonts w:ascii="Arial Narrow" w:hAnsi="Arial Narrow"/>
          <w:b/>
          <w:color w:val="77210D" w:themeColor="accent5" w:themeShade="80"/>
          <w:sz w:val="24"/>
          <w:u w:val="single"/>
        </w:rPr>
        <w:t>PROJETS DE RECONVERSION DU BATI EXISTANT</w:t>
      </w:r>
    </w:p>
    <w:p w14:paraId="52338736" w14:textId="77777777" w:rsidR="00323E95" w:rsidRDefault="00323E95" w:rsidP="009174E1">
      <w:pPr>
        <w:spacing w:after="0"/>
        <w:jc w:val="both"/>
        <w:rPr>
          <w:rFonts w:ascii="Arial Narrow" w:hAnsi="Arial Narrow"/>
        </w:rPr>
      </w:pPr>
    </w:p>
    <w:p w14:paraId="594F0382" w14:textId="77777777" w:rsidR="00506FA1" w:rsidRDefault="00F6493F" w:rsidP="00F365ED">
      <w:pPr>
        <w:pBdr>
          <w:top w:val="single" w:sz="4" w:space="1" w:color="auto"/>
          <w:left w:val="single" w:sz="4" w:space="4" w:color="auto"/>
          <w:bottom w:val="single" w:sz="4" w:space="1" w:color="auto"/>
          <w:right w:val="single" w:sz="4" w:space="4" w:color="auto"/>
        </w:pBdr>
        <w:spacing w:after="0"/>
        <w:jc w:val="both"/>
        <w:rPr>
          <w:rFonts w:ascii="Arial Narrow" w:hAnsi="Arial Narrow"/>
          <w:b/>
          <w:color w:val="77210D" w:themeColor="accent5" w:themeShade="80"/>
          <w:sz w:val="24"/>
        </w:rPr>
      </w:pPr>
      <w:r w:rsidRPr="00593F6B">
        <w:rPr>
          <w:rFonts w:ascii="Arial Narrow" w:hAnsi="Arial Narrow"/>
          <w:b/>
          <w:color w:val="77210D" w:themeColor="accent5" w:themeShade="80"/>
          <w:sz w:val="24"/>
        </w:rPr>
        <w:t>Serez-vous amené(e), dans les années couvrant le PLUi (2024-2034), à délocaliser des activités d’un centre bourg/ville</w:t>
      </w:r>
      <w:r w:rsidR="00323E95" w:rsidRPr="00593F6B">
        <w:rPr>
          <w:rFonts w:ascii="Arial Narrow" w:hAnsi="Arial Narrow"/>
          <w:b/>
          <w:color w:val="77210D" w:themeColor="accent5" w:themeShade="80"/>
          <w:sz w:val="24"/>
        </w:rPr>
        <w:t xml:space="preserve"> </w:t>
      </w:r>
      <w:r w:rsidRPr="00593F6B">
        <w:rPr>
          <w:rFonts w:ascii="Arial Narrow" w:hAnsi="Arial Narrow"/>
          <w:b/>
          <w:color w:val="77210D" w:themeColor="accent5" w:themeShade="80"/>
          <w:sz w:val="24"/>
        </w:rPr>
        <w:t>? Si oui, merci d’indiquer</w:t>
      </w:r>
      <w:r w:rsidR="00506FA1">
        <w:rPr>
          <w:rFonts w:ascii="Arial Narrow" w:hAnsi="Arial Narrow"/>
          <w:b/>
          <w:color w:val="77210D" w:themeColor="accent5" w:themeShade="80"/>
          <w:sz w:val="24"/>
        </w:rPr>
        <w:t> :</w:t>
      </w:r>
    </w:p>
    <w:p w14:paraId="4076A06A" w14:textId="0F771B38" w:rsidR="00506FA1" w:rsidRDefault="00506FA1" w:rsidP="00F365ED">
      <w:pPr>
        <w:pBdr>
          <w:top w:val="single" w:sz="4" w:space="1" w:color="auto"/>
          <w:left w:val="single" w:sz="4" w:space="4" w:color="auto"/>
          <w:bottom w:val="single" w:sz="4" w:space="1" w:color="auto"/>
          <w:right w:val="single" w:sz="4" w:space="4" w:color="auto"/>
        </w:pBdr>
        <w:spacing w:after="0"/>
        <w:jc w:val="both"/>
        <w:rPr>
          <w:rFonts w:ascii="Arial Narrow" w:hAnsi="Arial Narrow"/>
          <w:b/>
          <w:color w:val="77210D" w:themeColor="accent5" w:themeShade="80"/>
          <w:sz w:val="24"/>
        </w:rPr>
      </w:pPr>
      <w:r>
        <w:rPr>
          <w:rFonts w:ascii="Arial Narrow" w:hAnsi="Arial Narrow"/>
          <w:b/>
          <w:color w:val="77210D" w:themeColor="accent5" w:themeShade="80"/>
          <w:sz w:val="24"/>
        </w:rPr>
        <w:t>-</w:t>
      </w:r>
      <w:r w:rsidR="00F6493F" w:rsidRPr="00593F6B">
        <w:rPr>
          <w:rFonts w:ascii="Arial Narrow" w:hAnsi="Arial Narrow"/>
          <w:b/>
          <w:color w:val="77210D" w:themeColor="accent5" w:themeShade="80"/>
          <w:sz w:val="24"/>
        </w:rPr>
        <w:t>l</w:t>
      </w:r>
      <w:r w:rsidR="00F365ED" w:rsidRPr="00593F6B">
        <w:rPr>
          <w:rFonts w:ascii="Arial Narrow" w:hAnsi="Arial Narrow"/>
          <w:b/>
          <w:color w:val="77210D" w:themeColor="accent5" w:themeShade="80"/>
          <w:sz w:val="24"/>
        </w:rPr>
        <w:t xml:space="preserve">’ampleur des bâtis à réaliser </w:t>
      </w:r>
    </w:p>
    <w:p w14:paraId="37F67BD9" w14:textId="739BB1CE" w:rsidR="00F6493F" w:rsidRPr="00593F6B" w:rsidRDefault="00506FA1" w:rsidP="00F365ED">
      <w:pPr>
        <w:pBdr>
          <w:top w:val="single" w:sz="4" w:space="1" w:color="auto"/>
          <w:left w:val="single" w:sz="4" w:space="4" w:color="auto"/>
          <w:bottom w:val="single" w:sz="4" w:space="1" w:color="auto"/>
          <w:right w:val="single" w:sz="4" w:space="4" w:color="auto"/>
        </w:pBdr>
        <w:spacing w:after="0"/>
        <w:jc w:val="both"/>
        <w:rPr>
          <w:rFonts w:ascii="Arial Narrow" w:hAnsi="Arial Narrow"/>
          <w:b/>
          <w:color w:val="77210D" w:themeColor="accent5" w:themeShade="80"/>
          <w:sz w:val="24"/>
        </w:rPr>
      </w:pPr>
      <w:r>
        <w:rPr>
          <w:rFonts w:ascii="Arial Narrow" w:hAnsi="Arial Narrow"/>
          <w:b/>
          <w:color w:val="77210D" w:themeColor="accent5" w:themeShade="80"/>
          <w:sz w:val="24"/>
        </w:rPr>
        <w:t>-</w:t>
      </w:r>
      <w:r w:rsidR="00F6493F" w:rsidRPr="00593F6B">
        <w:rPr>
          <w:rFonts w:ascii="Arial Narrow" w:hAnsi="Arial Narrow"/>
          <w:b/>
          <w:color w:val="77210D" w:themeColor="accent5" w:themeShade="80"/>
          <w:sz w:val="24"/>
        </w:rPr>
        <w:t xml:space="preserve">si une affectation future est prévue pour </w:t>
      </w:r>
      <w:r>
        <w:rPr>
          <w:rFonts w:ascii="Arial Narrow" w:hAnsi="Arial Narrow"/>
          <w:b/>
          <w:color w:val="77210D" w:themeColor="accent5" w:themeShade="80"/>
          <w:sz w:val="24"/>
        </w:rPr>
        <w:t>les bâtiments « délaissés »</w:t>
      </w:r>
      <w:r w:rsidR="00F6493F" w:rsidRPr="00593F6B">
        <w:rPr>
          <w:rFonts w:ascii="Arial Narrow" w:hAnsi="Arial Narrow"/>
          <w:b/>
          <w:color w:val="77210D" w:themeColor="accent5" w:themeShade="80"/>
          <w:sz w:val="24"/>
        </w:rPr>
        <w:t>.</w:t>
      </w:r>
    </w:p>
    <w:p w14:paraId="32EA9B3C" w14:textId="68952887" w:rsidR="00F365ED" w:rsidRPr="00F365ED" w:rsidRDefault="00F365ED" w:rsidP="00F365ED">
      <w:pPr>
        <w:pBdr>
          <w:top w:val="single" w:sz="4" w:space="1" w:color="auto"/>
          <w:left w:val="single" w:sz="4" w:space="4" w:color="auto"/>
          <w:bottom w:val="single" w:sz="4" w:space="1" w:color="auto"/>
          <w:right w:val="single" w:sz="4" w:space="4" w:color="auto"/>
        </w:pBdr>
        <w:spacing w:after="0"/>
        <w:jc w:val="both"/>
        <w:rPr>
          <w:rFonts w:ascii="Arial Narrow" w:hAnsi="Arial Narrow"/>
          <w:i/>
          <w:color w:val="808080" w:themeColor="background1" w:themeShade="80"/>
          <w:sz w:val="18"/>
        </w:rPr>
      </w:pPr>
      <w:r w:rsidRPr="00F365ED">
        <w:rPr>
          <w:rFonts w:ascii="Arial Narrow" w:hAnsi="Arial Narrow"/>
          <w:i/>
          <w:color w:val="808080" w:themeColor="background1" w:themeShade="80"/>
          <w:sz w:val="18"/>
        </w:rPr>
        <w:t xml:space="preserve">Ces informations serviront de justification à la délocalisation d’activité aujourd’hui existantes hors de la centralité. Dans le souci d’optimiser le foncier c’est également l’occasion de s’interroger sur les potentielles « friches » laissées dans les centralités et leur devenir. </w:t>
      </w:r>
    </w:p>
    <w:p w14:paraId="011A49FD" w14:textId="68DE04F0" w:rsidR="00F365ED" w:rsidRDefault="00F365ED" w:rsidP="00F365ED">
      <w:pPr>
        <w:pBdr>
          <w:top w:val="single" w:sz="4" w:space="1" w:color="auto"/>
          <w:left w:val="single" w:sz="4" w:space="4" w:color="auto"/>
          <w:bottom w:val="single" w:sz="4" w:space="1" w:color="auto"/>
          <w:right w:val="single" w:sz="4" w:space="4" w:color="auto"/>
        </w:pBdr>
        <w:spacing w:after="0"/>
        <w:jc w:val="both"/>
        <w:rPr>
          <w:rFonts w:ascii="Arial Narrow" w:hAnsi="Arial Narrow"/>
        </w:rPr>
      </w:pPr>
    </w:p>
    <w:p w14:paraId="28706300" w14:textId="60FC380B" w:rsidR="00F365ED" w:rsidRDefault="00F365ED" w:rsidP="00F365ED">
      <w:pPr>
        <w:pBdr>
          <w:top w:val="single" w:sz="4" w:space="1" w:color="auto"/>
          <w:left w:val="single" w:sz="4" w:space="4" w:color="auto"/>
          <w:bottom w:val="single" w:sz="4" w:space="1" w:color="auto"/>
          <w:right w:val="single" w:sz="4" w:space="4" w:color="auto"/>
        </w:pBdr>
        <w:spacing w:after="0"/>
        <w:jc w:val="both"/>
        <w:rPr>
          <w:rFonts w:ascii="Arial Narrow" w:hAnsi="Arial Narrow"/>
        </w:rPr>
      </w:pPr>
    </w:p>
    <w:p w14:paraId="46FEDEE1" w14:textId="77777777" w:rsidR="0044195C" w:rsidRDefault="0044195C" w:rsidP="00F365ED">
      <w:pPr>
        <w:pBdr>
          <w:top w:val="single" w:sz="4" w:space="1" w:color="auto"/>
          <w:left w:val="single" w:sz="4" w:space="4" w:color="auto"/>
          <w:bottom w:val="single" w:sz="4" w:space="1" w:color="auto"/>
          <w:right w:val="single" w:sz="4" w:space="4" w:color="auto"/>
        </w:pBdr>
        <w:spacing w:after="0"/>
        <w:jc w:val="both"/>
        <w:rPr>
          <w:rFonts w:ascii="Arial Narrow" w:hAnsi="Arial Narrow"/>
        </w:rPr>
      </w:pPr>
    </w:p>
    <w:sectPr w:rsidR="0044195C" w:rsidSect="006D1750">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4A5C01" w14:textId="77777777" w:rsidR="00E43D37" w:rsidRDefault="00E43D37" w:rsidP="001649D7">
      <w:pPr>
        <w:spacing w:after="0" w:line="240" w:lineRule="auto"/>
      </w:pPr>
      <w:r>
        <w:separator/>
      </w:r>
    </w:p>
  </w:endnote>
  <w:endnote w:type="continuationSeparator" w:id="0">
    <w:p w14:paraId="640AF05B" w14:textId="77777777" w:rsidR="00E43D37" w:rsidRDefault="00E43D37" w:rsidP="00164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D7691" w14:textId="77777777" w:rsidR="0016541C" w:rsidRDefault="0016541C">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33D55" w14:textId="24E52C82" w:rsidR="00FB4192" w:rsidRDefault="00FB4192" w:rsidP="006D1750">
    <w:pPr>
      <w:pStyle w:val="Pieddepage"/>
      <w:tabs>
        <w:tab w:val="clear" w:pos="4536"/>
        <w:tab w:val="clear" w:pos="9072"/>
        <w:tab w:val="left" w:pos="2431"/>
      </w:tabs>
    </w:pPr>
    <w:r>
      <w:rPr>
        <w:noProof/>
        <w:lang w:eastAsia="fr-FR"/>
      </w:rPr>
      <w:drawing>
        <wp:anchor distT="0" distB="0" distL="114300" distR="114300" simplePos="0" relativeHeight="251658240" behindDoc="1" locked="0" layoutInCell="1" allowOverlap="1" wp14:anchorId="3E16BF97" wp14:editId="0919659E">
          <wp:simplePos x="0" y="0"/>
          <wp:positionH relativeFrom="page">
            <wp:align>left</wp:align>
          </wp:positionH>
          <wp:positionV relativeFrom="paragraph">
            <wp:posOffset>-322029</wp:posOffset>
          </wp:positionV>
          <wp:extent cx="3255264" cy="939046"/>
          <wp:effectExtent l="0" t="0" r="254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ans titre.png"/>
                  <pic:cNvPicPr/>
                </pic:nvPicPr>
                <pic:blipFill>
                  <a:blip r:embed="rId1">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5264" cy="939046"/>
                  </a:xfrm>
                  <a:prstGeom prst="rect">
                    <a:avLst/>
                  </a:prstGeom>
                </pic:spPr>
              </pic:pic>
            </a:graphicData>
          </a:graphic>
          <wp14:sizeRelH relativeFrom="page">
            <wp14:pctWidth>0</wp14:pctWidth>
          </wp14:sizeRelH>
          <wp14:sizeRelV relativeFrom="page">
            <wp14:pctHeight>0</wp14:pctHeight>
          </wp14:sizeRelV>
        </wp:anchor>
      </w:drawing>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720F20" w14:textId="77777777" w:rsidR="0016541C" w:rsidRDefault="0016541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B8BB97" w14:textId="77777777" w:rsidR="00E43D37" w:rsidRDefault="00E43D37" w:rsidP="001649D7">
      <w:pPr>
        <w:spacing w:after="0" w:line="240" w:lineRule="auto"/>
      </w:pPr>
      <w:r>
        <w:separator/>
      </w:r>
    </w:p>
  </w:footnote>
  <w:footnote w:type="continuationSeparator" w:id="0">
    <w:p w14:paraId="4EB44C34" w14:textId="77777777" w:rsidR="00E43D37" w:rsidRDefault="00E43D37" w:rsidP="001649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050546" w14:textId="7279FC2D" w:rsidR="0016541C" w:rsidRDefault="0016541C">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5527D5" w14:textId="4CCC392B" w:rsidR="0016541C" w:rsidRDefault="0016541C">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C528E" w14:textId="60673570" w:rsidR="0016541C" w:rsidRDefault="0016541C">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CB7D86"/>
    <w:multiLevelType w:val="multilevel"/>
    <w:tmpl w:val="BED8F1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3A9"/>
    <w:rsid w:val="00007C3B"/>
    <w:rsid w:val="00013894"/>
    <w:rsid w:val="0003169B"/>
    <w:rsid w:val="00081188"/>
    <w:rsid w:val="0008464A"/>
    <w:rsid w:val="000933A3"/>
    <w:rsid w:val="000D2F01"/>
    <w:rsid w:val="0011153C"/>
    <w:rsid w:val="00132C34"/>
    <w:rsid w:val="00134835"/>
    <w:rsid w:val="001572BA"/>
    <w:rsid w:val="00160092"/>
    <w:rsid w:val="001649D7"/>
    <w:rsid w:val="0016541C"/>
    <w:rsid w:val="001752EE"/>
    <w:rsid w:val="001A1B7B"/>
    <w:rsid w:val="001B40CE"/>
    <w:rsid w:val="001F1040"/>
    <w:rsid w:val="001F5270"/>
    <w:rsid w:val="001F7BA5"/>
    <w:rsid w:val="00246F79"/>
    <w:rsid w:val="002547A9"/>
    <w:rsid w:val="002A7BA4"/>
    <w:rsid w:val="002F7BC4"/>
    <w:rsid w:val="00323E95"/>
    <w:rsid w:val="003B6BDA"/>
    <w:rsid w:val="003C7E9E"/>
    <w:rsid w:val="00430498"/>
    <w:rsid w:val="0044195C"/>
    <w:rsid w:val="00453AF0"/>
    <w:rsid w:val="00472BA0"/>
    <w:rsid w:val="004852C8"/>
    <w:rsid w:val="004C50EB"/>
    <w:rsid w:val="004F30C4"/>
    <w:rsid w:val="0050066B"/>
    <w:rsid w:val="00506FA1"/>
    <w:rsid w:val="00593F6B"/>
    <w:rsid w:val="005D3929"/>
    <w:rsid w:val="005F53A9"/>
    <w:rsid w:val="00611EBA"/>
    <w:rsid w:val="00617294"/>
    <w:rsid w:val="006B7F81"/>
    <w:rsid w:val="006C3632"/>
    <w:rsid w:val="006D1750"/>
    <w:rsid w:val="006D359B"/>
    <w:rsid w:val="007203FE"/>
    <w:rsid w:val="00751DD5"/>
    <w:rsid w:val="00772C30"/>
    <w:rsid w:val="007F59DC"/>
    <w:rsid w:val="008133E9"/>
    <w:rsid w:val="00822388"/>
    <w:rsid w:val="0084646B"/>
    <w:rsid w:val="00857CB8"/>
    <w:rsid w:val="008802FA"/>
    <w:rsid w:val="008809F4"/>
    <w:rsid w:val="00881B47"/>
    <w:rsid w:val="008A38B5"/>
    <w:rsid w:val="008C0840"/>
    <w:rsid w:val="008C2798"/>
    <w:rsid w:val="009174E1"/>
    <w:rsid w:val="00947B85"/>
    <w:rsid w:val="00960D7E"/>
    <w:rsid w:val="009617A3"/>
    <w:rsid w:val="00970A1C"/>
    <w:rsid w:val="00974214"/>
    <w:rsid w:val="00980026"/>
    <w:rsid w:val="009A6A59"/>
    <w:rsid w:val="009E0BF3"/>
    <w:rsid w:val="00A476F6"/>
    <w:rsid w:val="00A541EE"/>
    <w:rsid w:val="00A61B8F"/>
    <w:rsid w:val="00A6322C"/>
    <w:rsid w:val="00A66515"/>
    <w:rsid w:val="00A75459"/>
    <w:rsid w:val="00AC36E9"/>
    <w:rsid w:val="00AD43F7"/>
    <w:rsid w:val="00BD4441"/>
    <w:rsid w:val="00BF5467"/>
    <w:rsid w:val="00C32038"/>
    <w:rsid w:val="00C338D6"/>
    <w:rsid w:val="00CB2C53"/>
    <w:rsid w:val="00CD32BC"/>
    <w:rsid w:val="00CD4C38"/>
    <w:rsid w:val="00CE2B91"/>
    <w:rsid w:val="00D020A2"/>
    <w:rsid w:val="00D24367"/>
    <w:rsid w:val="00D455A8"/>
    <w:rsid w:val="00D71793"/>
    <w:rsid w:val="00D950F2"/>
    <w:rsid w:val="00DD3851"/>
    <w:rsid w:val="00DE7F98"/>
    <w:rsid w:val="00E43D37"/>
    <w:rsid w:val="00E46B45"/>
    <w:rsid w:val="00E47061"/>
    <w:rsid w:val="00E76B4F"/>
    <w:rsid w:val="00E86986"/>
    <w:rsid w:val="00E904E5"/>
    <w:rsid w:val="00E95AD0"/>
    <w:rsid w:val="00EC52FA"/>
    <w:rsid w:val="00F252FE"/>
    <w:rsid w:val="00F365ED"/>
    <w:rsid w:val="00F47647"/>
    <w:rsid w:val="00F52E0E"/>
    <w:rsid w:val="00F6493F"/>
    <w:rsid w:val="00F93CC4"/>
    <w:rsid w:val="00F96731"/>
    <w:rsid w:val="00FA49DC"/>
    <w:rsid w:val="00FB4192"/>
    <w:rsid w:val="00FC26E3"/>
    <w:rsid w:val="00FC3B6A"/>
    <w:rsid w:val="00FE4A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658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649D7"/>
    <w:pPr>
      <w:tabs>
        <w:tab w:val="center" w:pos="4536"/>
        <w:tab w:val="right" w:pos="9072"/>
      </w:tabs>
      <w:spacing w:after="0" w:line="240" w:lineRule="auto"/>
    </w:pPr>
  </w:style>
  <w:style w:type="character" w:customStyle="1" w:styleId="En-tteCar">
    <w:name w:val="En-tête Car"/>
    <w:basedOn w:val="Policepardfaut"/>
    <w:link w:val="En-tte"/>
    <w:uiPriority w:val="99"/>
    <w:rsid w:val="001649D7"/>
  </w:style>
  <w:style w:type="paragraph" w:styleId="Pieddepage">
    <w:name w:val="footer"/>
    <w:basedOn w:val="Normal"/>
    <w:link w:val="PieddepageCar"/>
    <w:uiPriority w:val="99"/>
    <w:unhideWhenUsed/>
    <w:rsid w:val="001649D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649D7"/>
  </w:style>
  <w:style w:type="paragraph" w:styleId="Paragraphedeliste">
    <w:name w:val="List Paragraph"/>
    <w:basedOn w:val="Normal"/>
    <w:uiPriority w:val="34"/>
    <w:qFormat/>
    <w:rsid w:val="00430498"/>
    <w:pPr>
      <w:ind w:left="720"/>
      <w:contextualSpacing/>
    </w:pPr>
  </w:style>
  <w:style w:type="character" w:styleId="Marquedecommentaire">
    <w:name w:val="annotation reference"/>
    <w:basedOn w:val="Policepardfaut"/>
    <w:uiPriority w:val="99"/>
    <w:semiHidden/>
    <w:unhideWhenUsed/>
    <w:rsid w:val="002547A9"/>
    <w:rPr>
      <w:sz w:val="16"/>
      <w:szCs w:val="16"/>
    </w:rPr>
  </w:style>
  <w:style w:type="paragraph" w:styleId="Commentaire">
    <w:name w:val="annotation text"/>
    <w:basedOn w:val="Normal"/>
    <w:link w:val="CommentaireCar"/>
    <w:uiPriority w:val="99"/>
    <w:semiHidden/>
    <w:unhideWhenUsed/>
    <w:rsid w:val="002547A9"/>
    <w:pPr>
      <w:spacing w:line="240" w:lineRule="auto"/>
    </w:pPr>
    <w:rPr>
      <w:sz w:val="20"/>
      <w:szCs w:val="20"/>
    </w:rPr>
  </w:style>
  <w:style w:type="character" w:customStyle="1" w:styleId="CommentaireCar">
    <w:name w:val="Commentaire Car"/>
    <w:basedOn w:val="Policepardfaut"/>
    <w:link w:val="Commentaire"/>
    <w:uiPriority w:val="99"/>
    <w:semiHidden/>
    <w:rsid w:val="002547A9"/>
    <w:rPr>
      <w:sz w:val="20"/>
      <w:szCs w:val="20"/>
    </w:rPr>
  </w:style>
  <w:style w:type="paragraph" w:styleId="Objetducommentaire">
    <w:name w:val="annotation subject"/>
    <w:basedOn w:val="Commentaire"/>
    <w:next w:val="Commentaire"/>
    <w:link w:val="ObjetducommentaireCar"/>
    <w:uiPriority w:val="99"/>
    <w:semiHidden/>
    <w:unhideWhenUsed/>
    <w:rsid w:val="002547A9"/>
    <w:rPr>
      <w:b/>
      <w:bCs/>
    </w:rPr>
  </w:style>
  <w:style w:type="character" w:customStyle="1" w:styleId="ObjetducommentaireCar">
    <w:name w:val="Objet du commentaire Car"/>
    <w:basedOn w:val="CommentaireCar"/>
    <w:link w:val="Objetducommentaire"/>
    <w:uiPriority w:val="99"/>
    <w:semiHidden/>
    <w:rsid w:val="002547A9"/>
    <w:rPr>
      <w:b/>
      <w:bCs/>
      <w:sz w:val="20"/>
      <w:szCs w:val="20"/>
    </w:rPr>
  </w:style>
  <w:style w:type="paragraph" w:styleId="Textedebulles">
    <w:name w:val="Balloon Text"/>
    <w:basedOn w:val="Normal"/>
    <w:link w:val="TextedebullesCar"/>
    <w:uiPriority w:val="99"/>
    <w:semiHidden/>
    <w:unhideWhenUsed/>
    <w:rsid w:val="002547A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547A9"/>
    <w:rPr>
      <w:rFonts w:ascii="Segoe UI" w:hAnsi="Segoe UI" w:cs="Segoe UI"/>
      <w:sz w:val="18"/>
      <w:szCs w:val="18"/>
    </w:rPr>
  </w:style>
  <w:style w:type="character" w:styleId="Lienhypertexte">
    <w:name w:val="Hyperlink"/>
    <w:basedOn w:val="Policepardfaut"/>
    <w:uiPriority w:val="99"/>
    <w:unhideWhenUsed/>
    <w:rsid w:val="00134835"/>
    <w:rPr>
      <w:color w:val="2998E3" w:themeColor="hyperlink"/>
      <w:u w:val="single"/>
    </w:rPr>
  </w:style>
  <w:style w:type="character" w:customStyle="1" w:styleId="UnresolvedMention">
    <w:name w:val="Unresolved Mention"/>
    <w:basedOn w:val="Policepardfaut"/>
    <w:uiPriority w:val="99"/>
    <w:semiHidden/>
    <w:unhideWhenUsed/>
    <w:rsid w:val="0013483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649D7"/>
    <w:pPr>
      <w:tabs>
        <w:tab w:val="center" w:pos="4536"/>
        <w:tab w:val="right" w:pos="9072"/>
      </w:tabs>
      <w:spacing w:after="0" w:line="240" w:lineRule="auto"/>
    </w:pPr>
  </w:style>
  <w:style w:type="character" w:customStyle="1" w:styleId="En-tteCar">
    <w:name w:val="En-tête Car"/>
    <w:basedOn w:val="Policepardfaut"/>
    <w:link w:val="En-tte"/>
    <w:uiPriority w:val="99"/>
    <w:rsid w:val="001649D7"/>
  </w:style>
  <w:style w:type="paragraph" w:styleId="Pieddepage">
    <w:name w:val="footer"/>
    <w:basedOn w:val="Normal"/>
    <w:link w:val="PieddepageCar"/>
    <w:uiPriority w:val="99"/>
    <w:unhideWhenUsed/>
    <w:rsid w:val="001649D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649D7"/>
  </w:style>
  <w:style w:type="paragraph" w:styleId="Paragraphedeliste">
    <w:name w:val="List Paragraph"/>
    <w:basedOn w:val="Normal"/>
    <w:uiPriority w:val="34"/>
    <w:qFormat/>
    <w:rsid w:val="00430498"/>
    <w:pPr>
      <w:ind w:left="720"/>
      <w:contextualSpacing/>
    </w:pPr>
  </w:style>
  <w:style w:type="character" w:styleId="Marquedecommentaire">
    <w:name w:val="annotation reference"/>
    <w:basedOn w:val="Policepardfaut"/>
    <w:uiPriority w:val="99"/>
    <w:semiHidden/>
    <w:unhideWhenUsed/>
    <w:rsid w:val="002547A9"/>
    <w:rPr>
      <w:sz w:val="16"/>
      <w:szCs w:val="16"/>
    </w:rPr>
  </w:style>
  <w:style w:type="paragraph" w:styleId="Commentaire">
    <w:name w:val="annotation text"/>
    <w:basedOn w:val="Normal"/>
    <w:link w:val="CommentaireCar"/>
    <w:uiPriority w:val="99"/>
    <w:semiHidden/>
    <w:unhideWhenUsed/>
    <w:rsid w:val="002547A9"/>
    <w:pPr>
      <w:spacing w:line="240" w:lineRule="auto"/>
    </w:pPr>
    <w:rPr>
      <w:sz w:val="20"/>
      <w:szCs w:val="20"/>
    </w:rPr>
  </w:style>
  <w:style w:type="character" w:customStyle="1" w:styleId="CommentaireCar">
    <w:name w:val="Commentaire Car"/>
    <w:basedOn w:val="Policepardfaut"/>
    <w:link w:val="Commentaire"/>
    <w:uiPriority w:val="99"/>
    <w:semiHidden/>
    <w:rsid w:val="002547A9"/>
    <w:rPr>
      <w:sz w:val="20"/>
      <w:szCs w:val="20"/>
    </w:rPr>
  </w:style>
  <w:style w:type="paragraph" w:styleId="Objetducommentaire">
    <w:name w:val="annotation subject"/>
    <w:basedOn w:val="Commentaire"/>
    <w:next w:val="Commentaire"/>
    <w:link w:val="ObjetducommentaireCar"/>
    <w:uiPriority w:val="99"/>
    <w:semiHidden/>
    <w:unhideWhenUsed/>
    <w:rsid w:val="002547A9"/>
    <w:rPr>
      <w:b/>
      <w:bCs/>
    </w:rPr>
  </w:style>
  <w:style w:type="character" w:customStyle="1" w:styleId="ObjetducommentaireCar">
    <w:name w:val="Objet du commentaire Car"/>
    <w:basedOn w:val="CommentaireCar"/>
    <w:link w:val="Objetducommentaire"/>
    <w:uiPriority w:val="99"/>
    <w:semiHidden/>
    <w:rsid w:val="002547A9"/>
    <w:rPr>
      <w:b/>
      <w:bCs/>
      <w:sz w:val="20"/>
      <w:szCs w:val="20"/>
    </w:rPr>
  </w:style>
  <w:style w:type="paragraph" w:styleId="Textedebulles">
    <w:name w:val="Balloon Text"/>
    <w:basedOn w:val="Normal"/>
    <w:link w:val="TextedebullesCar"/>
    <w:uiPriority w:val="99"/>
    <w:semiHidden/>
    <w:unhideWhenUsed/>
    <w:rsid w:val="002547A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547A9"/>
    <w:rPr>
      <w:rFonts w:ascii="Segoe UI" w:hAnsi="Segoe UI" w:cs="Segoe UI"/>
      <w:sz w:val="18"/>
      <w:szCs w:val="18"/>
    </w:rPr>
  </w:style>
  <w:style w:type="character" w:styleId="Lienhypertexte">
    <w:name w:val="Hyperlink"/>
    <w:basedOn w:val="Policepardfaut"/>
    <w:uiPriority w:val="99"/>
    <w:unhideWhenUsed/>
    <w:rsid w:val="00134835"/>
    <w:rPr>
      <w:color w:val="2998E3" w:themeColor="hyperlink"/>
      <w:u w:val="single"/>
    </w:rPr>
  </w:style>
  <w:style w:type="character" w:customStyle="1" w:styleId="UnresolvedMention">
    <w:name w:val="Unresolved Mention"/>
    <w:basedOn w:val="Policepardfaut"/>
    <w:uiPriority w:val="99"/>
    <w:semiHidden/>
    <w:unhideWhenUsed/>
    <w:rsid w:val="001348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23079">
      <w:bodyDiv w:val="1"/>
      <w:marLeft w:val="0"/>
      <w:marRight w:val="0"/>
      <w:marTop w:val="0"/>
      <w:marBottom w:val="0"/>
      <w:divBdr>
        <w:top w:val="none" w:sz="0" w:space="0" w:color="auto"/>
        <w:left w:val="none" w:sz="0" w:space="0" w:color="auto"/>
        <w:bottom w:val="none" w:sz="0" w:space="0" w:color="auto"/>
        <w:right w:val="none" w:sz="0" w:space="0" w:color="auto"/>
      </w:divBdr>
    </w:div>
    <w:div w:id="210961037">
      <w:bodyDiv w:val="1"/>
      <w:marLeft w:val="0"/>
      <w:marRight w:val="0"/>
      <w:marTop w:val="0"/>
      <w:marBottom w:val="0"/>
      <w:divBdr>
        <w:top w:val="none" w:sz="0" w:space="0" w:color="auto"/>
        <w:left w:val="none" w:sz="0" w:space="0" w:color="auto"/>
        <w:bottom w:val="none" w:sz="0" w:space="0" w:color="auto"/>
        <w:right w:val="none" w:sz="0" w:space="0" w:color="auto"/>
      </w:divBdr>
    </w:div>
    <w:div w:id="470053097">
      <w:bodyDiv w:val="1"/>
      <w:marLeft w:val="0"/>
      <w:marRight w:val="0"/>
      <w:marTop w:val="0"/>
      <w:marBottom w:val="0"/>
      <w:divBdr>
        <w:top w:val="none" w:sz="0" w:space="0" w:color="auto"/>
        <w:left w:val="none" w:sz="0" w:space="0" w:color="auto"/>
        <w:bottom w:val="none" w:sz="0" w:space="0" w:color="auto"/>
        <w:right w:val="none" w:sz="0" w:space="0" w:color="auto"/>
      </w:divBdr>
    </w:div>
    <w:div w:id="715664975">
      <w:bodyDiv w:val="1"/>
      <w:marLeft w:val="0"/>
      <w:marRight w:val="0"/>
      <w:marTop w:val="0"/>
      <w:marBottom w:val="0"/>
      <w:divBdr>
        <w:top w:val="none" w:sz="0" w:space="0" w:color="auto"/>
        <w:left w:val="none" w:sz="0" w:space="0" w:color="auto"/>
        <w:bottom w:val="none" w:sz="0" w:space="0" w:color="auto"/>
        <w:right w:val="none" w:sz="0" w:space="0" w:color="auto"/>
      </w:divBdr>
    </w:div>
    <w:div w:id="847908564">
      <w:bodyDiv w:val="1"/>
      <w:marLeft w:val="0"/>
      <w:marRight w:val="0"/>
      <w:marTop w:val="0"/>
      <w:marBottom w:val="0"/>
      <w:divBdr>
        <w:top w:val="none" w:sz="0" w:space="0" w:color="auto"/>
        <w:left w:val="none" w:sz="0" w:space="0" w:color="auto"/>
        <w:bottom w:val="none" w:sz="0" w:space="0" w:color="auto"/>
        <w:right w:val="none" w:sz="0" w:space="0" w:color="auto"/>
      </w:divBdr>
    </w:div>
    <w:div w:id="1011302271">
      <w:bodyDiv w:val="1"/>
      <w:marLeft w:val="0"/>
      <w:marRight w:val="0"/>
      <w:marTop w:val="0"/>
      <w:marBottom w:val="0"/>
      <w:divBdr>
        <w:top w:val="none" w:sz="0" w:space="0" w:color="auto"/>
        <w:left w:val="none" w:sz="0" w:space="0" w:color="auto"/>
        <w:bottom w:val="none" w:sz="0" w:space="0" w:color="auto"/>
        <w:right w:val="none" w:sz="0" w:space="0" w:color="auto"/>
      </w:divBdr>
    </w:div>
    <w:div w:id="1047533999">
      <w:bodyDiv w:val="1"/>
      <w:marLeft w:val="0"/>
      <w:marRight w:val="0"/>
      <w:marTop w:val="0"/>
      <w:marBottom w:val="0"/>
      <w:divBdr>
        <w:top w:val="none" w:sz="0" w:space="0" w:color="auto"/>
        <w:left w:val="none" w:sz="0" w:space="0" w:color="auto"/>
        <w:bottom w:val="none" w:sz="0" w:space="0" w:color="auto"/>
        <w:right w:val="none" w:sz="0" w:space="0" w:color="auto"/>
      </w:divBdr>
      <w:divsChild>
        <w:div w:id="362369124">
          <w:marLeft w:val="0"/>
          <w:marRight w:val="0"/>
          <w:marTop w:val="0"/>
          <w:marBottom w:val="0"/>
          <w:divBdr>
            <w:top w:val="none" w:sz="0" w:space="0" w:color="auto"/>
            <w:left w:val="none" w:sz="0" w:space="0" w:color="auto"/>
            <w:bottom w:val="none" w:sz="0" w:space="0" w:color="auto"/>
            <w:right w:val="none" w:sz="0" w:space="0" w:color="auto"/>
          </w:divBdr>
        </w:div>
      </w:divsChild>
    </w:div>
    <w:div w:id="1435321693">
      <w:bodyDiv w:val="1"/>
      <w:marLeft w:val="0"/>
      <w:marRight w:val="0"/>
      <w:marTop w:val="0"/>
      <w:marBottom w:val="0"/>
      <w:divBdr>
        <w:top w:val="none" w:sz="0" w:space="0" w:color="auto"/>
        <w:left w:val="none" w:sz="0" w:space="0" w:color="auto"/>
        <w:bottom w:val="none" w:sz="0" w:space="0" w:color="auto"/>
        <w:right w:val="none" w:sz="0" w:space="0" w:color="auto"/>
      </w:divBdr>
    </w:div>
    <w:div w:id="1598828858">
      <w:bodyDiv w:val="1"/>
      <w:marLeft w:val="0"/>
      <w:marRight w:val="0"/>
      <w:marTop w:val="0"/>
      <w:marBottom w:val="0"/>
      <w:divBdr>
        <w:top w:val="none" w:sz="0" w:space="0" w:color="auto"/>
        <w:left w:val="none" w:sz="0" w:space="0" w:color="auto"/>
        <w:bottom w:val="none" w:sz="0" w:space="0" w:color="auto"/>
        <w:right w:val="none" w:sz="0" w:space="0" w:color="auto"/>
      </w:divBdr>
    </w:div>
    <w:div w:id="1829318275">
      <w:bodyDiv w:val="1"/>
      <w:marLeft w:val="0"/>
      <w:marRight w:val="0"/>
      <w:marTop w:val="0"/>
      <w:marBottom w:val="0"/>
      <w:divBdr>
        <w:top w:val="none" w:sz="0" w:space="0" w:color="auto"/>
        <w:left w:val="none" w:sz="0" w:space="0" w:color="auto"/>
        <w:bottom w:val="none" w:sz="0" w:space="0" w:color="auto"/>
        <w:right w:val="none" w:sz="0" w:space="0" w:color="auto"/>
      </w:divBdr>
    </w:div>
    <w:div w:id="1953317251">
      <w:bodyDiv w:val="1"/>
      <w:marLeft w:val="0"/>
      <w:marRight w:val="0"/>
      <w:marTop w:val="0"/>
      <w:marBottom w:val="0"/>
      <w:divBdr>
        <w:top w:val="none" w:sz="0" w:space="0" w:color="auto"/>
        <w:left w:val="none" w:sz="0" w:space="0" w:color="auto"/>
        <w:bottom w:val="none" w:sz="0" w:space="0" w:color="auto"/>
        <w:right w:val="none" w:sz="0" w:space="0" w:color="auto"/>
      </w:divBdr>
    </w:div>
    <w:div w:id="2136101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questionnaire-agri@grand-cognac.fr"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Jaune">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03445-82B2-41F7-96CC-158E56D51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1886</Words>
  <Characters>10375</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12237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Olivier Florine</dc:creator>
  <cp:lastModifiedBy>severine JANNOT</cp:lastModifiedBy>
  <cp:revision>2</cp:revision>
  <cp:lastPrinted>2021-02-19T10:39:00Z</cp:lastPrinted>
  <dcterms:created xsi:type="dcterms:W3CDTF">2021-04-07T13:27:00Z</dcterms:created>
  <dcterms:modified xsi:type="dcterms:W3CDTF">2021-04-07T13:27:00Z</dcterms:modified>
</cp:coreProperties>
</file>